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FE30" w14:textId="24ADC791" w:rsidR="00220B9B" w:rsidRDefault="00DC46CE" w:rsidP="00220B9B">
      <w:r>
        <w:rPr>
          <w:noProof/>
        </w:rPr>
        <mc:AlternateContent>
          <mc:Choice Requires="wps">
            <w:drawing>
              <wp:anchor distT="0" distB="0" distL="114300" distR="114300" simplePos="0" relativeHeight="251710464" behindDoc="1" locked="0" layoutInCell="1" allowOverlap="1" wp14:anchorId="06839C7B" wp14:editId="208E5749">
                <wp:simplePos x="0" y="0"/>
                <wp:positionH relativeFrom="page">
                  <wp:align>left</wp:align>
                </wp:positionH>
                <wp:positionV relativeFrom="paragraph">
                  <wp:posOffset>-654941</wp:posOffset>
                </wp:positionV>
                <wp:extent cx="7772400" cy="7791071"/>
                <wp:effectExtent l="0" t="0" r="0" b="63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779107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1E7390" w14:textId="77777777" w:rsidR="00227074" w:rsidRPr="0006324A" w:rsidRDefault="00227074" w:rsidP="00C95E64">
                            <w:pPr>
                              <w:shd w:val="clear" w:color="auto" w:fill="14756E" w:themeFill="accent1"/>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06839C7B" id="Rectangle 1" o:spid="_x0000_s1026" alt="&quot;&quot;" style="position:absolute;margin-left:0;margin-top:-51.55pt;width:612pt;height:613.45pt;z-index:-2516060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" fillcolor="#14756e [3204]" stroked="f" strokeweight="1pt">
                <v:textbox>
                  <w:txbxContent>
                    <w:p w14:paraId="771E7390" w14:textId="77777777" w:rsidR="00227074" w:rsidRPr="0006324A" w:rsidRDefault="00227074" w:rsidP="00C95E64">
                      <w:pPr>
                        <w:shd w:val="clear" w:color="auto" w:fill="14756E" w:themeFill="accent1"/>
                      </w:pPr>
                    </w:p>
                  </w:txbxContent>
                </v:textbox>
                <w10:wrap anchorx="page"/>
              </v:rect>
            </w:pict>
          </mc:Fallback>
        </mc:AlternateContent>
      </w:r>
      <w:r w:rsidRPr="003F234D">
        <w:rPr>
          <w:noProof/>
        </w:rPr>
        <w:drawing>
          <wp:anchor distT="0" distB="0" distL="114300" distR="114300" simplePos="0" relativeHeight="251724800" behindDoc="1" locked="1" layoutInCell="1" allowOverlap="1" wp14:anchorId="5F8A0C77" wp14:editId="24E8BE88">
            <wp:simplePos x="0" y="0"/>
            <wp:positionH relativeFrom="page">
              <wp:posOffset>0</wp:posOffset>
            </wp:positionH>
            <wp:positionV relativeFrom="line">
              <wp:posOffset>-619125</wp:posOffset>
            </wp:positionV>
            <wp:extent cx="7772400" cy="30861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ttyImages-97236975.jpg"/>
                    <pic:cNvPicPr/>
                  </pic:nvPicPr>
                  <pic:blipFill rotWithShape="1">
                    <a:blip r:embed="rId11">
                      <a:extLst>
                        <a:ext uri="{28A0092B-C50C-407E-A947-70E740481C1C}">
                          <a14:useLocalDpi xmlns:a14="http://schemas.microsoft.com/office/drawing/2010/main" val="0"/>
                        </a:ext>
                      </a:extLst>
                    </a:blip>
                    <a:srcRect b="94660"/>
                    <a:stretch/>
                  </pic:blipFill>
                  <pic:spPr bwMode="auto">
                    <a:xfrm>
                      <a:off x="0" y="0"/>
                      <a:ext cx="7772400" cy="30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62DA">
        <w:rPr>
          <w:noProof/>
        </w:rPr>
        <mc:AlternateContent>
          <mc:Choice Requires="wps">
            <w:drawing>
              <wp:anchor distT="0" distB="0" distL="114300" distR="114300" simplePos="0" relativeHeight="251711488" behindDoc="1" locked="0" layoutInCell="1" allowOverlap="1" wp14:anchorId="04DB4363" wp14:editId="0FE2297F">
                <wp:simplePos x="0" y="0"/>
                <wp:positionH relativeFrom="column">
                  <wp:posOffset>-685800</wp:posOffset>
                </wp:positionH>
                <wp:positionV relativeFrom="paragraph">
                  <wp:posOffset>4526707</wp:posOffset>
                </wp:positionV>
                <wp:extent cx="464185" cy="2614503"/>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4185" cy="2614503"/>
                        </a:xfrm>
                        <a:prstGeom prst="rect">
                          <a:avLst/>
                        </a:prstGeom>
                        <a:solidFill>
                          <a:srgbClr val="F2F2F2">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5BFB6031" id="Rectangle 3" o:spid="_x0000_s1026" style="position:absolute;margin-left:-54pt;margin-top:356.45pt;width:36.55pt;height:205.85pt;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" fillcolor="#f2f2f2" stroked="f" strokeweight="1pt">
                <v:fill opacity="32896f"/>
              </v:rect>
            </w:pict>
          </mc:Fallback>
        </mc:AlternateContent>
      </w:r>
    </w:p>
    <w:tbl>
      <w:tblPr>
        <w:tblW w:w="10558" w:type="dxa"/>
        <w:tblCellMar>
          <w:left w:w="0" w:type="dxa"/>
          <w:right w:w="0" w:type="dxa"/>
        </w:tblCellMar>
        <w:tblLook w:val="04A0" w:firstRow="1" w:lastRow="0" w:firstColumn="1" w:lastColumn="0" w:noHBand="0" w:noVBand="1"/>
      </w:tblPr>
      <w:tblGrid>
        <w:gridCol w:w="8016"/>
        <w:gridCol w:w="2542"/>
      </w:tblGrid>
      <w:tr w:rsidR="00FF2BC5" w14:paraId="5783EA51" w14:textId="77777777" w:rsidTr="006A2D6E">
        <w:trPr>
          <w:trHeight w:val="2897"/>
        </w:trPr>
        <w:tc>
          <w:tcPr>
            <w:tcW w:w="8016" w:type="dxa"/>
            <w:tcMar>
              <w:top w:w="7200" w:type="dxa"/>
            </w:tcMar>
            <w:vAlign w:val="bottom"/>
          </w:tcPr>
          <w:p w14:paraId="50FF5A0E" w14:textId="4F5C615C" w:rsidR="00D20BF2" w:rsidRDefault="006A044B" w:rsidP="00D20BF2">
            <w:pPr>
              <w:pStyle w:val="Title"/>
            </w:pPr>
            <w:r>
              <w:rPr>
                <w:noProof/>
                <w:szCs w:val="72"/>
              </w:rPr>
              <w:drawing>
                <wp:anchor distT="0" distB="0" distL="114300" distR="114300" simplePos="0" relativeHeight="251725824" behindDoc="0" locked="0" layoutInCell="1" allowOverlap="1" wp14:anchorId="5206DDD6" wp14:editId="39158F8A">
                  <wp:simplePos x="0" y="0"/>
                  <wp:positionH relativeFrom="column">
                    <wp:posOffset>5088255</wp:posOffset>
                  </wp:positionH>
                  <wp:positionV relativeFrom="page">
                    <wp:posOffset>-4561205</wp:posOffset>
                  </wp:positionV>
                  <wp:extent cx="1171575" cy="11899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1189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77E19B" w14:textId="22166A79" w:rsidR="00D20BF2" w:rsidRDefault="00D20BF2" w:rsidP="00D20BF2">
            <w:pPr>
              <w:pStyle w:val="Title"/>
            </w:pPr>
            <w:r w:rsidRPr="00D20BF2">
              <w:t>MONITORING REPORT TEMPLATE</w:t>
            </w:r>
          </w:p>
          <w:p w14:paraId="5DA1DA1E" w14:textId="77777777" w:rsidR="006A2D6E" w:rsidRPr="006A2D6E" w:rsidRDefault="006A2D6E" w:rsidP="006A2D6E"/>
          <w:p w14:paraId="59C74B12" w14:textId="6D67962B" w:rsidR="00FF2BC5" w:rsidRPr="007232C8" w:rsidRDefault="00BF62DA" w:rsidP="007232C8">
            <w:pPr>
              <w:pStyle w:val="Subtitle"/>
            </w:pPr>
            <w:r w:rsidRPr="007232C8">
              <w:t>Ver 1.0</w:t>
            </w:r>
          </w:p>
        </w:tc>
        <w:tc>
          <w:tcPr>
            <w:tcW w:w="2542" w:type="dxa"/>
          </w:tcPr>
          <w:p w14:paraId="4D97E6F4" w14:textId="0A969EF2" w:rsidR="00FF2BC5" w:rsidRPr="007232C8" w:rsidRDefault="00FF2BC5" w:rsidP="00220B9B">
            <w:pPr>
              <w:pStyle w:val="Title"/>
              <w:rPr>
                <w:szCs w:val="72"/>
              </w:rPr>
            </w:pPr>
          </w:p>
        </w:tc>
      </w:tr>
    </w:tbl>
    <w:p w14:paraId="3A3A1B63" w14:textId="48F973F4" w:rsidR="005840AF" w:rsidRDefault="005840AF" w:rsidP="000832CC">
      <w:pPr>
        <w:jc w:val="right"/>
      </w:pPr>
    </w:p>
    <w:p w14:paraId="633DC11F" w14:textId="53269BA6" w:rsidR="000832CC" w:rsidRPr="000832CC" w:rsidRDefault="000832CC" w:rsidP="000832CC"/>
    <w:p w14:paraId="0B2E23E6" w14:textId="0423D3F3" w:rsidR="000832CC" w:rsidRPr="000832CC" w:rsidRDefault="000832CC" w:rsidP="000832CC"/>
    <w:p w14:paraId="6D86B6E4" w14:textId="642329B5" w:rsidR="000832CC" w:rsidRPr="000832CC" w:rsidRDefault="000832CC" w:rsidP="000832CC">
      <w:pPr>
        <w:tabs>
          <w:tab w:val="left" w:pos="2009"/>
        </w:tabs>
      </w:pPr>
      <w:r>
        <w:tab/>
      </w:r>
    </w:p>
    <w:tbl>
      <w:tblPr>
        <w:tblW w:w="5000" w:type="pct"/>
        <w:tblCellMar>
          <w:left w:w="0" w:type="dxa"/>
          <w:right w:w="0" w:type="dxa"/>
        </w:tblCellMar>
        <w:tblLook w:val="04A0" w:firstRow="1" w:lastRow="0" w:firstColumn="1" w:lastColumn="0" w:noHBand="0" w:noVBand="1"/>
      </w:tblPr>
      <w:tblGrid>
        <w:gridCol w:w="8873"/>
        <w:gridCol w:w="880"/>
      </w:tblGrid>
      <w:tr w:rsidR="00494220" w:rsidRPr="003F234D" w14:paraId="080D1C38" w14:textId="77777777" w:rsidTr="00C81631">
        <w:trPr>
          <w:gridAfter w:val="1"/>
          <w:wAfter w:w="880" w:type="dxa"/>
          <w:trHeight w:val="4241"/>
        </w:trPr>
        <w:tc>
          <w:tcPr>
            <w:tcW w:w="8873" w:type="dxa"/>
            <w:vMerge w:val="restart"/>
          </w:tcPr>
          <w:p w14:paraId="057BE4A3" w14:textId="4AE2EEDA" w:rsidR="00CB3C7C" w:rsidRPr="00461F8F" w:rsidRDefault="006A044B" w:rsidP="00CB3C7C">
            <w:pPr>
              <w:spacing w:line="312" w:lineRule="auto"/>
              <w:jc w:val="both"/>
              <w:rPr>
                <w:rFonts w:ascii="Georgia" w:eastAsia="Georgia" w:hAnsi="Georgia" w:cs="Georgia"/>
                <w:sz w:val="24"/>
                <w:szCs w:val="24"/>
              </w:rPr>
            </w:pPr>
            <w:r>
              <w:rPr>
                <w:rFonts w:ascii="Georgia" w:eastAsia="Georgia" w:hAnsi="Georgia" w:cs="Georgia"/>
                <w:sz w:val="24"/>
                <w:szCs w:val="24"/>
                <w:lang w:val="en-GB"/>
              </w:rPr>
              <w:lastRenderedPageBreak/>
              <w:br/>
            </w:r>
            <w:r w:rsidR="00CB3C7C" w:rsidRPr="00461F8F">
              <w:rPr>
                <w:rFonts w:ascii="Georgia" w:eastAsia="Georgia" w:hAnsi="Georgia" w:cs="Georgia"/>
                <w:sz w:val="24"/>
                <w:szCs w:val="24"/>
                <w:lang w:val="en-GB"/>
              </w:rPr>
              <w:t xml:space="preserve">The Monitoring Report </w:t>
            </w:r>
            <w:r w:rsidR="00CB3C7C">
              <w:rPr>
                <w:rFonts w:ascii="Georgia" w:eastAsia="Georgia" w:hAnsi="Georgia" w:cs="Georgia"/>
                <w:sz w:val="24"/>
                <w:szCs w:val="24"/>
                <w:lang w:val="en-GB"/>
              </w:rPr>
              <w:t>(“</w:t>
            </w:r>
            <w:r w:rsidR="00CB3C7C" w:rsidRPr="00993672">
              <w:rPr>
                <w:rFonts w:ascii="Georgia" w:eastAsia="Georgia" w:hAnsi="Georgia" w:cs="Georgia"/>
                <w:b/>
                <w:bCs/>
                <w:sz w:val="24"/>
                <w:szCs w:val="24"/>
                <w:lang w:val="en-GB"/>
              </w:rPr>
              <w:t>MR</w:t>
            </w:r>
            <w:r w:rsidR="00CB3C7C">
              <w:rPr>
                <w:rFonts w:ascii="Georgia" w:eastAsia="Georgia" w:hAnsi="Georgia" w:cs="Georgia"/>
                <w:sz w:val="24"/>
                <w:szCs w:val="24"/>
                <w:lang w:val="en-GB"/>
              </w:rPr>
              <w:t xml:space="preserve">”) </w:t>
            </w:r>
            <w:r w:rsidR="00CB3C7C" w:rsidRPr="00461F8F">
              <w:rPr>
                <w:rFonts w:ascii="Georgia" w:eastAsia="Georgia" w:hAnsi="Georgia" w:cs="Georgia"/>
                <w:sz w:val="24"/>
                <w:szCs w:val="24"/>
                <w:lang w:val="en-GB"/>
              </w:rPr>
              <w:t xml:space="preserve">template provides a common and standardised format for preparation of MR for the </w:t>
            </w:r>
            <w:r w:rsidR="00CB3C7C">
              <w:rPr>
                <w:rFonts w:ascii="Georgia" w:eastAsia="Georgia" w:hAnsi="Georgia" w:cs="Georgia"/>
                <w:sz w:val="24"/>
                <w:szCs w:val="24"/>
                <w:lang w:val="en-GB"/>
              </w:rPr>
              <w:t>P</w:t>
            </w:r>
            <w:r w:rsidR="00CB3C7C" w:rsidRPr="00461F8F">
              <w:rPr>
                <w:rFonts w:ascii="Georgia" w:eastAsia="Georgia" w:hAnsi="Georgia" w:cs="Georgia"/>
                <w:sz w:val="24"/>
                <w:szCs w:val="24"/>
                <w:lang w:val="en-GB"/>
              </w:rPr>
              <w:t>rojects seeking</w:t>
            </w:r>
            <w:r w:rsidR="00CB3C7C">
              <w:rPr>
                <w:rFonts w:ascii="Georgia" w:eastAsia="Georgia" w:hAnsi="Georgia" w:cs="Georgia"/>
                <w:sz w:val="24"/>
                <w:szCs w:val="24"/>
                <w:lang w:val="en-GB"/>
              </w:rPr>
              <w:t xml:space="preserve"> issuance of </w:t>
            </w:r>
            <w:r w:rsidR="00CB3C7C" w:rsidRPr="00C25EBD">
              <w:rPr>
                <w:rFonts w:ascii="Georgia" w:eastAsia="Georgia" w:hAnsi="Georgia" w:cs="Georgia"/>
                <w:sz w:val="24"/>
                <w:szCs w:val="24"/>
                <w:lang w:val="en-GB"/>
              </w:rPr>
              <w:t>Marketable Carbon Unit</w:t>
            </w:r>
            <w:r w:rsidR="00CB3C7C">
              <w:rPr>
                <w:rFonts w:ascii="Georgia" w:eastAsia="Georgia" w:hAnsi="Georgia" w:cs="Georgia"/>
                <w:sz w:val="24"/>
                <w:szCs w:val="24"/>
                <w:lang w:val="en-GB"/>
              </w:rPr>
              <w:t>s</w:t>
            </w:r>
            <w:r w:rsidR="00CB3C7C" w:rsidRPr="00C25EBD">
              <w:rPr>
                <w:rFonts w:ascii="Georgia" w:eastAsia="Georgia" w:hAnsi="Georgia" w:cs="Georgia"/>
                <w:sz w:val="24"/>
                <w:szCs w:val="24"/>
                <w:lang w:val="en-GB"/>
              </w:rPr>
              <w:t xml:space="preserve"> </w:t>
            </w:r>
            <w:r w:rsidR="00CB3C7C">
              <w:rPr>
                <w:rFonts w:ascii="Georgia" w:eastAsia="Georgia" w:hAnsi="Georgia" w:cs="Georgia"/>
                <w:sz w:val="24"/>
                <w:szCs w:val="24"/>
                <w:lang w:val="en-GB"/>
              </w:rPr>
              <w:t>(“</w:t>
            </w:r>
            <w:r w:rsidR="00CB3C7C" w:rsidRPr="00993672">
              <w:rPr>
                <w:rFonts w:ascii="Georgia" w:eastAsia="Georgia" w:hAnsi="Georgia" w:cs="Georgia"/>
                <w:b/>
                <w:bCs/>
                <w:sz w:val="24"/>
                <w:szCs w:val="24"/>
                <w:lang w:val="en-GB"/>
              </w:rPr>
              <w:t>MCUs</w:t>
            </w:r>
            <w:r w:rsidR="00CB3C7C">
              <w:rPr>
                <w:rFonts w:ascii="Georgia" w:eastAsia="Georgia" w:hAnsi="Georgia" w:cs="Georgia"/>
                <w:sz w:val="24"/>
                <w:szCs w:val="24"/>
                <w:lang w:val="en-GB"/>
              </w:rPr>
              <w:t xml:space="preserve">”) </w:t>
            </w:r>
            <w:r w:rsidR="00CB3C7C" w:rsidRPr="00461F8F">
              <w:rPr>
                <w:rFonts w:ascii="Georgia" w:eastAsia="Georgia" w:hAnsi="Georgia" w:cs="Georgia"/>
                <w:sz w:val="24"/>
                <w:szCs w:val="24"/>
                <w:lang w:val="en-GB"/>
              </w:rPr>
              <w:t>under Carbon Registry-India (</w:t>
            </w:r>
            <w:r w:rsidR="00CB3C7C">
              <w:rPr>
                <w:rFonts w:ascii="Georgia" w:eastAsia="Georgia" w:hAnsi="Georgia" w:cs="Georgia"/>
                <w:sz w:val="24"/>
                <w:szCs w:val="24"/>
                <w:lang w:val="en-GB"/>
              </w:rPr>
              <w:t>“</w:t>
            </w:r>
            <w:r w:rsidR="00CB3C7C" w:rsidRPr="00993672">
              <w:rPr>
                <w:rFonts w:ascii="Georgia" w:eastAsia="Georgia" w:hAnsi="Georgia" w:cs="Georgia"/>
                <w:b/>
                <w:bCs/>
                <w:sz w:val="24"/>
                <w:szCs w:val="24"/>
                <w:lang w:val="en-GB"/>
              </w:rPr>
              <w:t>CR-I</w:t>
            </w:r>
            <w:r w:rsidR="00CB3C7C">
              <w:rPr>
                <w:rFonts w:ascii="Georgia" w:eastAsia="Georgia" w:hAnsi="Georgia" w:cs="Georgia"/>
                <w:sz w:val="24"/>
                <w:szCs w:val="24"/>
                <w:lang w:val="en-GB"/>
              </w:rPr>
              <w:t>”</w:t>
            </w:r>
            <w:r w:rsidR="00CB3C7C" w:rsidRPr="00461F8F">
              <w:rPr>
                <w:rFonts w:ascii="Georgia" w:eastAsia="Georgia" w:hAnsi="Georgia" w:cs="Georgia"/>
                <w:sz w:val="24"/>
                <w:szCs w:val="24"/>
                <w:lang w:val="en-GB"/>
              </w:rPr>
              <w:t xml:space="preserve">), hereinafter referred to as </w:t>
            </w:r>
            <w:r w:rsidR="00CB3C7C">
              <w:rPr>
                <w:rFonts w:ascii="Georgia" w:eastAsia="Georgia" w:hAnsi="Georgia" w:cs="Georgia"/>
                <w:sz w:val="24"/>
                <w:szCs w:val="24"/>
                <w:lang w:val="en-GB"/>
              </w:rPr>
              <w:t>“</w:t>
            </w:r>
            <w:r w:rsidR="00CB3C7C" w:rsidRPr="00461F8F">
              <w:rPr>
                <w:rFonts w:ascii="Georgia" w:eastAsia="Georgia" w:hAnsi="Georgia" w:cs="Georgia"/>
                <w:sz w:val="24"/>
                <w:szCs w:val="24"/>
                <w:lang w:val="en-GB"/>
              </w:rPr>
              <w:t xml:space="preserve">the </w:t>
            </w:r>
            <w:r w:rsidR="00CB3C7C" w:rsidRPr="00993672">
              <w:rPr>
                <w:rFonts w:ascii="Georgia" w:eastAsia="Georgia" w:hAnsi="Georgia" w:cs="Georgia"/>
                <w:b/>
                <w:bCs/>
                <w:sz w:val="24"/>
                <w:szCs w:val="24"/>
                <w:lang w:val="en-GB"/>
              </w:rPr>
              <w:t>Registry</w:t>
            </w:r>
            <w:r w:rsidR="00CB3C7C">
              <w:rPr>
                <w:rFonts w:ascii="Georgia" w:eastAsia="Georgia" w:hAnsi="Georgia" w:cs="Georgia"/>
                <w:sz w:val="24"/>
                <w:szCs w:val="24"/>
                <w:lang w:val="en-GB"/>
              </w:rPr>
              <w:t>”</w:t>
            </w:r>
            <w:r w:rsidR="00CB3C7C" w:rsidRPr="00461F8F">
              <w:rPr>
                <w:rFonts w:ascii="Georgia" w:eastAsia="Georgia" w:hAnsi="Georgia" w:cs="Georgia"/>
                <w:sz w:val="24"/>
                <w:szCs w:val="24"/>
                <w:lang w:val="en-GB"/>
              </w:rPr>
              <w:t>. Independent Project Proponent (</w:t>
            </w:r>
            <w:r w:rsidR="00CB3C7C">
              <w:rPr>
                <w:rFonts w:ascii="Georgia" w:eastAsia="Georgia" w:hAnsi="Georgia" w:cs="Georgia"/>
                <w:sz w:val="24"/>
                <w:szCs w:val="24"/>
                <w:lang w:val="en-GB"/>
              </w:rPr>
              <w:t>“</w:t>
            </w:r>
            <w:r w:rsidR="00CB3C7C" w:rsidRPr="00993672">
              <w:rPr>
                <w:rFonts w:ascii="Georgia" w:eastAsia="Georgia" w:hAnsi="Georgia" w:cs="Georgia"/>
                <w:b/>
                <w:bCs/>
                <w:sz w:val="24"/>
                <w:szCs w:val="24"/>
                <w:lang w:val="en-GB"/>
              </w:rPr>
              <w:t>IPP</w:t>
            </w:r>
            <w:r w:rsidR="00CB3C7C">
              <w:rPr>
                <w:rFonts w:ascii="Georgia" w:eastAsia="Georgia" w:hAnsi="Georgia" w:cs="Georgia"/>
                <w:sz w:val="24"/>
                <w:szCs w:val="24"/>
                <w:lang w:val="en-GB"/>
              </w:rPr>
              <w:t>”</w:t>
            </w:r>
            <w:r w:rsidR="00CB3C7C" w:rsidRPr="00461F8F">
              <w:rPr>
                <w:rFonts w:ascii="Georgia" w:eastAsia="Georgia" w:hAnsi="Georgia" w:cs="Georgia"/>
                <w:sz w:val="24"/>
                <w:szCs w:val="24"/>
                <w:lang w:val="en-GB"/>
              </w:rPr>
              <w:t>) shall prepare the M</w:t>
            </w:r>
            <w:r w:rsidR="00CB3C7C">
              <w:rPr>
                <w:rFonts w:ascii="Georgia" w:eastAsia="Georgia" w:hAnsi="Georgia" w:cs="Georgia"/>
                <w:sz w:val="24"/>
                <w:szCs w:val="24"/>
                <w:lang w:val="en-GB"/>
              </w:rPr>
              <w:t>R</w:t>
            </w:r>
            <w:r w:rsidR="00CB3C7C" w:rsidRPr="00461F8F">
              <w:rPr>
                <w:rFonts w:ascii="Georgia" w:eastAsia="Georgia" w:hAnsi="Georgia" w:cs="Georgia"/>
                <w:sz w:val="24"/>
                <w:szCs w:val="24"/>
                <w:lang w:val="en-GB"/>
              </w:rPr>
              <w:t xml:space="preserve"> as per the instructions provided in the template. </w:t>
            </w:r>
          </w:p>
          <w:p w14:paraId="7CFEF0B7" w14:textId="77777777" w:rsidR="00CB3C7C" w:rsidRPr="00461F8F" w:rsidRDefault="00CB3C7C" w:rsidP="00CB3C7C">
            <w:pPr>
              <w:spacing w:line="312" w:lineRule="auto"/>
              <w:jc w:val="both"/>
              <w:rPr>
                <w:rFonts w:ascii="Georgia" w:eastAsia="Georgia" w:hAnsi="Georgia" w:cs="Georgia"/>
                <w:sz w:val="24"/>
                <w:szCs w:val="24"/>
              </w:rPr>
            </w:pPr>
            <w:r w:rsidRPr="00461F8F">
              <w:rPr>
                <w:rFonts w:ascii="Georgia" w:eastAsia="Georgia" w:hAnsi="Georgia" w:cs="Georgia"/>
                <w:b/>
                <w:bCs/>
                <w:sz w:val="24"/>
                <w:szCs w:val="24"/>
                <w:lang w:val="en-GB"/>
              </w:rPr>
              <w:t>General Instructions</w:t>
            </w:r>
          </w:p>
          <w:p w14:paraId="5B65A2D3" w14:textId="77777777" w:rsidR="00CB3C7C" w:rsidRPr="00993672" w:rsidRDefault="00CB3C7C" w:rsidP="00CB3C7C">
            <w:pPr>
              <w:pStyle w:val="ListParagraph"/>
              <w:numPr>
                <w:ilvl w:val="0"/>
                <w:numId w:val="36"/>
              </w:numPr>
              <w:spacing w:line="312" w:lineRule="auto"/>
              <w:jc w:val="both"/>
              <w:rPr>
                <w:rFonts w:ascii="Georgia" w:eastAsiaTheme="minorEastAsia" w:hAnsi="Georgia"/>
                <w:sz w:val="24"/>
                <w:szCs w:val="24"/>
              </w:rPr>
            </w:pPr>
            <w:r w:rsidRPr="00461F8F">
              <w:rPr>
                <w:rFonts w:ascii="Georgia" w:eastAsia="Georgia" w:hAnsi="Georgia" w:cs="Georgia"/>
                <w:sz w:val="24"/>
                <w:szCs w:val="24"/>
                <w:lang w:val="en-GB"/>
              </w:rPr>
              <w:t>All the text required to complete the M</w:t>
            </w:r>
            <w:r>
              <w:rPr>
                <w:rFonts w:ascii="Georgia" w:eastAsia="Georgia" w:hAnsi="Georgia" w:cs="Georgia"/>
                <w:sz w:val="24"/>
                <w:szCs w:val="24"/>
                <w:lang w:val="en-GB"/>
              </w:rPr>
              <w:t>R</w:t>
            </w:r>
            <w:r w:rsidRPr="00461F8F">
              <w:rPr>
                <w:rFonts w:ascii="Georgia" w:eastAsia="Georgia" w:hAnsi="Georgia" w:cs="Georgia"/>
                <w:sz w:val="24"/>
                <w:szCs w:val="24"/>
                <w:lang w:val="en-GB"/>
              </w:rPr>
              <w:t xml:space="preserve"> shall be in Georgia font with black colour and font size 12. The text shall be aligned as justified. Appropriately indent the text.</w:t>
            </w:r>
          </w:p>
          <w:p w14:paraId="65246CB7" w14:textId="77777777" w:rsidR="00CB3C7C" w:rsidRPr="00461F8F" w:rsidRDefault="00CB3C7C" w:rsidP="00CB3C7C">
            <w:pPr>
              <w:pStyle w:val="ListParagraph"/>
              <w:numPr>
                <w:ilvl w:val="0"/>
                <w:numId w:val="36"/>
              </w:numPr>
              <w:spacing w:line="312" w:lineRule="auto"/>
              <w:jc w:val="both"/>
              <w:rPr>
                <w:rFonts w:ascii="Georgia" w:eastAsiaTheme="minorEastAsia" w:hAnsi="Georgia"/>
                <w:sz w:val="24"/>
                <w:szCs w:val="24"/>
              </w:rPr>
            </w:pPr>
            <w:bookmarkStart w:id="0" w:name="_Ref309397747"/>
            <w:bookmarkStart w:id="1" w:name="_Ref315189411"/>
            <w:r w:rsidRPr="00FF3321">
              <w:rPr>
                <w:rFonts w:ascii="Georgia" w:hAnsi="Georgia"/>
                <w:sz w:val="24"/>
                <w:szCs w:val="24"/>
              </w:rPr>
              <w:t>IPP shall completely adhere to internationally recognized format for presentation of values.</w:t>
            </w:r>
            <w:bookmarkEnd w:id="0"/>
            <w:bookmarkEnd w:id="1"/>
          </w:p>
          <w:p w14:paraId="416B902E" w14:textId="77777777" w:rsidR="00CB3C7C" w:rsidRPr="006D6D89" w:rsidRDefault="00CB3C7C" w:rsidP="00CB3C7C">
            <w:pPr>
              <w:pStyle w:val="ListParagraph"/>
              <w:numPr>
                <w:ilvl w:val="0"/>
                <w:numId w:val="36"/>
              </w:numPr>
              <w:spacing w:line="312" w:lineRule="auto"/>
              <w:jc w:val="both"/>
              <w:rPr>
                <w:rFonts w:ascii="Georgia" w:eastAsiaTheme="minorEastAsia" w:hAnsi="Georgia"/>
                <w:sz w:val="24"/>
                <w:szCs w:val="24"/>
              </w:rPr>
            </w:pPr>
            <w:r w:rsidRPr="00461F8F">
              <w:rPr>
                <w:rFonts w:ascii="Georgia" w:eastAsia="Georgia" w:hAnsi="Georgia" w:cs="Georgia"/>
                <w:sz w:val="24"/>
                <w:szCs w:val="24"/>
                <w:lang w:val="en-GB"/>
              </w:rPr>
              <w:t>IPP shall completely adhere to the document preparation instructions as prescribed in specific Section/Sub-section of M</w:t>
            </w:r>
            <w:r>
              <w:rPr>
                <w:rFonts w:ascii="Georgia" w:eastAsia="Georgia" w:hAnsi="Georgia" w:cs="Georgia"/>
                <w:sz w:val="24"/>
                <w:szCs w:val="24"/>
                <w:lang w:val="en-GB"/>
              </w:rPr>
              <w:t>R</w:t>
            </w:r>
            <w:r w:rsidRPr="00461F8F">
              <w:rPr>
                <w:rFonts w:ascii="Georgia" w:eastAsia="Georgia" w:hAnsi="Georgia" w:cs="Georgia"/>
                <w:sz w:val="24"/>
                <w:szCs w:val="24"/>
                <w:lang w:val="en-GB"/>
              </w:rPr>
              <w:t xml:space="preserve"> Template. IPP shall delete the part of </w:t>
            </w:r>
            <w:r w:rsidRPr="00485BFB">
              <w:rPr>
                <w:rFonts w:ascii="Georgia" w:eastAsia="Georgia" w:hAnsi="Georgia" w:cs="Georgia"/>
                <w:b/>
                <w:bCs/>
                <w:sz w:val="24"/>
                <w:szCs w:val="24"/>
                <w:lang w:val="en-GB"/>
              </w:rPr>
              <w:t>“General Instructions”</w:t>
            </w:r>
            <w:r w:rsidRPr="00461F8F">
              <w:rPr>
                <w:rFonts w:ascii="Georgia" w:eastAsia="Georgia" w:hAnsi="Georgia" w:cs="Georgia"/>
                <w:sz w:val="24"/>
                <w:szCs w:val="24"/>
                <w:lang w:val="en-GB"/>
              </w:rPr>
              <w:t xml:space="preserve"> in the template before submission of the M</w:t>
            </w:r>
            <w:r>
              <w:rPr>
                <w:rFonts w:ascii="Georgia" w:eastAsia="Georgia" w:hAnsi="Georgia" w:cs="Georgia"/>
                <w:sz w:val="24"/>
                <w:szCs w:val="24"/>
                <w:lang w:val="en-GB"/>
              </w:rPr>
              <w:t>R</w:t>
            </w:r>
            <w:r w:rsidRPr="00461F8F">
              <w:rPr>
                <w:rFonts w:ascii="Georgia" w:eastAsia="Georgia" w:hAnsi="Georgia" w:cs="Georgia"/>
                <w:sz w:val="24"/>
                <w:szCs w:val="24"/>
                <w:lang w:val="en-GB"/>
              </w:rPr>
              <w:t>.</w:t>
            </w:r>
          </w:p>
          <w:p w14:paraId="56871D89" w14:textId="77777777" w:rsidR="00CB3C7C" w:rsidRPr="006D6D89" w:rsidRDefault="00CB3C7C" w:rsidP="00CB3C7C">
            <w:pPr>
              <w:pStyle w:val="ListParagraph"/>
              <w:numPr>
                <w:ilvl w:val="0"/>
                <w:numId w:val="36"/>
              </w:numPr>
              <w:spacing w:line="312" w:lineRule="auto"/>
              <w:jc w:val="both"/>
            </w:pPr>
            <w:r>
              <w:rPr>
                <w:rFonts w:ascii="Georgia" w:hAnsi="Georgia" w:cs="Geeza Pro"/>
                <w:sz w:val="24"/>
                <w:szCs w:val="24"/>
              </w:rPr>
              <w:t xml:space="preserve">IPP shall not delete any section/sub-section, and instead shall indicate </w:t>
            </w:r>
            <w:r w:rsidRPr="00204D73">
              <w:rPr>
                <w:rFonts w:ascii="Georgia" w:hAnsi="Georgia" w:cs="Geeza Pro"/>
                <w:b/>
                <w:bCs/>
                <w:sz w:val="24"/>
                <w:szCs w:val="24"/>
              </w:rPr>
              <w:t>“Not Applicable”</w:t>
            </w:r>
            <w:r>
              <w:rPr>
                <w:rFonts w:ascii="Georgia" w:hAnsi="Georgia" w:cs="Geeza Pro"/>
                <w:sz w:val="24"/>
                <w:szCs w:val="24"/>
              </w:rPr>
              <w:t xml:space="preserve"> against these with a brief description of why the section/sub-section is not applicable.</w:t>
            </w:r>
            <w:r w:rsidRPr="006D6D89">
              <w:rPr>
                <w:rFonts w:ascii="Georgia" w:eastAsia="Georgia" w:hAnsi="Georgia" w:cs="Georgia"/>
                <w:sz w:val="24"/>
                <w:szCs w:val="24"/>
                <w:lang w:val="en-GB"/>
              </w:rPr>
              <w:t xml:space="preserve"> </w:t>
            </w:r>
          </w:p>
          <w:p w14:paraId="1884EF08" w14:textId="77777777" w:rsidR="00CB3C7C" w:rsidRPr="00461F8F" w:rsidRDefault="00CB3C7C" w:rsidP="00CB3C7C">
            <w:pPr>
              <w:pStyle w:val="ListParagraph"/>
              <w:numPr>
                <w:ilvl w:val="0"/>
                <w:numId w:val="36"/>
              </w:numPr>
              <w:spacing w:line="312" w:lineRule="auto"/>
              <w:jc w:val="both"/>
              <w:rPr>
                <w:rFonts w:ascii="Georgia" w:eastAsiaTheme="minorEastAsia" w:hAnsi="Georgia"/>
                <w:sz w:val="24"/>
                <w:szCs w:val="24"/>
              </w:rPr>
            </w:pPr>
            <w:r w:rsidRPr="00461F8F">
              <w:rPr>
                <w:rFonts w:ascii="Georgia" w:eastAsia="Georgia" w:hAnsi="Georgia" w:cs="Georgia"/>
                <w:sz w:val="24"/>
                <w:szCs w:val="24"/>
                <w:lang w:val="en-GB"/>
              </w:rPr>
              <w:t>IPP shall completely adhere to the rules and requirements as provided in the Carbon Standard (</w:t>
            </w:r>
            <w:r>
              <w:rPr>
                <w:rFonts w:ascii="Georgia" w:eastAsia="Georgia" w:hAnsi="Georgia" w:cs="Georgia"/>
                <w:sz w:val="24"/>
                <w:szCs w:val="24"/>
                <w:lang w:val="en-GB"/>
              </w:rPr>
              <w:t>“</w:t>
            </w:r>
            <w:r w:rsidRPr="00485BFB">
              <w:rPr>
                <w:rFonts w:ascii="Georgia" w:eastAsia="Georgia" w:hAnsi="Georgia" w:cs="Georgia"/>
                <w:b/>
                <w:bCs/>
                <w:sz w:val="24"/>
                <w:szCs w:val="24"/>
                <w:lang w:val="en-GB"/>
              </w:rPr>
              <w:t>CS</w:t>
            </w:r>
            <w:r>
              <w:rPr>
                <w:rFonts w:ascii="Georgia" w:eastAsia="Georgia" w:hAnsi="Georgia" w:cs="Georgia"/>
                <w:sz w:val="24"/>
                <w:szCs w:val="24"/>
                <w:lang w:val="en-GB"/>
              </w:rPr>
              <w:t>”</w:t>
            </w:r>
            <w:r w:rsidRPr="00461F8F">
              <w:rPr>
                <w:rFonts w:ascii="Georgia" w:eastAsia="Georgia" w:hAnsi="Georgia" w:cs="Georgia"/>
                <w:sz w:val="24"/>
                <w:szCs w:val="24"/>
                <w:lang w:val="en-GB"/>
              </w:rPr>
              <w:t xml:space="preserve">) and </w:t>
            </w:r>
            <w:r>
              <w:rPr>
                <w:rFonts w:ascii="Georgia" w:eastAsia="Georgia" w:hAnsi="Georgia" w:cs="Georgia"/>
                <w:sz w:val="24"/>
                <w:szCs w:val="24"/>
                <w:lang w:val="en-GB"/>
              </w:rPr>
              <w:t xml:space="preserve">supporting </w:t>
            </w:r>
            <w:r w:rsidRPr="00461F8F">
              <w:rPr>
                <w:rFonts w:ascii="Georgia" w:eastAsia="Georgia" w:hAnsi="Georgia" w:cs="Georgia"/>
                <w:sz w:val="24"/>
                <w:szCs w:val="24"/>
                <w:lang w:val="en-GB"/>
              </w:rPr>
              <w:t xml:space="preserve">Guidelines and Tools of the </w:t>
            </w:r>
            <w:r>
              <w:rPr>
                <w:rFonts w:ascii="Georgia" w:eastAsia="Georgia" w:hAnsi="Georgia" w:cs="Georgia"/>
                <w:sz w:val="24"/>
                <w:szCs w:val="24"/>
                <w:lang w:val="en-GB"/>
              </w:rPr>
              <w:t>R</w:t>
            </w:r>
            <w:r w:rsidRPr="00461F8F">
              <w:rPr>
                <w:rFonts w:ascii="Georgia" w:eastAsia="Georgia" w:hAnsi="Georgia" w:cs="Georgia"/>
                <w:sz w:val="24"/>
                <w:szCs w:val="24"/>
                <w:lang w:val="en-GB"/>
              </w:rPr>
              <w:t>egistry to complete the details of the specific Section/Sub-section</w:t>
            </w:r>
            <w:r>
              <w:rPr>
                <w:rFonts w:ascii="Georgia" w:eastAsia="Georgia" w:hAnsi="Georgia" w:cs="Georgia"/>
                <w:sz w:val="24"/>
                <w:szCs w:val="24"/>
                <w:lang w:val="en-GB"/>
              </w:rPr>
              <w:t xml:space="preserve">, </w:t>
            </w:r>
            <w:r w:rsidRPr="00461F8F">
              <w:rPr>
                <w:rFonts w:ascii="Georgia" w:eastAsia="Georgia" w:hAnsi="Georgia" w:cs="Georgia"/>
                <w:sz w:val="24"/>
                <w:szCs w:val="24"/>
                <w:lang w:val="en-GB"/>
              </w:rPr>
              <w:t>adhering to the rules, requirements and procedures as prescribed in Registration and Issuance Procedure (</w:t>
            </w:r>
            <w:r>
              <w:rPr>
                <w:rFonts w:ascii="Georgia" w:eastAsia="Georgia" w:hAnsi="Georgia" w:cs="Georgia"/>
                <w:sz w:val="24"/>
                <w:szCs w:val="24"/>
                <w:lang w:val="en-GB"/>
              </w:rPr>
              <w:t>“</w:t>
            </w:r>
            <w:r w:rsidRPr="00485BFB">
              <w:rPr>
                <w:rFonts w:ascii="Georgia" w:eastAsia="Georgia" w:hAnsi="Georgia" w:cs="Georgia"/>
                <w:b/>
                <w:bCs/>
                <w:sz w:val="24"/>
                <w:szCs w:val="24"/>
                <w:lang w:val="en-GB"/>
              </w:rPr>
              <w:t>RIP</w:t>
            </w:r>
            <w:r>
              <w:rPr>
                <w:rFonts w:ascii="Georgia" w:eastAsia="Georgia" w:hAnsi="Georgia" w:cs="Georgia"/>
                <w:sz w:val="24"/>
                <w:szCs w:val="24"/>
                <w:lang w:val="en-GB"/>
              </w:rPr>
              <w:t>”</w:t>
            </w:r>
            <w:r w:rsidRPr="00461F8F">
              <w:rPr>
                <w:rFonts w:ascii="Georgia" w:eastAsia="Georgia" w:hAnsi="Georgia" w:cs="Georgia"/>
                <w:sz w:val="24"/>
                <w:szCs w:val="24"/>
                <w:lang w:val="en-GB"/>
              </w:rPr>
              <w:t>) for</w:t>
            </w:r>
            <w:r>
              <w:rPr>
                <w:rFonts w:ascii="Georgia" w:eastAsia="Georgia" w:hAnsi="Georgia" w:cs="Georgia"/>
                <w:sz w:val="24"/>
                <w:szCs w:val="24"/>
                <w:lang w:val="en-GB"/>
              </w:rPr>
              <w:t xml:space="preserve"> issuance of MCUs</w:t>
            </w:r>
            <w:r w:rsidRPr="00461F8F">
              <w:rPr>
                <w:rFonts w:ascii="Georgia" w:eastAsia="Georgia" w:hAnsi="Georgia" w:cs="Georgia"/>
                <w:sz w:val="24"/>
                <w:szCs w:val="24"/>
                <w:lang w:val="en-GB"/>
              </w:rPr>
              <w:t>.</w:t>
            </w:r>
          </w:p>
          <w:p w14:paraId="3ED2CCB7" w14:textId="77777777" w:rsidR="00CB3C7C" w:rsidRPr="00485BFB" w:rsidRDefault="00CB3C7C" w:rsidP="00CB3C7C">
            <w:pPr>
              <w:pStyle w:val="ListParagraph"/>
              <w:numPr>
                <w:ilvl w:val="0"/>
                <w:numId w:val="36"/>
              </w:numPr>
              <w:spacing w:line="312" w:lineRule="auto"/>
              <w:jc w:val="both"/>
              <w:rPr>
                <w:rFonts w:ascii="Georgia" w:eastAsiaTheme="minorEastAsia" w:hAnsi="Georgia"/>
                <w:sz w:val="24"/>
                <w:szCs w:val="24"/>
              </w:rPr>
            </w:pPr>
            <w:r w:rsidRPr="00461F8F">
              <w:rPr>
                <w:rFonts w:ascii="Georgia" w:eastAsia="Georgia" w:hAnsi="Georgia" w:cs="Georgia"/>
                <w:sz w:val="24"/>
                <w:szCs w:val="24"/>
                <w:lang w:val="en-GB"/>
              </w:rPr>
              <w:t xml:space="preserve">IPP is required to provide information as per the instructions provided in the template. However, this does not represent an exhaustive list of information and IPP may provide additional information deemed relevant for </w:t>
            </w:r>
            <w:r>
              <w:rPr>
                <w:rFonts w:ascii="Georgia" w:eastAsia="Georgia" w:hAnsi="Georgia" w:cs="Georgia"/>
                <w:sz w:val="24"/>
                <w:szCs w:val="24"/>
                <w:lang w:val="en-GB"/>
              </w:rPr>
              <w:t>P</w:t>
            </w:r>
            <w:r w:rsidRPr="00461F8F">
              <w:rPr>
                <w:rFonts w:ascii="Georgia" w:eastAsia="Georgia" w:hAnsi="Georgia" w:cs="Georgia"/>
                <w:sz w:val="24"/>
                <w:szCs w:val="24"/>
                <w:lang w:val="en-GB"/>
              </w:rPr>
              <w:t>roject</w:t>
            </w:r>
            <w:r>
              <w:rPr>
                <w:rFonts w:ascii="Georgia" w:eastAsia="Georgia" w:hAnsi="Georgia" w:cs="Georgia"/>
                <w:sz w:val="24"/>
                <w:szCs w:val="24"/>
                <w:lang w:val="en-GB"/>
              </w:rPr>
              <w:t xml:space="preserve"> in additional annexures</w:t>
            </w:r>
            <w:r w:rsidRPr="00461F8F">
              <w:rPr>
                <w:rFonts w:ascii="Georgia" w:eastAsia="Georgia" w:hAnsi="Georgia" w:cs="Georgia"/>
                <w:sz w:val="24"/>
                <w:szCs w:val="24"/>
                <w:lang w:val="en-GB"/>
              </w:rPr>
              <w:t xml:space="preserve">. </w:t>
            </w:r>
          </w:p>
          <w:p w14:paraId="380454E8" w14:textId="77777777" w:rsidR="00CB3C7C" w:rsidRPr="00461F8F" w:rsidRDefault="00CB3C7C" w:rsidP="00CB3C7C">
            <w:pPr>
              <w:pStyle w:val="ListParagraph"/>
              <w:numPr>
                <w:ilvl w:val="0"/>
                <w:numId w:val="36"/>
              </w:numPr>
              <w:jc w:val="both"/>
              <w:rPr>
                <w:rFonts w:ascii="Georgia" w:eastAsiaTheme="minorEastAsia" w:hAnsi="Georgia"/>
                <w:sz w:val="24"/>
                <w:szCs w:val="24"/>
              </w:rPr>
            </w:pPr>
            <w:r w:rsidRPr="00461F8F">
              <w:rPr>
                <w:rFonts w:ascii="Georgia" w:eastAsia="Georgia" w:hAnsi="Georgia" w:cs="Georgia"/>
                <w:sz w:val="24"/>
                <w:szCs w:val="24"/>
                <w:lang w:val="en-GB"/>
              </w:rPr>
              <w:t xml:space="preserve">Use of words ‘shall’, ‘should’ and ‘may’ shall be consistent with the use of these words in other documents of the </w:t>
            </w:r>
            <w:r>
              <w:rPr>
                <w:rFonts w:ascii="Georgia" w:eastAsia="Georgia" w:hAnsi="Georgia" w:cs="Georgia"/>
                <w:sz w:val="24"/>
                <w:szCs w:val="24"/>
                <w:lang w:val="en-GB"/>
              </w:rPr>
              <w:t>R</w:t>
            </w:r>
            <w:r w:rsidRPr="00461F8F">
              <w:rPr>
                <w:rFonts w:ascii="Georgia" w:eastAsia="Georgia" w:hAnsi="Georgia" w:cs="Georgia"/>
                <w:sz w:val="24"/>
                <w:szCs w:val="24"/>
                <w:lang w:val="en-GB"/>
              </w:rPr>
              <w:t>egistry.</w:t>
            </w:r>
          </w:p>
          <w:p w14:paraId="2CDD0F30" w14:textId="77777777" w:rsidR="00494220" w:rsidRPr="003F234D" w:rsidRDefault="00494220" w:rsidP="00C81631"/>
        </w:tc>
      </w:tr>
      <w:tr w:rsidR="00922B8C" w:rsidRPr="003F234D" w14:paraId="5E4AA858" w14:textId="77777777" w:rsidTr="00C81631">
        <w:tc>
          <w:tcPr>
            <w:tcW w:w="8873" w:type="dxa"/>
            <w:vMerge/>
          </w:tcPr>
          <w:p w14:paraId="7A004850" w14:textId="77777777" w:rsidR="00922B8C" w:rsidRPr="003F234D" w:rsidRDefault="00922B8C" w:rsidP="00617F7D"/>
        </w:tc>
        <w:tc>
          <w:tcPr>
            <w:tcW w:w="880" w:type="dxa"/>
          </w:tcPr>
          <w:p w14:paraId="77E31933" w14:textId="77777777" w:rsidR="00922B8C" w:rsidRPr="003F234D" w:rsidRDefault="00922B8C" w:rsidP="00617F7D"/>
        </w:tc>
      </w:tr>
    </w:tbl>
    <w:p w14:paraId="71292AAE" w14:textId="77777777" w:rsidR="007F250D" w:rsidRDefault="007F250D"/>
    <w:p w14:paraId="535758EF" w14:textId="4C1ACC5F" w:rsidR="00A94338" w:rsidRPr="00A94338" w:rsidRDefault="00A94338" w:rsidP="00A94338">
      <w:pPr>
        <w:tabs>
          <w:tab w:val="left" w:pos="3465"/>
        </w:tabs>
        <w:sectPr w:rsidR="00A94338" w:rsidRPr="00A94338" w:rsidSect="00A94338">
          <w:headerReference w:type="even" r:id="rId13"/>
          <w:headerReference w:type="default" r:id="rId14"/>
          <w:footerReference w:type="even" r:id="rId15"/>
          <w:footerReference w:type="default" r:id="rId16"/>
          <w:headerReference w:type="first" r:id="rId17"/>
          <w:footerReference w:type="first" r:id="rId18"/>
          <w:pgSz w:w="11907" w:h="16840" w:code="9"/>
          <w:pgMar w:top="992" w:right="1077" w:bottom="851" w:left="1077" w:header="709" w:footer="403" w:gutter="0"/>
          <w:cols w:space="851"/>
          <w:docGrid w:linePitch="360"/>
        </w:sectPr>
      </w:pPr>
    </w:p>
    <w:p w14:paraId="3A199090" w14:textId="77777777" w:rsidR="007766B6" w:rsidRDefault="007766B6">
      <w:r w:rsidRPr="003F234D">
        <w:rPr>
          <w:noProof/>
        </w:rPr>
        <w:lastRenderedPageBreak/>
        <w:drawing>
          <wp:anchor distT="0" distB="0" distL="114300" distR="114300" simplePos="0" relativeHeight="251720704" behindDoc="1" locked="1" layoutInCell="1" allowOverlap="1" wp14:anchorId="0BE878FE" wp14:editId="70766F4E">
            <wp:simplePos x="0" y="0"/>
            <wp:positionH relativeFrom="column">
              <wp:posOffset>-685800</wp:posOffset>
            </wp:positionH>
            <wp:positionV relativeFrom="line">
              <wp:posOffset>-631190</wp:posOffset>
            </wp:positionV>
            <wp:extent cx="7743825" cy="4429125"/>
            <wp:effectExtent l="0" t="0" r="9525" b="952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ttyImages-97236975.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43825" cy="442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5000" w:type="pct"/>
        <w:tblCellMar>
          <w:left w:w="0" w:type="dxa"/>
          <w:right w:w="0" w:type="dxa"/>
        </w:tblCellMar>
        <w:tblLook w:val="04A0" w:firstRow="1" w:lastRow="0" w:firstColumn="1" w:lastColumn="0" w:noHBand="0" w:noVBand="1"/>
      </w:tblPr>
      <w:tblGrid>
        <w:gridCol w:w="6488"/>
        <w:gridCol w:w="1636"/>
        <w:gridCol w:w="1629"/>
      </w:tblGrid>
      <w:tr w:rsidR="007E3857" w:rsidRPr="003F234D" w14:paraId="361EAAB5" w14:textId="77777777" w:rsidTr="009802BB">
        <w:trPr>
          <w:trHeight w:val="5855"/>
        </w:trPr>
        <w:tc>
          <w:tcPr>
            <w:tcW w:w="6694" w:type="dxa"/>
          </w:tcPr>
          <w:p w14:paraId="01CBC786" w14:textId="77777777" w:rsidR="007E3857" w:rsidRPr="003F234D" w:rsidRDefault="007E3857" w:rsidP="004C43D2"/>
        </w:tc>
        <w:tc>
          <w:tcPr>
            <w:tcW w:w="1693" w:type="dxa"/>
          </w:tcPr>
          <w:p w14:paraId="01B1FFAE" w14:textId="77777777" w:rsidR="007E3857" w:rsidRPr="003F234D" w:rsidRDefault="007E3857" w:rsidP="004C43D2"/>
        </w:tc>
        <w:tc>
          <w:tcPr>
            <w:tcW w:w="1693" w:type="dxa"/>
          </w:tcPr>
          <w:p w14:paraId="24AA58D5" w14:textId="77777777" w:rsidR="007E3857" w:rsidRPr="007E3857" w:rsidRDefault="007E3857" w:rsidP="004C43D2">
            <w:pPr>
              <w:rPr>
                <w:i/>
                <w:iCs/>
              </w:rPr>
            </w:pPr>
          </w:p>
        </w:tc>
      </w:tr>
      <w:tr w:rsidR="00986731" w:rsidRPr="003F234D" w14:paraId="3AF54428" w14:textId="77777777" w:rsidTr="00506F77">
        <w:tc>
          <w:tcPr>
            <w:tcW w:w="8387" w:type="dxa"/>
            <w:gridSpan w:val="2"/>
          </w:tcPr>
          <w:p w14:paraId="1E672766" w14:textId="058A0BBA" w:rsidR="00986731" w:rsidRDefault="00986731" w:rsidP="004C43D2">
            <w:pPr>
              <w:pStyle w:val="Quote5"/>
            </w:pPr>
            <w:r>
              <w:t>Carbon Registry - India,</w:t>
            </w:r>
            <w:r w:rsidRPr="00986731">
              <w:rPr>
                <w:b/>
                <w:bCs/>
                <w:color w:val="14756E" w:themeColor="accent1"/>
              </w:rPr>
              <w:t xml:space="preserve"> Carving real impacts</w:t>
            </w:r>
          </w:p>
        </w:tc>
        <w:tc>
          <w:tcPr>
            <w:tcW w:w="1693" w:type="dxa"/>
          </w:tcPr>
          <w:p w14:paraId="765F2401" w14:textId="77777777" w:rsidR="00986731" w:rsidRPr="007E3857" w:rsidRDefault="00986731" w:rsidP="004C43D2">
            <w:pPr>
              <w:pStyle w:val="Quote5"/>
              <w:rPr>
                <w:i w:val="0"/>
                <w:iCs/>
              </w:rPr>
            </w:pPr>
          </w:p>
        </w:tc>
      </w:tr>
    </w:tbl>
    <w:p w14:paraId="6E448DDE" w14:textId="77777777" w:rsidR="004E4BD9" w:rsidRDefault="004E4BD9" w:rsidP="003D0860">
      <w:pPr>
        <w:rPr>
          <w:noProof/>
        </w:rPr>
      </w:pPr>
    </w:p>
    <w:p w14:paraId="57036799" w14:textId="77777777" w:rsidR="009802BB" w:rsidRDefault="009802BB" w:rsidP="003D0860">
      <w:pPr>
        <w:rPr>
          <w:noProof/>
        </w:rPr>
        <w:sectPr w:rsidR="009802BB" w:rsidSect="00A94338">
          <w:pgSz w:w="11907" w:h="16840" w:code="9"/>
          <w:pgMar w:top="992" w:right="1077" w:bottom="720" w:left="1077" w:header="709" w:footer="415" w:gutter="0"/>
          <w:cols w:space="851"/>
          <w:docGrid w:linePitch="360"/>
        </w:sectPr>
      </w:pPr>
    </w:p>
    <w:p w14:paraId="62DF1A3B" w14:textId="77777777" w:rsidR="00923C2E" w:rsidRDefault="00923C2E" w:rsidP="00923C2E">
      <w:pPr>
        <w:jc w:val="center"/>
        <w:rPr>
          <w:rFonts w:ascii="Georgia" w:hAnsi="Georgia"/>
          <w:b/>
          <w:bCs/>
          <w:color w:val="00429D"/>
          <w:sz w:val="32"/>
          <w:szCs w:val="32"/>
        </w:rPr>
      </w:pPr>
    </w:p>
    <w:p w14:paraId="7539287F" w14:textId="77777777" w:rsidR="00F602F3" w:rsidRPr="00F602F3" w:rsidRDefault="00F602F3" w:rsidP="00F602F3">
      <w:pPr>
        <w:jc w:val="center"/>
        <w:rPr>
          <w:rFonts w:ascii="Georgia" w:hAnsi="Georgia"/>
          <w:b/>
          <w:bCs/>
          <w:color w:val="14756E" w:themeColor="accent1"/>
          <w:sz w:val="32"/>
          <w:szCs w:val="32"/>
        </w:rPr>
      </w:pPr>
      <w:r w:rsidRPr="00F602F3">
        <w:rPr>
          <w:rFonts w:ascii="Georgia" w:hAnsi="Georgia"/>
          <w:b/>
          <w:bCs/>
          <w:color w:val="14756E" w:themeColor="accent1"/>
          <w:sz w:val="32"/>
          <w:szCs w:val="32"/>
        </w:rPr>
        <w:t>CARBON REGISTRY-INDIA</w:t>
      </w:r>
    </w:p>
    <w:p w14:paraId="2CD3925D" w14:textId="77777777" w:rsidR="00F602F3" w:rsidRPr="00461F8F" w:rsidRDefault="00F602F3" w:rsidP="00F602F3">
      <w:pPr>
        <w:spacing w:line="312" w:lineRule="auto"/>
        <w:jc w:val="center"/>
        <w:rPr>
          <w:rFonts w:ascii="Georgia" w:eastAsia="Georgia" w:hAnsi="Georgia" w:cs="Georgia"/>
          <w:sz w:val="24"/>
          <w:szCs w:val="24"/>
        </w:rPr>
      </w:pPr>
      <w:r w:rsidRPr="00461F8F">
        <w:rPr>
          <w:rFonts w:ascii="Georgia" w:eastAsia="Georgia" w:hAnsi="Georgia" w:cs="Georgia"/>
          <w:b/>
          <w:bCs/>
          <w:sz w:val="24"/>
          <w:szCs w:val="24"/>
          <w:lang w:val="en-GB"/>
        </w:rPr>
        <w:t>Complete Title of the Project</w:t>
      </w:r>
    </w:p>
    <w:p w14:paraId="4BA2C7EF" w14:textId="77777777" w:rsidR="00F602F3" w:rsidRPr="00461F8F" w:rsidRDefault="00F602F3" w:rsidP="00F602F3">
      <w:pPr>
        <w:spacing w:line="312" w:lineRule="auto"/>
        <w:jc w:val="center"/>
        <w:rPr>
          <w:rFonts w:ascii="Georgia" w:eastAsia="Georgia" w:hAnsi="Georgia" w:cs="Georgia"/>
          <w:sz w:val="24"/>
          <w:szCs w:val="24"/>
        </w:rPr>
      </w:pPr>
      <w:r w:rsidRPr="00461F8F">
        <w:rPr>
          <w:rFonts w:ascii="Georgia" w:eastAsia="Georgia" w:hAnsi="Georgia" w:cs="Georgia"/>
          <w:b/>
          <w:bCs/>
          <w:sz w:val="24"/>
          <w:szCs w:val="24"/>
          <w:lang w:val="en-GB"/>
        </w:rPr>
        <w:t>Logo of IPP(s)</w:t>
      </w:r>
    </w:p>
    <w:tbl>
      <w:tblPr>
        <w:tblStyle w:val="TableGrid"/>
        <w:tblW w:w="0" w:type="auto"/>
        <w:shd w:val="clear" w:color="auto" w:fill="F2F2F2" w:themeFill="background1" w:themeFillShade="F2"/>
        <w:tblLayout w:type="fixed"/>
        <w:tblLook w:val="04A0" w:firstRow="1" w:lastRow="0" w:firstColumn="1" w:lastColumn="0" w:noHBand="0" w:noVBand="1"/>
      </w:tblPr>
      <w:tblGrid>
        <w:gridCol w:w="2820"/>
        <w:gridCol w:w="6180"/>
      </w:tblGrid>
      <w:tr w:rsidR="00F602F3" w:rsidRPr="00461F8F" w14:paraId="700F7E17" w14:textId="77777777" w:rsidTr="00F602F3">
        <w:tc>
          <w:tcPr>
            <w:tcW w:w="2820" w:type="dxa"/>
            <w:shd w:val="clear" w:color="auto" w:fill="14756E" w:themeFill="accent1"/>
            <w:vAlign w:val="center"/>
          </w:tcPr>
          <w:p w14:paraId="3EDD06F9" w14:textId="77777777" w:rsidR="00F602F3" w:rsidRPr="00F602F3" w:rsidRDefault="00F602F3" w:rsidP="00227074">
            <w:pPr>
              <w:spacing w:line="312" w:lineRule="auto"/>
              <w:rPr>
                <w:rFonts w:ascii="Georgia" w:eastAsia="Georgia" w:hAnsi="Georgia" w:cs="Georgia"/>
                <w:color w:val="FFFFFF" w:themeColor="background1"/>
                <w:sz w:val="24"/>
                <w:szCs w:val="24"/>
              </w:rPr>
            </w:pPr>
            <w:r w:rsidRPr="00F602F3">
              <w:rPr>
                <w:rFonts w:ascii="Georgia" w:eastAsia="Georgia" w:hAnsi="Georgia" w:cs="Georgia"/>
                <w:b/>
                <w:bCs/>
                <w:color w:val="FFFFFF" w:themeColor="background1"/>
                <w:sz w:val="24"/>
                <w:szCs w:val="24"/>
                <w:lang w:val="en-GB"/>
              </w:rPr>
              <w:t xml:space="preserve">Title </w:t>
            </w:r>
          </w:p>
        </w:tc>
        <w:tc>
          <w:tcPr>
            <w:tcW w:w="6180" w:type="dxa"/>
            <w:shd w:val="clear" w:color="auto" w:fill="F2F2F2" w:themeFill="background1" w:themeFillShade="F2"/>
            <w:vAlign w:val="center"/>
          </w:tcPr>
          <w:p w14:paraId="40614E8E" w14:textId="77777777" w:rsidR="00F602F3" w:rsidRPr="00461F8F" w:rsidRDefault="00F602F3" w:rsidP="00227074">
            <w:pPr>
              <w:spacing w:line="312" w:lineRule="auto"/>
              <w:jc w:val="both"/>
              <w:rPr>
                <w:rFonts w:ascii="Georgia" w:eastAsia="Georgia" w:hAnsi="Georgia" w:cs="Georgia"/>
                <w:i/>
                <w:iCs/>
                <w:color w:val="595959" w:themeColor="text1" w:themeTint="A6"/>
                <w:sz w:val="24"/>
                <w:szCs w:val="24"/>
              </w:rPr>
            </w:pPr>
            <w:r w:rsidRPr="00461F8F">
              <w:rPr>
                <w:rFonts w:ascii="Georgia" w:eastAsia="Georgia" w:hAnsi="Georgia" w:cs="Georgia"/>
                <w:i/>
                <w:iCs/>
                <w:color w:val="595959" w:themeColor="text1" w:themeTint="A6"/>
                <w:sz w:val="24"/>
                <w:szCs w:val="24"/>
                <w:lang w:val="en-GB"/>
              </w:rPr>
              <w:t xml:space="preserve">Provide complete title of the </w:t>
            </w:r>
            <w:r>
              <w:rPr>
                <w:rFonts w:ascii="Georgia" w:eastAsia="Georgia" w:hAnsi="Georgia" w:cs="Georgia"/>
                <w:i/>
                <w:iCs/>
                <w:color w:val="595959" w:themeColor="text1" w:themeTint="A6"/>
                <w:sz w:val="24"/>
                <w:szCs w:val="24"/>
                <w:lang w:val="en-GB"/>
              </w:rPr>
              <w:t>registered P</w:t>
            </w:r>
            <w:r w:rsidRPr="00461F8F">
              <w:rPr>
                <w:rFonts w:ascii="Georgia" w:eastAsia="Georgia" w:hAnsi="Georgia" w:cs="Georgia"/>
                <w:i/>
                <w:iCs/>
                <w:color w:val="595959" w:themeColor="text1" w:themeTint="A6"/>
                <w:sz w:val="24"/>
                <w:szCs w:val="24"/>
                <w:lang w:val="en-GB"/>
              </w:rPr>
              <w:t xml:space="preserve">roject </w:t>
            </w:r>
          </w:p>
        </w:tc>
      </w:tr>
      <w:tr w:rsidR="00F602F3" w:rsidRPr="00461F8F" w14:paraId="4C297AA5" w14:textId="77777777" w:rsidTr="00F602F3">
        <w:tc>
          <w:tcPr>
            <w:tcW w:w="2820" w:type="dxa"/>
            <w:shd w:val="clear" w:color="auto" w:fill="14756E" w:themeFill="accent1"/>
            <w:vAlign w:val="center"/>
          </w:tcPr>
          <w:p w14:paraId="1D6536C3" w14:textId="77777777" w:rsidR="00F602F3" w:rsidRPr="00F602F3" w:rsidRDefault="00F602F3" w:rsidP="00227074">
            <w:pPr>
              <w:spacing w:line="312" w:lineRule="auto"/>
              <w:rPr>
                <w:rFonts w:ascii="Georgia" w:eastAsia="Georgia" w:hAnsi="Georgia" w:cs="Georgia"/>
                <w:b/>
                <w:bCs/>
                <w:color w:val="FFFFFF" w:themeColor="background1"/>
                <w:sz w:val="24"/>
                <w:szCs w:val="24"/>
                <w:lang w:val="en-GB"/>
              </w:rPr>
            </w:pPr>
            <w:r w:rsidRPr="00F602F3">
              <w:rPr>
                <w:rFonts w:ascii="Georgia" w:eastAsia="Georgia" w:hAnsi="Georgia" w:cs="Georgia"/>
                <w:b/>
                <w:bCs/>
                <w:color w:val="FFFFFF" w:themeColor="background1"/>
                <w:sz w:val="24"/>
                <w:szCs w:val="24"/>
                <w:lang w:val="en-GB"/>
              </w:rPr>
              <w:t xml:space="preserve">CR-I Project Reference Number </w:t>
            </w:r>
          </w:p>
        </w:tc>
        <w:tc>
          <w:tcPr>
            <w:tcW w:w="6180" w:type="dxa"/>
            <w:shd w:val="clear" w:color="auto" w:fill="F2F2F2" w:themeFill="background1" w:themeFillShade="F2"/>
            <w:vAlign w:val="center"/>
          </w:tcPr>
          <w:p w14:paraId="4EF29ACD" w14:textId="77777777" w:rsidR="00F602F3" w:rsidRPr="00461F8F" w:rsidRDefault="00F602F3" w:rsidP="00227074">
            <w:pPr>
              <w:spacing w:line="312" w:lineRule="auto"/>
              <w:jc w:val="both"/>
              <w:rPr>
                <w:rFonts w:ascii="Georgia" w:eastAsia="Georgia" w:hAnsi="Georgia" w:cs="Georgia"/>
                <w:i/>
                <w:iCs/>
                <w:color w:val="595959" w:themeColor="text1" w:themeTint="A6"/>
                <w:sz w:val="24"/>
                <w:szCs w:val="24"/>
                <w:lang w:val="en-GB"/>
              </w:rPr>
            </w:pPr>
            <w:r>
              <w:rPr>
                <w:rFonts w:ascii="Georgia" w:eastAsia="Georgia" w:hAnsi="Georgia" w:cs="Georgia"/>
                <w:i/>
                <w:iCs/>
                <w:color w:val="595959" w:themeColor="text1" w:themeTint="A6"/>
                <w:sz w:val="24"/>
                <w:szCs w:val="24"/>
                <w:lang w:val="en-GB"/>
              </w:rPr>
              <w:t>Mention the CR-I Project reference number of the registered Project</w:t>
            </w:r>
          </w:p>
        </w:tc>
      </w:tr>
      <w:tr w:rsidR="00F602F3" w:rsidRPr="00461F8F" w14:paraId="66D6E701" w14:textId="77777777" w:rsidTr="00F602F3">
        <w:tc>
          <w:tcPr>
            <w:tcW w:w="2820" w:type="dxa"/>
            <w:shd w:val="clear" w:color="auto" w:fill="14756E" w:themeFill="accent1"/>
            <w:vAlign w:val="center"/>
          </w:tcPr>
          <w:p w14:paraId="6E52F36A" w14:textId="77777777" w:rsidR="00F602F3" w:rsidRPr="00F602F3" w:rsidRDefault="00F602F3" w:rsidP="00227074">
            <w:pPr>
              <w:spacing w:line="312" w:lineRule="auto"/>
              <w:rPr>
                <w:rFonts w:ascii="Georgia" w:eastAsia="Georgia" w:hAnsi="Georgia" w:cs="Georgia"/>
                <w:color w:val="FFFFFF" w:themeColor="background1"/>
                <w:sz w:val="24"/>
                <w:szCs w:val="24"/>
              </w:rPr>
            </w:pPr>
            <w:r w:rsidRPr="00F602F3">
              <w:rPr>
                <w:rFonts w:ascii="Georgia" w:eastAsia="Georgia" w:hAnsi="Georgia" w:cs="Georgia"/>
                <w:b/>
                <w:bCs/>
                <w:color w:val="FFFFFF" w:themeColor="background1"/>
                <w:sz w:val="24"/>
                <w:szCs w:val="24"/>
                <w:lang w:val="en-GB"/>
              </w:rPr>
              <w:t xml:space="preserve">Version </w:t>
            </w:r>
          </w:p>
        </w:tc>
        <w:tc>
          <w:tcPr>
            <w:tcW w:w="6180" w:type="dxa"/>
            <w:shd w:val="clear" w:color="auto" w:fill="F2F2F2" w:themeFill="background1" w:themeFillShade="F2"/>
            <w:vAlign w:val="center"/>
          </w:tcPr>
          <w:p w14:paraId="7F5123CA" w14:textId="77777777" w:rsidR="00F602F3" w:rsidRPr="00461F8F" w:rsidRDefault="00F602F3" w:rsidP="00227074">
            <w:pPr>
              <w:spacing w:line="312" w:lineRule="auto"/>
              <w:jc w:val="both"/>
              <w:rPr>
                <w:rFonts w:ascii="Georgia" w:eastAsia="Georgia" w:hAnsi="Georgia" w:cs="Georgia"/>
                <w:i/>
                <w:iCs/>
                <w:color w:val="595959" w:themeColor="text1" w:themeTint="A6"/>
                <w:sz w:val="24"/>
                <w:szCs w:val="24"/>
              </w:rPr>
            </w:pPr>
            <w:r w:rsidRPr="00461F8F">
              <w:rPr>
                <w:rFonts w:ascii="Georgia" w:eastAsia="Georgia" w:hAnsi="Georgia" w:cs="Georgia"/>
                <w:i/>
                <w:iCs/>
                <w:color w:val="595959" w:themeColor="text1" w:themeTint="A6"/>
                <w:sz w:val="24"/>
                <w:szCs w:val="24"/>
                <w:lang w:val="en-GB"/>
              </w:rPr>
              <w:t>Mention the version number of the M</w:t>
            </w:r>
            <w:r>
              <w:rPr>
                <w:rFonts w:ascii="Georgia" w:eastAsia="Georgia" w:hAnsi="Georgia" w:cs="Georgia"/>
                <w:i/>
                <w:iCs/>
                <w:color w:val="595959" w:themeColor="text1" w:themeTint="A6"/>
                <w:sz w:val="24"/>
                <w:szCs w:val="24"/>
                <w:lang w:val="en-GB"/>
              </w:rPr>
              <w:t>R</w:t>
            </w:r>
          </w:p>
        </w:tc>
      </w:tr>
      <w:tr w:rsidR="00F602F3" w:rsidRPr="00461F8F" w14:paraId="3DC38A06" w14:textId="77777777" w:rsidTr="00F602F3">
        <w:tc>
          <w:tcPr>
            <w:tcW w:w="2820" w:type="dxa"/>
            <w:shd w:val="clear" w:color="auto" w:fill="14756E" w:themeFill="accent1"/>
            <w:vAlign w:val="center"/>
          </w:tcPr>
          <w:p w14:paraId="5D68FD7C" w14:textId="77777777" w:rsidR="00F602F3" w:rsidRPr="00F602F3" w:rsidRDefault="00F602F3" w:rsidP="00227074">
            <w:pPr>
              <w:spacing w:line="312" w:lineRule="auto"/>
              <w:rPr>
                <w:rFonts w:ascii="Georgia" w:eastAsia="Georgia" w:hAnsi="Georgia" w:cs="Georgia"/>
                <w:color w:val="FFFFFF" w:themeColor="background1"/>
                <w:sz w:val="24"/>
                <w:szCs w:val="24"/>
              </w:rPr>
            </w:pPr>
            <w:r w:rsidRPr="00F602F3">
              <w:rPr>
                <w:rFonts w:ascii="Georgia" w:eastAsia="Georgia" w:hAnsi="Georgia" w:cs="Georgia"/>
                <w:b/>
                <w:bCs/>
                <w:color w:val="FFFFFF" w:themeColor="background1"/>
                <w:sz w:val="24"/>
                <w:szCs w:val="24"/>
                <w:lang w:val="en-GB"/>
              </w:rPr>
              <w:t xml:space="preserve">Date </w:t>
            </w:r>
          </w:p>
        </w:tc>
        <w:tc>
          <w:tcPr>
            <w:tcW w:w="6180" w:type="dxa"/>
            <w:shd w:val="clear" w:color="auto" w:fill="F2F2F2" w:themeFill="background1" w:themeFillShade="F2"/>
            <w:vAlign w:val="center"/>
          </w:tcPr>
          <w:p w14:paraId="1FD15C02" w14:textId="77777777" w:rsidR="00F602F3" w:rsidRPr="00461F8F" w:rsidRDefault="00F602F3" w:rsidP="00227074">
            <w:pPr>
              <w:spacing w:line="312" w:lineRule="auto"/>
              <w:jc w:val="both"/>
              <w:rPr>
                <w:rFonts w:ascii="Georgia" w:eastAsia="Georgia" w:hAnsi="Georgia" w:cs="Georgia"/>
                <w:i/>
                <w:iCs/>
                <w:color w:val="595959" w:themeColor="text1" w:themeTint="A6"/>
                <w:sz w:val="24"/>
                <w:szCs w:val="24"/>
              </w:rPr>
            </w:pPr>
            <w:r w:rsidRPr="00461F8F">
              <w:rPr>
                <w:rFonts w:ascii="Georgia" w:eastAsia="Georgia" w:hAnsi="Georgia" w:cs="Georgia"/>
                <w:i/>
                <w:iCs/>
                <w:color w:val="595959" w:themeColor="text1" w:themeTint="A6"/>
                <w:sz w:val="24"/>
                <w:szCs w:val="24"/>
                <w:lang w:val="en-GB"/>
              </w:rPr>
              <w:t xml:space="preserve">Mention the date of completion of this document in DD.MM.YYYY format </w:t>
            </w:r>
          </w:p>
        </w:tc>
      </w:tr>
      <w:tr w:rsidR="00F602F3" w:rsidRPr="00461F8F" w14:paraId="7707A950" w14:textId="77777777" w:rsidTr="00F602F3">
        <w:tc>
          <w:tcPr>
            <w:tcW w:w="2820" w:type="dxa"/>
            <w:shd w:val="clear" w:color="auto" w:fill="14756E" w:themeFill="accent1"/>
            <w:vAlign w:val="center"/>
          </w:tcPr>
          <w:p w14:paraId="1192E518" w14:textId="77777777" w:rsidR="00F602F3" w:rsidRPr="00F602F3" w:rsidRDefault="00F602F3" w:rsidP="00227074">
            <w:pPr>
              <w:spacing w:line="312" w:lineRule="auto"/>
              <w:rPr>
                <w:rFonts w:ascii="Georgia" w:eastAsia="Georgia" w:hAnsi="Georgia" w:cs="Georgia"/>
                <w:b/>
                <w:bCs/>
                <w:color w:val="FFFFFF" w:themeColor="background1"/>
                <w:sz w:val="24"/>
                <w:szCs w:val="24"/>
                <w:lang w:val="en-GB"/>
              </w:rPr>
            </w:pPr>
            <w:r w:rsidRPr="00F602F3">
              <w:rPr>
                <w:rFonts w:ascii="Georgia" w:eastAsia="Georgia" w:hAnsi="Georgia" w:cs="Georgia"/>
                <w:b/>
                <w:bCs/>
                <w:color w:val="FFFFFF" w:themeColor="background1"/>
                <w:sz w:val="24"/>
                <w:szCs w:val="24"/>
                <w:lang w:val="en-GB"/>
              </w:rPr>
              <w:t xml:space="preserve">DPD and SCR version </w:t>
            </w:r>
          </w:p>
        </w:tc>
        <w:tc>
          <w:tcPr>
            <w:tcW w:w="6180" w:type="dxa"/>
            <w:shd w:val="clear" w:color="auto" w:fill="F2F2F2" w:themeFill="background1" w:themeFillShade="F2"/>
            <w:vAlign w:val="center"/>
          </w:tcPr>
          <w:p w14:paraId="4B6B862F" w14:textId="77777777" w:rsidR="00F602F3" w:rsidRPr="00461F8F" w:rsidRDefault="00F602F3" w:rsidP="00227074">
            <w:pPr>
              <w:spacing w:line="312" w:lineRule="auto"/>
              <w:jc w:val="both"/>
              <w:rPr>
                <w:rFonts w:ascii="Georgia" w:eastAsia="Georgia" w:hAnsi="Georgia" w:cs="Georgia"/>
                <w:i/>
                <w:iCs/>
                <w:color w:val="595959" w:themeColor="text1" w:themeTint="A6"/>
                <w:sz w:val="24"/>
                <w:szCs w:val="24"/>
                <w:lang w:val="en-GB"/>
              </w:rPr>
            </w:pPr>
            <w:r>
              <w:rPr>
                <w:rFonts w:ascii="Georgia" w:eastAsia="Georgia" w:hAnsi="Georgia" w:cs="Georgia"/>
                <w:i/>
                <w:iCs/>
                <w:color w:val="595959" w:themeColor="text1" w:themeTint="A6"/>
                <w:sz w:val="24"/>
                <w:szCs w:val="24"/>
                <w:lang w:val="en-GB"/>
              </w:rPr>
              <w:t xml:space="preserve">Mention the </w:t>
            </w:r>
            <w:r w:rsidRPr="0094355F">
              <w:rPr>
                <w:rFonts w:ascii="Georgia" w:hAnsi="Georgia"/>
                <w:i/>
                <w:iCs/>
                <w:color w:val="595959" w:themeColor="text1" w:themeTint="A6"/>
                <w:sz w:val="24"/>
                <w:szCs w:val="24"/>
              </w:rPr>
              <w:t xml:space="preserve">Detailed Project Document </w:t>
            </w:r>
            <w:r>
              <w:rPr>
                <w:rFonts w:ascii="Georgia" w:hAnsi="Georgia"/>
                <w:i/>
                <w:iCs/>
                <w:color w:val="595959" w:themeColor="text1" w:themeTint="A6"/>
                <w:sz w:val="24"/>
                <w:szCs w:val="24"/>
              </w:rPr>
              <w:t>(“</w:t>
            </w:r>
            <w:r w:rsidRPr="005C6985">
              <w:rPr>
                <w:rFonts w:ascii="Georgia" w:hAnsi="Georgia"/>
                <w:b/>
                <w:bCs/>
                <w:i/>
                <w:iCs/>
                <w:color w:val="595959" w:themeColor="text1" w:themeTint="A6"/>
                <w:sz w:val="24"/>
                <w:szCs w:val="24"/>
              </w:rPr>
              <w:t>DPD</w:t>
            </w:r>
            <w:r>
              <w:rPr>
                <w:rFonts w:ascii="Georgia" w:hAnsi="Georgia"/>
                <w:i/>
                <w:iCs/>
                <w:color w:val="595959" w:themeColor="text1" w:themeTint="A6"/>
                <w:sz w:val="24"/>
                <w:szCs w:val="24"/>
              </w:rPr>
              <w:t>”)</w:t>
            </w:r>
            <w:r>
              <w:rPr>
                <w:rFonts w:ascii="Georgia" w:eastAsia="Georgia" w:hAnsi="Georgia" w:cs="Georgia"/>
                <w:i/>
                <w:iCs/>
                <w:color w:val="595959" w:themeColor="text1" w:themeTint="A6"/>
                <w:sz w:val="24"/>
                <w:szCs w:val="24"/>
                <w:lang w:val="en-GB"/>
              </w:rPr>
              <w:t xml:space="preserve"> version and </w:t>
            </w:r>
            <w:r w:rsidRPr="0094355F">
              <w:rPr>
                <w:rFonts w:ascii="Georgia" w:hAnsi="Georgia"/>
                <w:i/>
                <w:iCs/>
                <w:color w:val="595959" w:themeColor="text1" w:themeTint="A6"/>
                <w:sz w:val="24"/>
                <w:szCs w:val="24"/>
              </w:rPr>
              <w:t>Stakeholder</w:t>
            </w:r>
            <w:r>
              <w:rPr>
                <w:rFonts w:ascii="Georgia" w:hAnsi="Georgia"/>
                <w:i/>
                <w:iCs/>
                <w:color w:val="595959" w:themeColor="text1" w:themeTint="A6"/>
                <w:sz w:val="24"/>
                <w:szCs w:val="24"/>
              </w:rPr>
              <w:t xml:space="preserve"> </w:t>
            </w:r>
            <w:r w:rsidRPr="0094355F">
              <w:rPr>
                <w:rFonts w:ascii="Georgia" w:hAnsi="Georgia"/>
                <w:i/>
                <w:iCs/>
                <w:color w:val="595959" w:themeColor="text1" w:themeTint="A6"/>
                <w:sz w:val="24"/>
                <w:szCs w:val="24"/>
              </w:rPr>
              <w:t xml:space="preserve">Consultation Report </w:t>
            </w:r>
            <w:r>
              <w:rPr>
                <w:rFonts w:ascii="Georgia" w:hAnsi="Georgia"/>
                <w:i/>
                <w:iCs/>
                <w:color w:val="595959" w:themeColor="text1" w:themeTint="A6"/>
                <w:sz w:val="24"/>
                <w:szCs w:val="24"/>
              </w:rPr>
              <w:t>(“</w:t>
            </w:r>
            <w:r w:rsidRPr="005C6985">
              <w:rPr>
                <w:rFonts w:ascii="Georgia" w:hAnsi="Georgia"/>
                <w:b/>
                <w:bCs/>
                <w:i/>
                <w:iCs/>
                <w:color w:val="595959" w:themeColor="text1" w:themeTint="A6"/>
                <w:sz w:val="24"/>
                <w:szCs w:val="24"/>
              </w:rPr>
              <w:t>SCR</w:t>
            </w:r>
            <w:r>
              <w:rPr>
                <w:rFonts w:ascii="Georgia" w:hAnsi="Georgia"/>
                <w:i/>
                <w:iCs/>
                <w:color w:val="595959" w:themeColor="text1" w:themeTint="A6"/>
                <w:sz w:val="24"/>
                <w:szCs w:val="24"/>
              </w:rPr>
              <w:t>”)</w:t>
            </w:r>
            <w:r>
              <w:rPr>
                <w:rFonts w:ascii="Georgia" w:eastAsia="Georgia" w:hAnsi="Georgia" w:cs="Georgia"/>
                <w:i/>
                <w:iCs/>
                <w:color w:val="595959" w:themeColor="text1" w:themeTint="A6"/>
                <w:sz w:val="24"/>
                <w:szCs w:val="24"/>
                <w:lang w:val="en-GB"/>
              </w:rPr>
              <w:t xml:space="preserve"> version corresponding to this MR </w:t>
            </w:r>
          </w:p>
        </w:tc>
      </w:tr>
      <w:tr w:rsidR="00F602F3" w:rsidRPr="00461F8F" w14:paraId="3CA25A4C" w14:textId="77777777" w:rsidTr="00F602F3">
        <w:tc>
          <w:tcPr>
            <w:tcW w:w="2820" w:type="dxa"/>
            <w:shd w:val="clear" w:color="auto" w:fill="14756E" w:themeFill="accent1"/>
            <w:vAlign w:val="center"/>
          </w:tcPr>
          <w:p w14:paraId="7BF76602" w14:textId="77777777" w:rsidR="00F602F3" w:rsidRPr="00F602F3" w:rsidRDefault="00F602F3" w:rsidP="00227074">
            <w:pPr>
              <w:spacing w:line="312" w:lineRule="auto"/>
              <w:rPr>
                <w:rFonts w:ascii="Georgia" w:eastAsia="Georgia" w:hAnsi="Georgia" w:cs="Georgia"/>
                <w:b/>
                <w:bCs/>
                <w:color w:val="FFFFFF" w:themeColor="background1"/>
                <w:sz w:val="24"/>
                <w:szCs w:val="24"/>
                <w:lang w:val="en-GB"/>
              </w:rPr>
            </w:pPr>
            <w:r w:rsidRPr="00F602F3">
              <w:rPr>
                <w:rFonts w:ascii="Georgia" w:eastAsia="Georgia" w:hAnsi="Georgia" w:cs="Georgia"/>
                <w:b/>
                <w:bCs/>
                <w:color w:val="FFFFFF" w:themeColor="background1"/>
                <w:sz w:val="24"/>
                <w:szCs w:val="24"/>
                <w:lang w:val="en-GB"/>
              </w:rPr>
              <w:t>Methodologies Applied</w:t>
            </w:r>
          </w:p>
        </w:tc>
        <w:tc>
          <w:tcPr>
            <w:tcW w:w="6180" w:type="dxa"/>
            <w:shd w:val="clear" w:color="auto" w:fill="F2F2F2" w:themeFill="background1" w:themeFillShade="F2"/>
            <w:vAlign w:val="center"/>
          </w:tcPr>
          <w:p w14:paraId="5D1155FB" w14:textId="77777777" w:rsidR="00F602F3" w:rsidRDefault="00F602F3" w:rsidP="00227074">
            <w:pPr>
              <w:jc w:val="both"/>
              <w:rPr>
                <w:rFonts w:ascii="Georgia" w:hAnsi="Georgia"/>
                <w:i/>
                <w:iCs/>
                <w:color w:val="595959" w:themeColor="text1" w:themeTint="A6"/>
                <w:sz w:val="24"/>
                <w:szCs w:val="24"/>
              </w:rPr>
            </w:pPr>
            <w:r w:rsidRPr="002A27D5">
              <w:rPr>
                <w:rFonts w:ascii="Georgia" w:hAnsi="Georgia"/>
                <w:i/>
                <w:iCs/>
                <w:color w:val="595959" w:themeColor="text1" w:themeTint="A6"/>
                <w:sz w:val="24"/>
                <w:szCs w:val="24"/>
              </w:rPr>
              <w:t xml:space="preserve">Mention the complete title and version number of the applied Methodologies </w:t>
            </w:r>
            <w:r>
              <w:rPr>
                <w:rFonts w:ascii="Georgia" w:hAnsi="Georgia"/>
                <w:i/>
                <w:iCs/>
                <w:color w:val="595959" w:themeColor="text1" w:themeTint="A6"/>
                <w:sz w:val="24"/>
                <w:szCs w:val="24"/>
              </w:rPr>
              <w:t>and Tools</w:t>
            </w:r>
          </w:p>
          <w:p w14:paraId="7D1C76BD" w14:textId="77777777" w:rsidR="00F602F3" w:rsidRPr="002A27D5" w:rsidRDefault="00F602F3" w:rsidP="00227074">
            <w:pPr>
              <w:jc w:val="both"/>
              <w:rPr>
                <w:rFonts w:ascii="Georgia" w:hAnsi="Georgia"/>
                <w:i/>
                <w:iCs/>
                <w:color w:val="595959" w:themeColor="text1" w:themeTint="A6"/>
                <w:sz w:val="24"/>
                <w:szCs w:val="24"/>
              </w:rPr>
            </w:pPr>
          </w:p>
          <w:tbl>
            <w:tblPr>
              <w:tblStyle w:val="TableGrid"/>
              <w:tblW w:w="0" w:type="auto"/>
              <w:tblLayout w:type="fixed"/>
              <w:tblLook w:val="04A0" w:firstRow="1" w:lastRow="0" w:firstColumn="1" w:lastColumn="0" w:noHBand="0" w:noVBand="1"/>
            </w:tblPr>
            <w:tblGrid>
              <w:gridCol w:w="4278"/>
              <w:gridCol w:w="1682"/>
            </w:tblGrid>
            <w:tr w:rsidR="00F602F3" w:rsidRPr="002A27D5" w14:paraId="09AA16DB" w14:textId="77777777" w:rsidTr="00227074">
              <w:tc>
                <w:tcPr>
                  <w:tcW w:w="4278" w:type="dxa"/>
                  <w:shd w:val="clear" w:color="auto" w:fill="888888" w:themeFill="accent6" w:themeFillTint="99"/>
                </w:tcPr>
                <w:p w14:paraId="48043AD4" w14:textId="77777777" w:rsidR="00F602F3" w:rsidRPr="002A27D5" w:rsidRDefault="00F602F3" w:rsidP="00227074">
                  <w:pPr>
                    <w:jc w:val="both"/>
                    <w:rPr>
                      <w:rFonts w:ascii="Georgia" w:hAnsi="Georgia"/>
                      <w:b/>
                      <w:bCs/>
                      <w:sz w:val="24"/>
                      <w:szCs w:val="24"/>
                    </w:rPr>
                  </w:pPr>
                  <w:r w:rsidRPr="002A27D5">
                    <w:rPr>
                      <w:rFonts w:ascii="Georgia" w:hAnsi="Georgia"/>
                      <w:b/>
                      <w:bCs/>
                      <w:sz w:val="24"/>
                      <w:szCs w:val="24"/>
                    </w:rPr>
                    <w:t>Title of Methodology</w:t>
                  </w:r>
                  <w:r>
                    <w:rPr>
                      <w:rFonts w:ascii="Georgia" w:hAnsi="Georgia"/>
                      <w:b/>
                      <w:bCs/>
                      <w:sz w:val="24"/>
                      <w:szCs w:val="24"/>
                    </w:rPr>
                    <w:t>/Tool</w:t>
                  </w:r>
                </w:p>
              </w:tc>
              <w:tc>
                <w:tcPr>
                  <w:tcW w:w="1682" w:type="dxa"/>
                  <w:shd w:val="clear" w:color="auto" w:fill="888888" w:themeFill="accent6" w:themeFillTint="99"/>
                </w:tcPr>
                <w:p w14:paraId="6551AEC1" w14:textId="77777777" w:rsidR="00F602F3" w:rsidRPr="002A27D5" w:rsidRDefault="00F602F3" w:rsidP="00227074">
                  <w:pPr>
                    <w:jc w:val="both"/>
                    <w:rPr>
                      <w:rFonts w:ascii="Georgia" w:hAnsi="Georgia"/>
                      <w:b/>
                      <w:bCs/>
                      <w:sz w:val="24"/>
                      <w:szCs w:val="24"/>
                    </w:rPr>
                  </w:pPr>
                  <w:r w:rsidRPr="002A27D5">
                    <w:rPr>
                      <w:rFonts w:ascii="Georgia" w:hAnsi="Georgia"/>
                      <w:b/>
                      <w:bCs/>
                      <w:sz w:val="24"/>
                      <w:szCs w:val="24"/>
                    </w:rPr>
                    <w:t xml:space="preserve">Version Number </w:t>
                  </w:r>
                </w:p>
              </w:tc>
            </w:tr>
            <w:tr w:rsidR="00F602F3" w:rsidRPr="002A27D5" w14:paraId="0D76402A" w14:textId="77777777" w:rsidTr="00227074">
              <w:tc>
                <w:tcPr>
                  <w:tcW w:w="4278" w:type="dxa"/>
                </w:tcPr>
                <w:p w14:paraId="5D3B82E2" w14:textId="77777777" w:rsidR="00F602F3" w:rsidRPr="002A27D5" w:rsidRDefault="00F602F3" w:rsidP="00227074">
                  <w:pPr>
                    <w:jc w:val="both"/>
                    <w:rPr>
                      <w:rFonts w:ascii="Georgia" w:hAnsi="Georgia"/>
                      <w:i/>
                      <w:iCs/>
                      <w:color w:val="595959" w:themeColor="text1" w:themeTint="A6"/>
                      <w:sz w:val="24"/>
                      <w:szCs w:val="24"/>
                    </w:rPr>
                  </w:pPr>
                </w:p>
              </w:tc>
              <w:tc>
                <w:tcPr>
                  <w:tcW w:w="1682" w:type="dxa"/>
                </w:tcPr>
                <w:p w14:paraId="4F190233" w14:textId="77777777" w:rsidR="00F602F3" w:rsidRPr="002A27D5" w:rsidRDefault="00F602F3" w:rsidP="00227074">
                  <w:pPr>
                    <w:jc w:val="both"/>
                    <w:rPr>
                      <w:rFonts w:ascii="Georgia" w:hAnsi="Georgia"/>
                      <w:i/>
                      <w:iCs/>
                      <w:color w:val="595959" w:themeColor="text1" w:themeTint="A6"/>
                      <w:sz w:val="24"/>
                      <w:szCs w:val="24"/>
                    </w:rPr>
                  </w:pPr>
                </w:p>
              </w:tc>
            </w:tr>
            <w:tr w:rsidR="00F602F3" w:rsidRPr="002A27D5" w14:paraId="2A005A87" w14:textId="77777777" w:rsidTr="00227074">
              <w:tc>
                <w:tcPr>
                  <w:tcW w:w="4278" w:type="dxa"/>
                </w:tcPr>
                <w:p w14:paraId="0C883260" w14:textId="77777777" w:rsidR="00F602F3" w:rsidRPr="002A27D5" w:rsidRDefault="00F602F3" w:rsidP="00227074">
                  <w:pPr>
                    <w:jc w:val="both"/>
                    <w:rPr>
                      <w:rFonts w:ascii="Georgia" w:hAnsi="Georgia"/>
                      <w:i/>
                      <w:iCs/>
                      <w:color w:val="595959" w:themeColor="text1" w:themeTint="A6"/>
                      <w:sz w:val="24"/>
                      <w:szCs w:val="24"/>
                    </w:rPr>
                  </w:pPr>
                </w:p>
              </w:tc>
              <w:tc>
                <w:tcPr>
                  <w:tcW w:w="1682" w:type="dxa"/>
                </w:tcPr>
                <w:p w14:paraId="6001394E" w14:textId="77777777" w:rsidR="00F602F3" w:rsidRPr="002A27D5" w:rsidRDefault="00F602F3" w:rsidP="00227074">
                  <w:pPr>
                    <w:jc w:val="both"/>
                    <w:rPr>
                      <w:rFonts w:ascii="Georgia" w:hAnsi="Georgia"/>
                      <w:i/>
                      <w:iCs/>
                      <w:color w:val="595959" w:themeColor="text1" w:themeTint="A6"/>
                      <w:sz w:val="24"/>
                      <w:szCs w:val="24"/>
                    </w:rPr>
                  </w:pPr>
                </w:p>
              </w:tc>
            </w:tr>
          </w:tbl>
          <w:p w14:paraId="6A9DA3D0" w14:textId="77777777" w:rsidR="00F602F3" w:rsidRPr="00461F8F" w:rsidRDefault="00F602F3" w:rsidP="00227074">
            <w:pPr>
              <w:spacing w:line="312" w:lineRule="auto"/>
              <w:jc w:val="both"/>
              <w:rPr>
                <w:rFonts w:ascii="Georgia" w:eastAsia="Georgia" w:hAnsi="Georgia" w:cs="Georgia"/>
                <w:i/>
                <w:iCs/>
                <w:color w:val="595959" w:themeColor="text1" w:themeTint="A6"/>
                <w:sz w:val="24"/>
                <w:szCs w:val="24"/>
                <w:lang w:val="en-GB"/>
              </w:rPr>
            </w:pPr>
          </w:p>
        </w:tc>
      </w:tr>
      <w:tr w:rsidR="00F602F3" w:rsidRPr="00461F8F" w14:paraId="055EE285" w14:textId="77777777" w:rsidTr="00F602F3">
        <w:tc>
          <w:tcPr>
            <w:tcW w:w="2820" w:type="dxa"/>
            <w:shd w:val="clear" w:color="auto" w:fill="14756E" w:themeFill="accent1"/>
            <w:vAlign w:val="center"/>
          </w:tcPr>
          <w:p w14:paraId="3B6EF97D" w14:textId="77777777" w:rsidR="00F602F3" w:rsidRPr="00F602F3" w:rsidRDefault="00F602F3" w:rsidP="00227074">
            <w:pPr>
              <w:spacing w:line="312" w:lineRule="auto"/>
              <w:rPr>
                <w:rFonts w:ascii="Georgia" w:eastAsia="Georgia" w:hAnsi="Georgia" w:cs="Georgia"/>
                <w:color w:val="FFFFFF" w:themeColor="background1"/>
                <w:sz w:val="24"/>
                <w:szCs w:val="24"/>
              </w:rPr>
            </w:pPr>
            <w:r w:rsidRPr="00F602F3">
              <w:rPr>
                <w:rFonts w:ascii="Georgia" w:eastAsia="Georgia" w:hAnsi="Georgia" w:cs="Georgia"/>
                <w:b/>
                <w:bCs/>
                <w:color w:val="FFFFFF" w:themeColor="background1"/>
                <w:sz w:val="24"/>
                <w:szCs w:val="24"/>
                <w:lang w:val="en-GB"/>
              </w:rPr>
              <w:t xml:space="preserve">Sectoral Scope </w:t>
            </w:r>
          </w:p>
        </w:tc>
        <w:tc>
          <w:tcPr>
            <w:tcW w:w="6180" w:type="dxa"/>
            <w:shd w:val="clear" w:color="auto" w:fill="F2F2F2" w:themeFill="background1" w:themeFillShade="F2"/>
            <w:vAlign w:val="center"/>
          </w:tcPr>
          <w:p w14:paraId="2B660F1F" w14:textId="77777777" w:rsidR="00F602F3" w:rsidRPr="00461F8F" w:rsidRDefault="00F602F3" w:rsidP="00227074">
            <w:pPr>
              <w:spacing w:line="312" w:lineRule="auto"/>
              <w:jc w:val="both"/>
              <w:rPr>
                <w:rFonts w:ascii="Georgia" w:eastAsia="Georgia" w:hAnsi="Georgia" w:cs="Georgia"/>
                <w:i/>
                <w:iCs/>
                <w:color w:val="595959" w:themeColor="text1" w:themeTint="A6"/>
                <w:sz w:val="24"/>
                <w:szCs w:val="24"/>
              </w:rPr>
            </w:pPr>
            <w:r w:rsidRPr="00461F8F">
              <w:rPr>
                <w:rFonts w:ascii="Georgia" w:eastAsia="Georgia" w:hAnsi="Georgia" w:cs="Georgia"/>
                <w:i/>
                <w:iCs/>
                <w:color w:val="595959" w:themeColor="text1" w:themeTint="A6"/>
                <w:sz w:val="24"/>
                <w:szCs w:val="24"/>
                <w:lang w:val="en-GB"/>
              </w:rPr>
              <w:t xml:space="preserve">Mention the </w:t>
            </w:r>
            <w:r>
              <w:rPr>
                <w:rFonts w:ascii="Georgia" w:eastAsia="Georgia" w:hAnsi="Georgia" w:cs="Georgia"/>
                <w:i/>
                <w:iCs/>
                <w:color w:val="595959" w:themeColor="text1" w:themeTint="A6"/>
                <w:sz w:val="24"/>
                <w:szCs w:val="24"/>
                <w:lang w:val="en-GB"/>
              </w:rPr>
              <w:t>S</w:t>
            </w:r>
            <w:r w:rsidRPr="00461F8F">
              <w:rPr>
                <w:rFonts w:ascii="Georgia" w:eastAsia="Georgia" w:hAnsi="Georgia" w:cs="Georgia"/>
                <w:i/>
                <w:iCs/>
                <w:color w:val="595959" w:themeColor="text1" w:themeTint="A6"/>
                <w:sz w:val="24"/>
                <w:szCs w:val="24"/>
                <w:lang w:val="en-GB"/>
              </w:rPr>
              <w:t xml:space="preserve">ectoral </w:t>
            </w:r>
            <w:r>
              <w:rPr>
                <w:rFonts w:ascii="Georgia" w:eastAsia="Georgia" w:hAnsi="Georgia" w:cs="Georgia"/>
                <w:i/>
                <w:iCs/>
                <w:color w:val="595959" w:themeColor="text1" w:themeTint="A6"/>
                <w:sz w:val="24"/>
                <w:szCs w:val="24"/>
                <w:lang w:val="en-GB"/>
              </w:rPr>
              <w:t>S</w:t>
            </w:r>
            <w:r w:rsidRPr="00461F8F">
              <w:rPr>
                <w:rFonts w:ascii="Georgia" w:eastAsia="Georgia" w:hAnsi="Georgia" w:cs="Georgia"/>
                <w:i/>
                <w:iCs/>
                <w:color w:val="595959" w:themeColor="text1" w:themeTint="A6"/>
                <w:sz w:val="24"/>
                <w:szCs w:val="24"/>
                <w:lang w:val="en-GB"/>
              </w:rPr>
              <w:t xml:space="preserve">cope(s) of the </w:t>
            </w:r>
            <w:r>
              <w:rPr>
                <w:rFonts w:ascii="Georgia" w:eastAsia="Georgia" w:hAnsi="Georgia" w:cs="Georgia"/>
                <w:i/>
                <w:iCs/>
                <w:color w:val="595959" w:themeColor="text1" w:themeTint="A6"/>
                <w:sz w:val="24"/>
                <w:szCs w:val="24"/>
                <w:lang w:val="en-GB"/>
              </w:rPr>
              <w:t>P</w:t>
            </w:r>
            <w:r w:rsidRPr="00461F8F">
              <w:rPr>
                <w:rFonts w:ascii="Georgia" w:eastAsia="Georgia" w:hAnsi="Georgia" w:cs="Georgia"/>
                <w:i/>
                <w:iCs/>
                <w:color w:val="595959" w:themeColor="text1" w:themeTint="A6"/>
                <w:sz w:val="24"/>
                <w:szCs w:val="24"/>
                <w:lang w:val="en-GB"/>
              </w:rPr>
              <w:t xml:space="preserve">roject </w:t>
            </w:r>
          </w:p>
        </w:tc>
      </w:tr>
      <w:tr w:rsidR="00F602F3" w:rsidRPr="00461F8F" w14:paraId="33991BEF" w14:textId="77777777" w:rsidTr="00F602F3">
        <w:tc>
          <w:tcPr>
            <w:tcW w:w="2820" w:type="dxa"/>
            <w:shd w:val="clear" w:color="auto" w:fill="14756E" w:themeFill="accent1"/>
            <w:vAlign w:val="center"/>
          </w:tcPr>
          <w:p w14:paraId="2424BC05" w14:textId="77777777" w:rsidR="00F602F3" w:rsidRPr="00F602F3" w:rsidRDefault="00F602F3" w:rsidP="00227074">
            <w:pPr>
              <w:spacing w:line="312" w:lineRule="auto"/>
              <w:rPr>
                <w:rFonts w:ascii="Georgia" w:eastAsia="Georgia" w:hAnsi="Georgia" w:cs="Georgia"/>
                <w:color w:val="FFFFFF" w:themeColor="background1"/>
                <w:sz w:val="24"/>
                <w:szCs w:val="24"/>
              </w:rPr>
            </w:pPr>
            <w:r w:rsidRPr="00F602F3">
              <w:rPr>
                <w:rFonts w:ascii="Georgia" w:eastAsia="Georgia" w:hAnsi="Georgia" w:cs="Georgia"/>
                <w:b/>
                <w:bCs/>
                <w:color w:val="FFFFFF" w:themeColor="background1"/>
                <w:sz w:val="24"/>
                <w:szCs w:val="24"/>
                <w:lang w:val="en-GB"/>
              </w:rPr>
              <w:t xml:space="preserve">Location </w:t>
            </w:r>
          </w:p>
        </w:tc>
        <w:tc>
          <w:tcPr>
            <w:tcW w:w="6180" w:type="dxa"/>
            <w:shd w:val="clear" w:color="auto" w:fill="F2F2F2" w:themeFill="background1" w:themeFillShade="F2"/>
            <w:vAlign w:val="center"/>
          </w:tcPr>
          <w:p w14:paraId="304DCC08" w14:textId="77777777" w:rsidR="00F602F3" w:rsidRPr="00461F8F" w:rsidRDefault="00F602F3" w:rsidP="00227074">
            <w:pPr>
              <w:spacing w:line="312" w:lineRule="auto"/>
              <w:jc w:val="both"/>
              <w:rPr>
                <w:rFonts w:ascii="Georgia" w:eastAsia="Georgia" w:hAnsi="Georgia" w:cs="Georgia"/>
                <w:i/>
                <w:iCs/>
                <w:color w:val="595959" w:themeColor="text1" w:themeTint="A6"/>
                <w:sz w:val="24"/>
                <w:szCs w:val="24"/>
              </w:rPr>
            </w:pPr>
            <w:r w:rsidRPr="00461F8F">
              <w:rPr>
                <w:rFonts w:ascii="Georgia" w:eastAsia="Georgia" w:hAnsi="Georgia" w:cs="Georgia"/>
                <w:i/>
                <w:iCs/>
                <w:color w:val="595959" w:themeColor="text1" w:themeTint="A6"/>
                <w:sz w:val="24"/>
                <w:szCs w:val="24"/>
                <w:lang w:val="en-GB"/>
              </w:rPr>
              <w:t xml:space="preserve">Mention the geographical location of the </w:t>
            </w:r>
            <w:r>
              <w:rPr>
                <w:rFonts w:ascii="Georgia" w:eastAsia="Georgia" w:hAnsi="Georgia" w:cs="Georgia"/>
                <w:i/>
                <w:iCs/>
                <w:color w:val="595959" w:themeColor="text1" w:themeTint="A6"/>
                <w:sz w:val="24"/>
                <w:szCs w:val="24"/>
                <w:lang w:val="en-GB"/>
              </w:rPr>
              <w:t>P</w:t>
            </w:r>
            <w:r w:rsidRPr="00461F8F">
              <w:rPr>
                <w:rFonts w:ascii="Georgia" w:eastAsia="Georgia" w:hAnsi="Georgia" w:cs="Georgia"/>
                <w:i/>
                <w:iCs/>
                <w:color w:val="595959" w:themeColor="text1" w:themeTint="A6"/>
                <w:sz w:val="24"/>
                <w:szCs w:val="24"/>
                <w:lang w:val="en-GB"/>
              </w:rPr>
              <w:t xml:space="preserve">roject </w:t>
            </w:r>
          </w:p>
        </w:tc>
      </w:tr>
      <w:tr w:rsidR="00F602F3" w:rsidRPr="00461F8F" w14:paraId="5573ACA8" w14:textId="77777777" w:rsidTr="00F602F3">
        <w:tc>
          <w:tcPr>
            <w:tcW w:w="2820" w:type="dxa"/>
            <w:shd w:val="clear" w:color="auto" w:fill="14756E" w:themeFill="accent1"/>
            <w:vAlign w:val="center"/>
          </w:tcPr>
          <w:p w14:paraId="13D16F2D" w14:textId="77777777" w:rsidR="00F602F3" w:rsidRPr="00F602F3" w:rsidRDefault="00F602F3" w:rsidP="00227074">
            <w:pPr>
              <w:spacing w:line="312" w:lineRule="auto"/>
              <w:rPr>
                <w:rFonts w:ascii="Georgia" w:eastAsia="Georgia" w:hAnsi="Georgia" w:cs="Georgia"/>
                <w:color w:val="FFFFFF" w:themeColor="background1"/>
                <w:sz w:val="24"/>
                <w:szCs w:val="24"/>
              </w:rPr>
            </w:pPr>
            <w:r w:rsidRPr="00F602F3">
              <w:rPr>
                <w:rFonts w:ascii="Georgia" w:eastAsia="Georgia" w:hAnsi="Georgia" w:cs="Georgia"/>
                <w:b/>
                <w:bCs/>
                <w:color w:val="FFFFFF" w:themeColor="background1"/>
                <w:sz w:val="24"/>
                <w:szCs w:val="24"/>
                <w:lang w:val="en-GB"/>
              </w:rPr>
              <w:t xml:space="preserve">Project Scale </w:t>
            </w:r>
          </w:p>
        </w:tc>
        <w:tc>
          <w:tcPr>
            <w:tcW w:w="6180" w:type="dxa"/>
            <w:shd w:val="clear" w:color="auto" w:fill="F2F2F2" w:themeFill="background1" w:themeFillShade="F2"/>
            <w:vAlign w:val="center"/>
          </w:tcPr>
          <w:p w14:paraId="64A2D289" w14:textId="77777777" w:rsidR="00F602F3" w:rsidRPr="00461F8F" w:rsidRDefault="00F602F3" w:rsidP="00227074">
            <w:pPr>
              <w:spacing w:line="312" w:lineRule="auto"/>
              <w:jc w:val="both"/>
              <w:rPr>
                <w:rFonts w:ascii="Georgia" w:eastAsia="Georgia" w:hAnsi="Georgia" w:cs="Georgia"/>
                <w:i/>
                <w:iCs/>
                <w:color w:val="595959" w:themeColor="text1" w:themeTint="A6"/>
                <w:sz w:val="24"/>
                <w:szCs w:val="24"/>
              </w:rPr>
            </w:pPr>
            <w:r w:rsidRPr="00461F8F">
              <w:rPr>
                <w:rFonts w:ascii="Georgia" w:eastAsia="Georgia" w:hAnsi="Georgia" w:cs="Georgia"/>
                <w:i/>
                <w:iCs/>
                <w:color w:val="595959" w:themeColor="text1" w:themeTint="A6"/>
                <w:sz w:val="24"/>
                <w:szCs w:val="24"/>
                <w:lang w:val="en-GB"/>
              </w:rPr>
              <w:t xml:space="preserve">Mention the scale of the </w:t>
            </w:r>
            <w:r>
              <w:rPr>
                <w:rFonts w:ascii="Georgia" w:eastAsia="Georgia" w:hAnsi="Georgia" w:cs="Georgia"/>
                <w:i/>
                <w:iCs/>
                <w:color w:val="595959" w:themeColor="text1" w:themeTint="A6"/>
                <w:sz w:val="24"/>
                <w:szCs w:val="24"/>
                <w:lang w:val="en-GB"/>
              </w:rPr>
              <w:t>P</w:t>
            </w:r>
            <w:r w:rsidRPr="00461F8F">
              <w:rPr>
                <w:rFonts w:ascii="Georgia" w:eastAsia="Georgia" w:hAnsi="Georgia" w:cs="Georgia"/>
                <w:i/>
                <w:iCs/>
                <w:color w:val="595959" w:themeColor="text1" w:themeTint="A6"/>
                <w:sz w:val="24"/>
                <w:szCs w:val="24"/>
                <w:lang w:val="en-GB"/>
              </w:rPr>
              <w:t xml:space="preserve">roject </w:t>
            </w:r>
          </w:p>
        </w:tc>
      </w:tr>
      <w:tr w:rsidR="00F602F3" w:rsidRPr="00461F8F" w14:paraId="4F41D87C" w14:textId="77777777" w:rsidTr="00F602F3">
        <w:tc>
          <w:tcPr>
            <w:tcW w:w="2820" w:type="dxa"/>
            <w:shd w:val="clear" w:color="auto" w:fill="14756E" w:themeFill="accent1"/>
            <w:vAlign w:val="center"/>
          </w:tcPr>
          <w:p w14:paraId="51B38F88" w14:textId="77777777" w:rsidR="00F602F3" w:rsidRPr="00F602F3" w:rsidRDefault="00F602F3" w:rsidP="00227074">
            <w:pPr>
              <w:spacing w:line="312" w:lineRule="auto"/>
              <w:rPr>
                <w:rFonts w:ascii="Georgia" w:eastAsia="Georgia" w:hAnsi="Georgia" w:cs="Georgia"/>
                <w:color w:val="FFFFFF" w:themeColor="background1"/>
                <w:sz w:val="24"/>
                <w:szCs w:val="24"/>
              </w:rPr>
            </w:pPr>
            <w:r w:rsidRPr="00F602F3">
              <w:rPr>
                <w:rFonts w:ascii="Georgia" w:eastAsia="Georgia" w:hAnsi="Georgia" w:cs="Georgia"/>
                <w:b/>
                <w:bCs/>
                <w:color w:val="FFFFFF" w:themeColor="background1"/>
                <w:sz w:val="24"/>
                <w:szCs w:val="24"/>
                <w:lang w:val="en-GB"/>
              </w:rPr>
              <w:t xml:space="preserve">Crediting Period </w:t>
            </w:r>
          </w:p>
        </w:tc>
        <w:tc>
          <w:tcPr>
            <w:tcW w:w="6180" w:type="dxa"/>
            <w:shd w:val="clear" w:color="auto" w:fill="F2F2F2" w:themeFill="background1" w:themeFillShade="F2"/>
            <w:vAlign w:val="center"/>
          </w:tcPr>
          <w:p w14:paraId="709640D3" w14:textId="77777777" w:rsidR="00F602F3" w:rsidRPr="00461F8F" w:rsidRDefault="00F602F3" w:rsidP="00227074">
            <w:pPr>
              <w:spacing w:line="312" w:lineRule="auto"/>
              <w:jc w:val="both"/>
              <w:rPr>
                <w:rFonts w:ascii="Georgia" w:eastAsia="Georgia" w:hAnsi="Georgia" w:cs="Georgia"/>
                <w:i/>
                <w:iCs/>
                <w:color w:val="595959" w:themeColor="text1" w:themeTint="A6"/>
                <w:sz w:val="24"/>
                <w:szCs w:val="24"/>
              </w:rPr>
            </w:pPr>
            <w:r w:rsidRPr="00461F8F">
              <w:rPr>
                <w:rFonts w:ascii="Georgia" w:eastAsia="Georgia" w:hAnsi="Georgia" w:cs="Georgia"/>
                <w:i/>
                <w:iCs/>
                <w:color w:val="595959" w:themeColor="text1" w:themeTint="A6"/>
                <w:sz w:val="24"/>
                <w:szCs w:val="24"/>
                <w:lang w:val="en-GB"/>
              </w:rPr>
              <w:t xml:space="preserve">Mention the type and duration of </w:t>
            </w:r>
            <w:r>
              <w:rPr>
                <w:rFonts w:ascii="Georgia" w:eastAsia="Georgia" w:hAnsi="Georgia" w:cs="Georgia"/>
                <w:i/>
                <w:iCs/>
                <w:color w:val="595959" w:themeColor="text1" w:themeTint="A6"/>
                <w:sz w:val="24"/>
                <w:szCs w:val="24"/>
                <w:lang w:val="en-GB"/>
              </w:rPr>
              <w:t>C</w:t>
            </w:r>
            <w:r w:rsidRPr="00461F8F">
              <w:rPr>
                <w:rFonts w:ascii="Georgia" w:eastAsia="Georgia" w:hAnsi="Georgia" w:cs="Georgia"/>
                <w:i/>
                <w:iCs/>
                <w:color w:val="595959" w:themeColor="text1" w:themeTint="A6"/>
                <w:sz w:val="24"/>
                <w:szCs w:val="24"/>
                <w:lang w:val="en-GB"/>
              </w:rPr>
              <w:t xml:space="preserve">rediting </w:t>
            </w:r>
            <w:r>
              <w:rPr>
                <w:rFonts w:ascii="Georgia" w:eastAsia="Georgia" w:hAnsi="Georgia" w:cs="Georgia"/>
                <w:i/>
                <w:iCs/>
                <w:color w:val="595959" w:themeColor="text1" w:themeTint="A6"/>
                <w:sz w:val="24"/>
                <w:szCs w:val="24"/>
                <w:lang w:val="en-GB"/>
              </w:rPr>
              <w:t>P</w:t>
            </w:r>
            <w:r w:rsidRPr="00461F8F">
              <w:rPr>
                <w:rFonts w:ascii="Georgia" w:eastAsia="Georgia" w:hAnsi="Georgia" w:cs="Georgia"/>
                <w:i/>
                <w:iCs/>
                <w:color w:val="595959" w:themeColor="text1" w:themeTint="A6"/>
                <w:sz w:val="24"/>
                <w:szCs w:val="24"/>
                <w:lang w:val="en-GB"/>
              </w:rPr>
              <w:t>eriod as per the CS</w:t>
            </w:r>
            <w:r>
              <w:rPr>
                <w:rFonts w:ascii="Georgia" w:eastAsia="Georgia" w:hAnsi="Georgia" w:cs="Georgia"/>
                <w:i/>
                <w:iCs/>
                <w:color w:val="595959" w:themeColor="text1" w:themeTint="A6"/>
                <w:sz w:val="24"/>
                <w:szCs w:val="24"/>
                <w:lang w:val="en-GB"/>
              </w:rPr>
              <w:t xml:space="preserve"> i</w:t>
            </w:r>
            <w:r w:rsidRPr="00461F8F">
              <w:rPr>
                <w:rFonts w:ascii="Georgia" w:eastAsia="Georgia" w:hAnsi="Georgia" w:cs="Georgia"/>
                <w:i/>
                <w:iCs/>
                <w:color w:val="595959" w:themeColor="text1" w:themeTint="A6"/>
                <w:sz w:val="24"/>
                <w:szCs w:val="24"/>
                <w:lang w:val="en-GB"/>
              </w:rPr>
              <w:t>nclud</w:t>
            </w:r>
            <w:r>
              <w:rPr>
                <w:rFonts w:ascii="Georgia" w:eastAsia="Georgia" w:hAnsi="Georgia" w:cs="Georgia"/>
                <w:i/>
                <w:iCs/>
                <w:color w:val="595959" w:themeColor="text1" w:themeTint="A6"/>
                <w:sz w:val="24"/>
                <w:szCs w:val="24"/>
                <w:lang w:val="en-GB"/>
              </w:rPr>
              <w:t>ing the</w:t>
            </w:r>
            <w:r w:rsidRPr="00461F8F">
              <w:rPr>
                <w:rFonts w:ascii="Georgia" w:eastAsia="Georgia" w:hAnsi="Georgia" w:cs="Georgia"/>
                <w:i/>
                <w:iCs/>
                <w:color w:val="595959" w:themeColor="text1" w:themeTint="A6"/>
                <w:sz w:val="24"/>
                <w:szCs w:val="24"/>
                <w:lang w:val="en-GB"/>
              </w:rPr>
              <w:t xml:space="preserve"> start date and end date in DD.MM.YYYY format</w:t>
            </w:r>
          </w:p>
        </w:tc>
      </w:tr>
      <w:tr w:rsidR="00F602F3" w:rsidRPr="00461F8F" w14:paraId="0F48E06D" w14:textId="77777777" w:rsidTr="00F602F3">
        <w:tc>
          <w:tcPr>
            <w:tcW w:w="2820" w:type="dxa"/>
            <w:shd w:val="clear" w:color="auto" w:fill="14756E" w:themeFill="accent1"/>
            <w:vAlign w:val="center"/>
          </w:tcPr>
          <w:p w14:paraId="2C1AF460" w14:textId="77777777" w:rsidR="00F602F3" w:rsidRPr="00F602F3" w:rsidRDefault="00F602F3" w:rsidP="00227074">
            <w:pPr>
              <w:spacing w:line="312" w:lineRule="auto"/>
              <w:rPr>
                <w:rFonts w:ascii="Georgia" w:eastAsia="Georgia" w:hAnsi="Georgia" w:cs="Georgia"/>
                <w:b/>
                <w:bCs/>
                <w:color w:val="FFFFFF" w:themeColor="background1"/>
                <w:sz w:val="24"/>
                <w:szCs w:val="24"/>
                <w:lang w:val="en-GB"/>
              </w:rPr>
            </w:pPr>
            <w:r w:rsidRPr="00F602F3">
              <w:rPr>
                <w:rFonts w:ascii="Georgia" w:eastAsia="Georgia" w:hAnsi="Georgia" w:cs="Georgia"/>
                <w:b/>
                <w:bCs/>
                <w:color w:val="FFFFFF" w:themeColor="background1"/>
                <w:sz w:val="24"/>
                <w:szCs w:val="24"/>
                <w:lang w:val="en-GB"/>
              </w:rPr>
              <w:t>Number of Monitoring Period</w:t>
            </w:r>
          </w:p>
        </w:tc>
        <w:tc>
          <w:tcPr>
            <w:tcW w:w="6180" w:type="dxa"/>
            <w:shd w:val="clear" w:color="auto" w:fill="F2F2F2" w:themeFill="background1" w:themeFillShade="F2"/>
            <w:vAlign w:val="center"/>
          </w:tcPr>
          <w:p w14:paraId="211DCCDC" w14:textId="77777777" w:rsidR="00F602F3" w:rsidRPr="00461F8F" w:rsidRDefault="00F602F3" w:rsidP="00227074">
            <w:pPr>
              <w:spacing w:line="312" w:lineRule="auto"/>
              <w:jc w:val="both"/>
              <w:rPr>
                <w:rFonts w:ascii="Georgia" w:eastAsia="Georgia" w:hAnsi="Georgia" w:cs="Georgia"/>
                <w:i/>
                <w:iCs/>
                <w:color w:val="595959" w:themeColor="text1" w:themeTint="A6"/>
                <w:sz w:val="24"/>
                <w:szCs w:val="24"/>
                <w:lang w:val="en-GB"/>
              </w:rPr>
            </w:pPr>
            <w:r>
              <w:rPr>
                <w:rFonts w:ascii="Georgia" w:eastAsia="Georgia" w:hAnsi="Georgia" w:cs="Georgia"/>
                <w:i/>
                <w:iCs/>
                <w:color w:val="595959" w:themeColor="text1" w:themeTint="A6"/>
                <w:sz w:val="24"/>
                <w:szCs w:val="24"/>
                <w:lang w:val="en-GB"/>
              </w:rPr>
              <w:t>Mention the number of Monitoring Period, i.e., 1, 2, 3, etc., as applicable</w:t>
            </w:r>
          </w:p>
        </w:tc>
      </w:tr>
      <w:tr w:rsidR="00F602F3" w:rsidRPr="00461F8F" w14:paraId="38950016" w14:textId="77777777" w:rsidTr="00F602F3">
        <w:tc>
          <w:tcPr>
            <w:tcW w:w="2820" w:type="dxa"/>
            <w:shd w:val="clear" w:color="auto" w:fill="14756E" w:themeFill="accent1"/>
            <w:vAlign w:val="center"/>
          </w:tcPr>
          <w:p w14:paraId="79D67A87" w14:textId="77777777" w:rsidR="00F602F3" w:rsidRPr="00F602F3" w:rsidRDefault="00F602F3" w:rsidP="00227074">
            <w:pPr>
              <w:spacing w:line="312" w:lineRule="auto"/>
              <w:rPr>
                <w:rFonts w:ascii="Georgia" w:eastAsia="Georgia" w:hAnsi="Georgia" w:cs="Georgia"/>
                <w:b/>
                <w:bCs/>
                <w:color w:val="FFFFFF" w:themeColor="background1"/>
                <w:sz w:val="24"/>
                <w:szCs w:val="24"/>
                <w:lang w:val="en-GB"/>
              </w:rPr>
            </w:pPr>
            <w:r w:rsidRPr="00F602F3">
              <w:rPr>
                <w:rFonts w:ascii="Georgia" w:eastAsia="Georgia" w:hAnsi="Georgia" w:cs="Georgia"/>
                <w:b/>
                <w:bCs/>
                <w:color w:val="FFFFFF" w:themeColor="background1"/>
                <w:sz w:val="24"/>
                <w:szCs w:val="24"/>
                <w:lang w:val="en-GB"/>
              </w:rPr>
              <w:t>Monitoring Period</w:t>
            </w:r>
          </w:p>
        </w:tc>
        <w:tc>
          <w:tcPr>
            <w:tcW w:w="6180" w:type="dxa"/>
            <w:shd w:val="clear" w:color="auto" w:fill="F2F2F2" w:themeFill="background1" w:themeFillShade="F2"/>
            <w:vAlign w:val="center"/>
          </w:tcPr>
          <w:p w14:paraId="34279171" w14:textId="77777777" w:rsidR="00F602F3" w:rsidRPr="00461F8F" w:rsidRDefault="00F602F3" w:rsidP="00227074">
            <w:pPr>
              <w:spacing w:line="312" w:lineRule="auto"/>
              <w:jc w:val="both"/>
              <w:rPr>
                <w:rFonts w:ascii="Georgia" w:eastAsia="Georgia" w:hAnsi="Georgia" w:cs="Georgia"/>
                <w:i/>
                <w:iCs/>
                <w:color w:val="595959" w:themeColor="text1" w:themeTint="A6"/>
                <w:sz w:val="24"/>
                <w:szCs w:val="24"/>
              </w:rPr>
            </w:pPr>
            <w:r w:rsidRPr="00461F8F">
              <w:rPr>
                <w:rFonts w:ascii="Georgia" w:eastAsia="Georgia" w:hAnsi="Georgia" w:cs="Georgia"/>
                <w:i/>
                <w:iCs/>
                <w:color w:val="595959" w:themeColor="text1" w:themeTint="A6"/>
                <w:sz w:val="24"/>
                <w:szCs w:val="24"/>
                <w:lang w:val="en-GB"/>
              </w:rPr>
              <w:t xml:space="preserve">Mention the duration of the Monitoring Period </w:t>
            </w:r>
            <w:r>
              <w:rPr>
                <w:rFonts w:ascii="Georgia" w:eastAsia="Georgia" w:hAnsi="Georgia" w:cs="Georgia"/>
                <w:i/>
                <w:iCs/>
                <w:color w:val="595959" w:themeColor="text1" w:themeTint="A6"/>
                <w:sz w:val="24"/>
                <w:szCs w:val="24"/>
                <w:lang w:val="en-GB"/>
              </w:rPr>
              <w:t>i</w:t>
            </w:r>
            <w:r w:rsidRPr="00461F8F">
              <w:rPr>
                <w:rFonts w:ascii="Georgia" w:eastAsia="Georgia" w:hAnsi="Georgia" w:cs="Georgia"/>
                <w:i/>
                <w:iCs/>
                <w:color w:val="595959" w:themeColor="text1" w:themeTint="A6"/>
                <w:sz w:val="24"/>
                <w:szCs w:val="24"/>
                <w:lang w:val="en-GB"/>
              </w:rPr>
              <w:t>nclud</w:t>
            </w:r>
            <w:r>
              <w:rPr>
                <w:rFonts w:ascii="Georgia" w:eastAsia="Georgia" w:hAnsi="Georgia" w:cs="Georgia"/>
                <w:i/>
                <w:iCs/>
                <w:color w:val="595959" w:themeColor="text1" w:themeTint="A6"/>
                <w:sz w:val="24"/>
                <w:szCs w:val="24"/>
                <w:lang w:val="en-GB"/>
              </w:rPr>
              <w:t>ing</w:t>
            </w:r>
            <w:r w:rsidRPr="00461F8F">
              <w:rPr>
                <w:rFonts w:ascii="Georgia" w:eastAsia="Georgia" w:hAnsi="Georgia" w:cs="Georgia"/>
                <w:i/>
                <w:iCs/>
                <w:color w:val="595959" w:themeColor="text1" w:themeTint="A6"/>
                <w:sz w:val="24"/>
                <w:szCs w:val="24"/>
                <w:lang w:val="en-GB"/>
              </w:rPr>
              <w:t xml:space="preserve"> start date and end date in DD.MM.YYYY format</w:t>
            </w:r>
            <w:r>
              <w:rPr>
                <w:rFonts w:ascii="Georgia" w:eastAsia="Georgia" w:hAnsi="Georgia" w:cs="Georgia"/>
                <w:i/>
                <w:iCs/>
                <w:color w:val="595959" w:themeColor="text1" w:themeTint="A6"/>
                <w:sz w:val="24"/>
                <w:szCs w:val="24"/>
                <w:lang w:val="en-GB"/>
              </w:rPr>
              <w:t>.</w:t>
            </w:r>
          </w:p>
          <w:p w14:paraId="6D037464" w14:textId="77777777" w:rsidR="00F602F3" w:rsidRPr="00461F8F" w:rsidRDefault="00F602F3" w:rsidP="00227074">
            <w:pPr>
              <w:spacing w:line="312" w:lineRule="auto"/>
              <w:jc w:val="both"/>
              <w:rPr>
                <w:rFonts w:ascii="Georgia" w:eastAsia="Georgia" w:hAnsi="Georgia" w:cs="Georgia"/>
                <w:i/>
                <w:iCs/>
                <w:color w:val="595959" w:themeColor="text1" w:themeTint="A6"/>
                <w:sz w:val="24"/>
                <w:szCs w:val="24"/>
                <w:lang w:val="en-GB"/>
              </w:rPr>
            </w:pPr>
          </w:p>
        </w:tc>
      </w:tr>
      <w:tr w:rsidR="00F602F3" w:rsidRPr="00461F8F" w14:paraId="6B124A3D" w14:textId="77777777" w:rsidTr="00F602F3">
        <w:tc>
          <w:tcPr>
            <w:tcW w:w="2820" w:type="dxa"/>
            <w:shd w:val="clear" w:color="auto" w:fill="14756E" w:themeFill="accent1"/>
            <w:vAlign w:val="center"/>
          </w:tcPr>
          <w:p w14:paraId="47312B3A" w14:textId="77777777" w:rsidR="00F602F3" w:rsidRPr="00F602F3" w:rsidRDefault="00F602F3" w:rsidP="00227074">
            <w:pPr>
              <w:spacing w:line="312" w:lineRule="auto"/>
              <w:rPr>
                <w:rFonts w:ascii="Georgia" w:eastAsia="Georgia" w:hAnsi="Georgia" w:cs="Georgia"/>
                <w:b/>
                <w:bCs/>
                <w:color w:val="FFFFFF" w:themeColor="background1"/>
                <w:sz w:val="24"/>
                <w:szCs w:val="24"/>
                <w:lang w:val="en-GB"/>
              </w:rPr>
            </w:pPr>
            <w:r w:rsidRPr="00F602F3">
              <w:rPr>
                <w:rFonts w:ascii="Georgia" w:eastAsia="Georgia" w:hAnsi="Georgia" w:cs="Georgia"/>
                <w:b/>
                <w:bCs/>
                <w:color w:val="FFFFFF" w:themeColor="background1"/>
                <w:sz w:val="24"/>
                <w:szCs w:val="24"/>
                <w:lang w:val="en-GB"/>
              </w:rPr>
              <w:t xml:space="preserve">Estimated net GHG Emissions Reduction and/or </w:t>
            </w:r>
            <w:r w:rsidRPr="00F602F3">
              <w:rPr>
                <w:rFonts w:ascii="Georgia" w:eastAsia="Georgia" w:hAnsi="Georgia" w:cs="Georgia"/>
                <w:b/>
                <w:bCs/>
                <w:color w:val="FFFFFF" w:themeColor="background1"/>
                <w:sz w:val="24"/>
                <w:szCs w:val="24"/>
                <w:lang w:val="en-GB"/>
              </w:rPr>
              <w:lastRenderedPageBreak/>
              <w:t>Removals Enhancement</w:t>
            </w:r>
          </w:p>
        </w:tc>
        <w:tc>
          <w:tcPr>
            <w:tcW w:w="6180" w:type="dxa"/>
            <w:shd w:val="clear" w:color="auto" w:fill="F2F2F2" w:themeFill="background1" w:themeFillShade="F2"/>
            <w:vAlign w:val="center"/>
          </w:tcPr>
          <w:p w14:paraId="445424BD" w14:textId="77777777" w:rsidR="00F602F3" w:rsidRPr="00461F8F" w:rsidRDefault="00F602F3" w:rsidP="00227074">
            <w:pPr>
              <w:spacing w:line="312" w:lineRule="auto"/>
              <w:jc w:val="both"/>
              <w:rPr>
                <w:rFonts w:ascii="Georgia" w:eastAsia="Georgia" w:hAnsi="Georgia" w:cs="Georgia"/>
                <w:i/>
                <w:iCs/>
                <w:color w:val="595959" w:themeColor="text1" w:themeTint="A6"/>
                <w:sz w:val="24"/>
                <w:szCs w:val="24"/>
                <w:lang w:val="en-GB"/>
              </w:rPr>
            </w:pPr>
            <w:r>
              <w:rPr>
                <w:rFonts w:ascii="Georgia" w:eastAsia="Georgia" w:hAnsi="Georgia" w:cs="Georgia"/>
                <w:i/>
                <w:iCs/>
                <w:color w:val="595959" w:themeColor="text1" w:themeTint="A6"/>
                <w:sz w:val="24"/>
                <w:szCs w:val="24"/>
                <w:lang w:val="en-GB"/>
              </w:rPr>
              <w:lastRenderedPageBreak/>
              <w:t>Mention the estimated net GHG Emissions Reduction and/ or Removals Enhancement for the Monitoring Period as per the registered DPD</w:t>
            </w:r>
          </w:p>
        </w:tc>
      </w:tr>
      <w:tr w:rsidR="00F602F3" w:rsidRPr="00461F8F" w14:paraId="062D3877" w14:textId="77777777" w:rsidTr="00F602F3">
        <w:tc>
          <w:tcPr>
            <w:tcW w:w="2820" w:type="dxa"/>
            <w:shd w:val="clear" w:color="auto" w:fill="14756E" w:themeFill="accent1"/>
            <w:vAlign w:val="center"/>
          </w:tcPr>
          <w:p w14:paraId="37B6EF5C" w14:textId="77777777" w:rsidR="00F602F3" w:rsidRPr="00F602F3" w:rsidRDefault="00F602F3" w:rsidP="00227074">
            <w:pPr>
              <w:spacing w:line="312" w:lineRule="auto"/>
              <w:rPr>
                <w:rFonts w:ascii="Georgia" w:eastAsia="Georgia" w:hAnsi="Georgia" w:cs="Georgia"/>
                <w:b/>
                <w:bCs/>
                <w:color w:val="FFFFFF" w:themeColor="background1"/>
                <w:sz w:val="24"/>
                <w:szCs w:val="24"/>
                <w:lang w:val="en-GB"/>
              </w:rPr>
            </w:pPr>
            <w:r w:rsidRPr="00F602F3">
              <w:rPr>
                <w:rFonts w:ascii="Georgia" w:eastAsia="Georgia" w:hAnsi="Georgia" w:cs="Georgia"/>
                <w:b/>
                <w:bCs/>
                <w:color w:val="FFFFFF" w:themeColor="background1"/>
                <w:sz w:val="24"/>
                <w:szCs w:val="24"/>
                <w:lang w:val="en-GB"/>
              </w:rPr>
              <w:t xml:space="preserve">Actual Net GHG Emissions Reduction and/or Removals Enhancement </w:t>
            </w:r>
          </w:p>
        </w:tc>
        <w:tc>
          <w:tcPr>
            <w:tcW w:w="6180" w:type="dxa"/>
            <w:shd w:val="clear" w:color="auto" w:fill="F2F2F2" w:themeFill="background1" w:themeFillShade="F2"/>
            <w:vAlign w:val="center"/>
          </w:tcPr>
          <w:p w14:paraId="0009772A" w14:textId="77777777" w:rsidR="00F602F3" w:rsidRDefault="00F602F3" w:rsidP="00227074">
            <w:pPr>
              <w:spacing w:line="312" w:lineRule="auto"/>
              <w:jc w:val="both"/>
              <w:rPr>
                <w:rFonts w:ascii="Georgia" w:eastAsia="Georgia" w:hAnsi="Georgia" w:cs="Georgia"/>
                <w:i/>
                <w:iCs/>
                <w:color w:val="595959" w:themeColor="text1" w:themeTint="A6"/>
                <w:sz w:val="24"/>
                <w:szCs w:val="24"/>
                <w:lang w:val="en-GB"/>
              </w:rPr>
            </w:pPr>
            <w:r>
              <w:rPr>
                <w:rFonts w:ascii="Georgia" w:eastAsia="Georgia" w:hAnsi="Georgia" w:cs="Georgia"/>
                <w:i/>
                <w:iCs/>
                <w:color w:val="595959" w:themeColor="text1" w:themeTint="A6"/>
                <w:sz w:val="24"/>
                <w:szCs w:val="24"/>
                <w:lang w:val="en-GB"/>
              </w:rPr>
              <w:t>Mention the actual net GHG Emissions Reduction and/or Removals Enhancement in the Monitoring Period</w:t>
            </w:r>
          </w:p>
        </w:tc>
      </w:tr>
      <w:tr w:rsidR="00F602F3" w:rsidRPr="00461F8F" w14:paraId="7A18C941" w14:textId="77777777" w:rsidTr="00F602F3">
        <w:tc>
          <w:tcPr>
            <w:tcW w:w="2820" w:type="dxa"/>
            <w:shd w:val="clear" w:color="auto" w:fill="14756E" w:themeFill="accent1"/>
            <w:vAlign w:val="center"/>
          </w:tcPr>
          <w:p w14:paraId="0FDBD52C" w14:textId="77777777" w:rsidR="00F602F3" w:rsidRPr="00F602F3" w:rsidRDefault="00F602F3" w:rsidP="00227074">
            <w:pPr>
              <w:spacing w:line="312" w:lineRule="auto"/>
              <w:rPr>
                <w:rFonts w:ascii="Georgia" w:eastAsia="Georgia" w:hAnsi="Georgia" w:cs="Georgia"/>
                <w:b/>
                <w:bCs/>
                <w:color w:val="FFFFFF" w:themeColor="background1"/>
                <w:sz w:val="24"/>
                <w:szCs w:val="24"/>
                <w:lang w:val="en-GB"/>
              </w:rPr>
            </w:pPr>
            <w:r w:rsidRPr="00F602F3">
              <w:rPr>
                <w:rFonts w:ascii="Georgia" w:eastAsia="Georgia" w:hAnsi="Georgia" w:cs="Georgia"/>
                <w:b/>
                <w:bCs/>
                <w:color w:val="FFFFFF" w:themeColor="background1"/>
                <w:sz w:val="24"/>
                <w:szCs w:val="24"/>
                <w:lang w:val="en-GB"/>
              </w:rPr>
              <w:t>Change in GHG Reversal Risk</w:t>
            </w:r>
          </w:p>
        </w:tc>
        <w:tc>
          <w:tcPr>
            <w:tcW w:w="6180" w:type="dxa"/>
            <w:shd w:val="clear" w:color="auto" w:fill="F2F2F2" w:themeFill="background1" w:themeFillShade="F2"/>
            <w:vAlign w:val="center"/>
          </w:tcPr>
          <w:p w14:paraId="7F8DB2FE" w14:textId="77777777" w:rsidR="00F602F3" w:rsidRPr="00461F8F" w:rsidRDefault="00F602F3" w:rsidP="00227074">
            <w:pPr>
              <w:spacing w:line="312" w:lineRule="auto"/>
              <w:jc w:val="both"/>
              <w:rPr>
                <w:rFonts w:ascii="Georgia" w:eastAsia="Georgia" w:hAnsi="Georgia" w:cs="Georgia"/>
                <w:i/>
                <w:iCs/>
                <w:color w:val="595959" w:themeColor="text1" w:themeTint="A6"/>
                <w:sz w:val="24"/>
                <w:szCs w:val="24"/>
                <w:lang w:val="en-GB"/>
              </w:rPr>
            </w:pPr>
            <w:r>
              <w:rPr>
                <w:rFonts w:ascii="Georgia" w:eastAsia="Georgia" w:hAnsi="Georgia" w:cs="Georgia"/>
                <w:i/>
                <w:iCs/>
                <w:color w:val="595959" w:themeColor="text1" w:themeTint="A6"/>
                <w:sz w:val="24"/>
                <w:szCs w:val="24"/>
                <w:lang w:val="en-GB"/>
              </w:rPr>
              <w:t xml:space="preserve">If applicable, mention the change in determined GHG Reversal risk  </w:t>
            </w:r>
          </w:p>
        </w:tc>
      </w:tr>
      <w:tr w:rsidR="00F602F3" w:rsidRPr="00461F8F" w14:paraId="722AAB44" w14:textId="77777777" w:rsidTr="00F602F3">
        <w:tc>
          <w:tcPr>
            <w:tcW w:w="2820" w:type="dxa"/>
            <w:shd w:val="clear" w:color="auto" w:fill="14756E" w:themeFill="accent1"/>
            <w:vAlign w:val="center"/>
          </w:tcPr>
          <w:p w14:paraId="23EDAA8A" w14:textId="77777777" w:rsidR="00F602F3" w:rsidRPr="00F602F3" w:rsidRDefault="00F602F3" w:rsidP="00227074">
            <w:pPr>
              <w:spacing w:line="312" w:lineRule="auto"/>
              <w:rPr>
                <w:rFonts w:ascii="Georgia" w:eastAsia="Georgia" w:hAnsi="Georgia" w:cs="Georgia"/>
                <w:b/>
                <w:bCs/>
                <w:color w:val="FFFFFF" w:themeColor="background1"/>
                <w:sz w:val="24"/>
                <w:szCs w:val="24"/>
                <w:lang w:val="en-GB"/>
              </w:rPr>
            </w:pPr>
            <w:r w:rsidRPr="00F602F3">
              <w:rPr>
                <w:rFonts w:ascii="Georgia" w:eastAsia="Georgia" w:hAnsi="Georgia" w:cs="Georgia"/>
                <w:b/>
                <w:bCs/>
                <w:color w:val="FFFFFF" w:themeColor="background1"/>
                <w:sz w:val="24"/>
                <w:szCs w:val="24"/>
                <w:lang w:val="en-GB"/>
              </w:rPr>
              <w:t xml:space="preserve">CR-I Buffer Pool Contribution </w:t>
            </w:r>
          </w:p>
        </w:tc>
        <w:tc>
          <w:tcPr>
            <w:tcW w:w="6180" w:type="dxa"/>
            <w:shd w:val="clear" w:color="auto" w:fill="F2F2F2" w:themeFill="background1" w:themeFillShade="F2"/>
            <w:vAlign w:val="center"/>
          </w:tcPr>
          <w:p w14:paraId="6FB44792" w14:textId="77777777" w:rsidR="00F602F3" w:rsidRDefault="00F602F3" w:rsidP="00227074">
            <w:pPr>
              <w:spacing w:line="312" w:lineRule="auto"/>
              <w:jc w:val="both"/>
              <w:rPr>
                <w:rFonts w:ascii="Georgia" w:eastAsia="Georgia" w:hAnsi="Georgia" w:cs="Georgia"/>
                <w:i/>
                <w:iCs/>
                <w:color w:val="595959" w:themeColor="text1" w:themeTint="A6"/>
                <w:sz w:val="24"/>
                <w:szCs w:val="24"/>
                <w:lang w:val="en-GB"/>
              </w:rPr>
            </w:pPr>
            <w:r>
              <w:rPr>
                <w:rFonts w:ascii="Georgia" w:eastAsia="Georgia" w:hAnsi="Georgia" w:cs="Georgia"/>
                <w:i/>
                <w:iCs/>
                <w:color w:val="595959" w:themeColor="text1" w:themeTint="A6"/>
                <w:sz w:val="24"/>
                <w:szCs w:val="24"/>
                <w:lang w:val="en-GB"/>
              </w:rPr>
              <w:t xml:space="preserve">If applicable, mention the contribution made by the IPP to CR-I Buffer Pool </w:t>
            </w:r>
          </w:p>
        </w:tc>
      </w:tr>
      <w:tr w:rsidR="00F602F3" w:rsidRPr="00461F8F" w14:paraId="785CA9D3" w14:textId="77777777" w:rsidTr="00F602F3">
        <w:tc>
          <w:tcPr>
            <w:tcW w:w="2820" w:type="dxa"/>
            <w:shd w:val="clear" w:color="auto" w:fill="14756E" w:themeFill="accent1"/>
            <w:vAlign w:val="center"/>
          </w:tcPr>
          <w:p w14:paraId="69F93A06" w14:textId="77777777" w:rsidR="00F602F3" w:rsidRPr="00F602F3" w:rsidRDefault="00F602F3" w:rsidP="00227074">
            <w:pPr>
              <w:spacing w:line="312" w:lineRule="auto"/>
              <w:rPr>
                <w:rFonts w:ascii="Georgia" w:eastAsia="Georgia" w:hAnsi="Georgia" w:cs="Georgia"/>
                <w:b/>
                <w:bCs/>
                <w:color w:val="FFFFFF" w:themeColor="background1"/>
                <w:sz w:val="24"/>
                <w:szCs w:val="24"/>
                <w:lang w:val="en-GB"/>
              </w:rPr>
            </w:pPr>
            <w:r w:rsidRPr="00F602F3">
              <w:rPr>
                <w:rFonts w:ascii="Georgia" w:eastAsia="Georgia" w:hAnsi="Georgia" w:cs="Georgia"/>
                <w:b/>
                <w:bCs/>
                <w:color w:val="FFFFFF" w:themeColor="background1"/>
                <w:sz w:val="24"/>
                <w:szCs w:val="24"/>
                <w:lang w:val="en-GB"/>
              </w:rPr>
              <w:t>Names of all IPPs</w:t>
            </w:r>
          </w:p>
        </w:tc>
        <w:tc>
          <w:tcPr>
            <w:tcW w:w="6180" w:type="dxa"/>
            <w:shd w:val="clear" w:color="auto" w:fill="F2F2F2" w:themeFill="background1" w:themeFillShade="F2"/>
            <w:vAlign w:val="center"/>
          </w:tcPr>
          <w:p w14:paraId="1933EECB" w14:textId="77777777" w:rsidR="00F602F3" w:rsidRDefault="00F602F3" w:rsidP="00227074">
            <w:pPr>
              <w:spacing w:line="312" w:lineRule="auto"/>
              <w:jc w:val="both"/>
              <w:rPr>
                <w:rFonts w:ascii="Georgia" w:eastAsia="Georgia" w:hAnsi="Georgia" w:cs="Georgia"/>
                <w:i/>
                <w:iCs/>
                <w:color w:val="595959" w:themeColor="text1" w:themeTint="A6"/>
                <w:sz w:val="24"/>
                <w:szCs w:val="24"/>
                <w:lang w:val="en-GB"/>
              </w:rPr>
            </w:pPr>
            <w:r>
              <w:rPr>
                <w:rFonts w:ascii="Georgia" w:eastAsia="Georgia" w:hAnsi="Georgia" w:cs="Georgia"/>
                <w:i/>
                <w:iCs/>
                <w:color w:val="595959" w:themeColor="text1" w:themeTint="A6"/>
                <w:sz w:val="24"/>
                <w:szCs w:val="24"/>
                <w:lang w:val="en-GB"/>
              </w:rPr>
              <w:t xml:space="preserve">Mention the names of all IPPs </w:t>
            </w:r>
          </w:p>
        </w:tc>
      </w:tr>
      <w:tr w:rsidR="00F602F3" w:rsidRPr="00461F8F" w14:paraId="3988B558" w14:textId="77777777" w:rsidTr="00F602F3">
        <w:tc>
          <w:tcPr>
            <w:tcW w:w="2820" w:type="dxa"/>
            <w:shd w:val="clear" w:color="auto" w:fill="14756E" w:themeFill="accent1"/>
            <w:vAlign w:val="center"/>
          </w:tcPr>
          <w:p w14:paraId="15EBF9D1" w14:textId="77777777" w:rsidR="00F602F3" w:rsidRPr="00F602F3" w:rsidRDefault="00F602F3" w:rsidP="00227074">
            <w:pPr>
              <w:spacing w:line="312" w:lineRule="auto"/>
              <w:rPr>
                <w:rFonts w:ascii="Georgia" w:eastAsia="Georgia" w:hAnsi="Georgia" w:cs="Georgia"/>
                <w:color w:val="FFFFFF" w:themeColor="background1"/>
                <w:sz w:val="24"/>
                <w:szCs w:val="24"/>
              </w:rPr>
            </w:pPr>
            <w:r w:rsidRPr="00F602F3">
              <w:rPr>
                <w:rFonts w:ascii="Georgia" w:eastAsia="Georgia" w:hAnsi="Georgia" w:cs="Georgia"/>
                <w:b/>
                <w:bCs/>
                <w:color w:val="FFFFFF" w:themeColor="background1"/>
                <w:sz w:val="24"/>
                <w:szCs w:val="24"/>
                <w:lang w:val="en-GB"/>
              </w:rPr>
              <w:t xml:space="preserve">Delegate Entity </w:t>
            </w:r>
          </w:p>
        </w:tc>
        <w:tc>
          <w:tcPr>
            <w:tcW w:w="6180" w:type="dxa"/>
            <w:shd w:val="clear" w:color="auto" w:fill="F2F2F2" w:themeFill="background1" w:themeFillShade="F2"/>
            <w:vAlign w:val="center"/>
          </w:tcPr>
          <w:p w14:paraId="18DB8BA3" w14:textId="100E8467" w:rsidR="00F602F3" w:rsidRPr="00461F8F" w:rsidRDefault="00F602F3" w:rsidP="00227074">
            <w:pPr>
              <w:spacing w:line="312" w:lineRule="auto"/>
              <w:jc w:val="both"/>
              <w:rPr>
                <w:rFonts w:ascii="Georgia" w:eastAsia="Georgia" w:hAnsi="Georgia" w:cs="Georgia"/>
                <w:i/>
                <w:iCs/>
                <w:color w:val="595959" w:themeColor="text1" w:themeTint="A6"/>
                <w:sz w:val="24"/>
                <w:szCs w:val="24"/>
              </w:rPr>
            </w:pPr>
            <w:r w:rsidRPr="00461F8F">
              <w:rPr>
                <w:rFonts w:ascii="Georgia" w:eastAsia="Georgia" w:hAnsi="Georgia" w:cs="Georgia"/>
                <w:i/>
                <w:iCs/>
                <w:color w:val="595959" w:themeColor="text1" w:themeTint="A6"/>
                <w:sz w:val="24"/>
                <w:szCs w:val="24"/>
                <w:lang w:val="en-GB"/>
              </w:rPr>
              <w:t xml:space="preserve">Mention the </w:t>
            </w:r>
            <w:r>
              <w:rPr>
                <w:rFonts w:ascii="Georgia" w:eastAsia="Georgia" w:hAnsi="Georgia" w:cs="Georgia"/>
                <w:i/>
                <w:iCs/>
                <w:color w:val="595959" w:themeColor="text1" w:themeTint="A6"/>
                <w:sz w:val="24"/>
                <w:szCs w:val="24"/>
                <w:lang w:val="en-GB"/>
              </w:rPr>
              <w:t xml:space="preserve">name of </w:t>
            </w:r>
            <w:r w:rsidRPr="00461F8F">
              <w:rPr>
                <w:rFonts w:ascii="Georgia" w:eastAsia="Georgia" w:hAnsi="Georgia" w:cs="Georgia"/>
                <w:i/>
                <w:iCs/>
                <w:color w:val="595959" w:themeColor="text1" w:themeTint="A6"/>
                <w:sz w:val="24"/>
                <w:szCs w:val="24"/>
                <w:lang w:val="en-GB"/>
              </w:rPr>
              <w:t xml:space="preserve">Delegate Entity </w:t>
            </w:r>
            <w:r>
              <w:rPr>
                <w:rFonts w:ascii="Georgia" w:eastAsia="Georgia" w:hAnsi="Georgia" w:cs="Georgia"/>
                <w:i/>
                <w:iCs/>
                <w:color w:val="595959" w:themeColor="text1" w:themeTint="A6"/>
                <w:sz w:val="24"/>
                <w:szCs w:val="24"/>
                <w:lang w:val="en-GB"/>
              </w:rPr>
              <w:t>of</w:t>
            </w:r>
            <w:r w:rsidRPr="00461F8F">
              <w:rPr>
                <w:rFonts w:ascii="Georgia" w:eastAsia="Georgia" w:hAnsi="Georgia" w:cs="Georgia"/>
                <w:i/>
                <w:iCs/>
                <w:color w:val="595959" w:themeColor="text1" w:themeTint="A6"/>
                <w:sz w:val="24"/>
                <w:szCs w:val="24"/>
                <w:lang w:val="en-GB"/>
              </w:rPr>
              <w:t xml:space="preserve"> the</w:t>
            </w:r>
            <w:r>
              <w:rPr>
                <w:rFonts w:ascii="Georgia" w:eastAsia="Georgia" w:hAnsi="Georgia" w:cs="Georgia"/>
                <w:i/>
                <w:iCs/>
                <w:color w:val="595959" w:themeColor="text1" w:themeTint="A6"/>
                <w:sz w:val="24"/>
                <w:szCs w:val="24"/>
                <w:lang w:val="en-GB"/>
              </w:rPr>
              <w:t xml:space="preserve"> proposed </w:t>
            </w:r>
            <w:r w:rsidRPr="00461F8F">
              <w:rPr>
                <w:rFonts w:ascii="Georgia" w:eastAsia="Georgia" w:hAnsi="Georgia" w:cs="Georgia"/>
                <w:i/>
                <w:iCs/>
                <w:color w:val="595959" w:themeColor="text1" w:themeTint="A6"/>
                <w:sz w:val="24"/>
                <w:szCs w:val="24"/>
                <w:lang w:val="en-GB"/>
              </w:rPr>
              <w:t xml:space="preserve">Project. </w:t>
            </w:r>
          </w:p>
        </w:tc>
      </w:tr>
      <w:tr w:rsidR="00F602F3" w:rsidRPr="00461F8F" w14:paraId="56A42CA8" w14:textId="77777777" w:rsidTr="00F602F3">
        <w:tc>
          <w:tcPr>
            <w:tcW w:w="2820" w:type="dxa"/>
            <w:shd w:val="clear" w:color="auto" w:fill="14756E" w:themeFill="accent1"/>
            <w:vAlign w:val="center"/>
          </w:tcPr>
          <w:p w14:paraId="4CA1D599" w14:textId="77777777" w:rsidR="00F602F3" w:rsidRPr="00F602F3" w:rsidRDefault="00F602F3" w:rsidP="00227074">
            <w:pPr>
              <w:spacing w:line="312" w:lineRule="auto"/>
              <w:rPr>
                <w:rFonts w:ascii="Georgia" w:eastAsia="Georgia" w:hAnsi="Georgia" w:cs="Georgia"/>
                <w:color w:val="FFFFFF" w:themeColor="background1"/>
                <w:sz w:val="24"/>
                <w:szCs w:val="24"/>
              </w:rPr>
            </w:pPr>
            <w:r w:rsidRPr="00F602F3">
              <w:rPr>
                <w:rFonts w:ascii="Georgia" w:eastAsia="Georgia" w:hAnsi="Georgia" w:cs="Georgia"/>
                <w:b/>
                <w:bCs/>
                <w:color w:val="FFFFFF" w:themeColor="background1"/>
                <w:sz w:val="24"/>
                <w:szCs w:val="24"/>
                <w:lang w:val="en-GB"/>
              </w:rPr>
              <w:t xml:space="preserve">Contact Details </w:t>
            </w:r>
          </w:p>
        </w:tc>
        <w:tc>
          <w:tcPr>
            <w:tcW w:w="6180" w:type="dxa"/>
            <w:shd w:val="clear" w:color="auto" w:fill="F2F2F2" w:themeFill="background1" w:themeFillShade="F2"/>
            <w:vAlign w:val="center"/>
          </w:tcPr>
          <w:p w14:paraId="778C263F" w14:textId="77777777" w:rsidR="00F602F3" w:rsidRPr="00461F8F" w:rsidRDefault="00F602F3" w:rsidP="00227074">
            <w:pPr>
              <w:spacing w:line="312" w:lineRule="auto"/>
              <w:jc w:val="both"/>
              <w:rPr>
                <w:rFonts w:ascii="Georgia" w:eastAsia="Georgia" w:hAnsi="Georgia" w:cs="Georgia"/>
                <w:i/>
                <w:iCs/>
                <w:color w:val="595959" w:themeColor="text1" w:themeTint="A6"/>
                <w:sz w:val="24"/>
                <w:szCs w:val="24"/>
              </w:rPr>
            </w:pPr>
            <w:r w:rsidRPr="00461F8F">
              <w:rPr>
                <w:rFonts w:ascii="Georgia" w:eastAsia="Georgia" w:hAnsi="Georgia" w:cs="Georgia"/>
                <w:i/>
                <w:iCs/>
                <w:color w:val="595959" w:themeColor="text1" w:themeTint="A6"/>
                <w:sz w:val="24"/>
                <w:szCs w:val="24"/>
                <w:lang w:val="en-GB"/>
              </w:rPr>
              <w:t>Mention the contact details (email, telephone and address of any other mode(s) of electronic communication) of the person responsible for communication w</w:t>
            </w:r>
            <w:r>
              <w:rPr>
                <w:rFonts w:ascii="Georgia" w:eastAsia="Georgia" w:hAnsi="Georgia" w:cs="Georgia"/>
                <w:i/>
                <w:iCs/>
                <w:color w:val="595959" w:themeColor="text1" w:themeTint="A6"/>
                <w:sz w:val="24"/>
                <w:szCs w:val="24"/>
                <w:lang w:val="en-GB"/>
              </w:rPr>
              <w:t>ith respect to</w:t>
            </w:r>
            <w:r w:rsidRPr="00461F8F">
              <w:rPr>
                <w:rFonts w:ascii="Georgia" w:eastAsia="Georgia" w:hAnsi="Georgia" w:cs="Georgia"/>
                <w:i/>
                <w:iCs/>
                <w:color w:val="595959" w:themeColor="text1" w:themeTint="A6"/>
                <w:sz w:val="24"/>
                <w:szCs w:val="24"/>
                <w:lang w:val="en-GB"/>
              </w:rPr>
              <w:t xml:space="preserve"> Project</w:t>
            </w:r>
          </w:p>
        </w:tc>
      </w:tr>
    </w:tbl>
    <w:p w14:paraId="735206EA" w14:textId="77777777" w:rsidR="00F602F3" w:rsidRPr="00461F8F" w:rsidRDefault="00F602F3" w:rsidP="00F602F3">
      <w:pPr>
        <w:jc w:val="both"/>
        <w:rPr>
          <w:rFonts w:ascii="Georgia" w:eastAsia="Calibri" w:hAnsi="Georgia" w:cs="Calibri"/>
          <w:i/>
          <w:iCs/>
          <w:sz w:val="24"/>
          <w:szCs w:val="24"/>
        </w:rPr>
      </w:pPr>
    </w:p>
    <w:p w14:paraId="2CE02FB4" w14:textId="77777777" w:rsidR="00F602F3" w:rsidRDefault="00F602F3" w:rsidP="00F602F3">
      <w:pPr>
        <w:jc w:val="both"/>
        <w:rPr>
          <w:rFonts w:ascii="Georgia" w:eastAsia="Calibri" w:hAnsi="Georgia" w:cs="Calibri"/>
          <w:i/>
          <w:iCs/>
          <w:sz w:val="24"/>
          <w:szCs w:val="24"/>
        </w:rPr>
      </w:pPr>
    </w:p>
    <w:p w14:paraId="2F92C710" w14:textId="77777777" w:rsidR="00F602F3" w:rsidRDefault="00F602F3" w:rsidP="00F602F3">
      <w:pPr>
        <w:jc w:val="both"/>
        <w:rPr>
          <w:rFonts w:ascii="Georgia" w:eastAsia="Calibri" w:hAnsi="Georgia" w:cs="Calibri"/>
          <w:i/>
          <w:iCs/>
          <w:sz w:val="24"/>
          <w:szCs w:val="24"/>
        </w:rPr>
      </w:pPr>
    </w:p>
    <w:p w14:paraId="2CEB6CE8" w14:textId="77777777" w:rsidR="00F602F3" w:rsidRDefault="00F602F3" w:rsidP="00F602F3">
      <w:pPr>
        <w:jc w:val="both"/>
        <w:rPr>
          <w:rFonts w:ascii="Georgia" w:eastAsia="Calibri" w:hAnsi="Georgia" w:cs="Calibri"/>
          <w:i/>
          <w:iCs/>
          <w:sz w:val="24"/>
          <w:szCs w:val="24"/>
        </w:rPr>
      </w:pPr>
    </w:p>
    <w:p w14:paraId="5EBDCDAE" w14:textId="77777777" w:rsidR="00F602F3" w:rsidRDefault="00F602F3" w:rsidP="00F602F3">
      <w:pPr>
        <w:jc w:val="both"/>
        <w:rPr>
          <w:rFonts w:ascii="Georgia" w:eastAsia="Calibri" w:hAnsi="Georgia" w:cs="Calibri"/>
          <w:i/>
          <w:iCs/>
          <w:sz w:val="24"/>
          <w:szCs w:val="24"/>
        </w:rPr>
      </w:pPr>
    </w:p>
    <w:p w14:paraId="32887E67" w14:textId="77777777" w:rsidR="00F602F3" w:rsidRDefault="00F602F3" w:rsidP="00F602F3">
      <w:pPr>
        <w:jc w:val="both"/>
        <w:rPr>
          <w:rFonts w:ascii="Georgia" w:eastAsia="Calibri" w:hAnsi="Georgia" w:cs="Calibri"/>
          <w:i/>
          <w:iCs/>
          <w:sz w:val="24"/>
          <w:szCs w:val="24"/>
        </w:rPr>
      </w:pPr>
    </w:p>
    <w:p w14:paraId="3966085D" w14:textId="77777777" w:rsidR="00F602F3" w:rsidRDefault="00F602F3" w:rsidP="00F602F3">
      <w:pPr>
        <w:jc w:val="both"/>
        <w:rPr>
          <w:rFonts w:ascii="Georgia" w:eastAsia="Calibri" w:hAnsi="Georgia" w:cs="Calibri"/>
          <w:i/>
          <w:iCs/>
          <w:sz w:val="24"/>
          <w:szCs w:val="24"/>
        </w:rPr>
      </w:pPr>
    </w:p>
    <w:p w14:paraId="1A5BB48D" w14:textId="77777777" w:rsidR="00F602F3" w:rsidRDefault="00F602F3" w:rsidP="00F602F3">
      <w:pPr>
        <w:jc w:val="both"/>
        <w:rPr>
          <w:rFonts w:ascii="Georgia" w:eastAsia="Calibri" w:hAnsi="Georgia" w:cs="Calibri"/>
          <w:i/>
          <w:iCs/>
          <w:sz w:val="24"/>
          <w:szCs w:val="24"/>
        </w:rPr>
      </w:pPr>
    </w:p>
    <w:p w14:paraId="4B2A33C1" w14:textId="77777777" w:rsidR="00F602F3" w:rsidRDefault="00F602F3" w:rsidP="00F602F3">
      <w:pPr>
        <w:jc w:val="both"/>
        <w:rPr>
          <w:rFonts w:ascii="Georgia" w:eastAsia="Calibri" w:hAnsi="Georgia" w:cs="Calibri"/>
          <w:i/>
          <w:iCs/>
          <w:sz w:val="24"/>
          <w:szCs w:val="24"/>
        </w:rPr>
      </w:pPr>
    </w:p>
    <w:p w14:paraId="2D10453C" w14:textId="77777777" w:rsidR="00F602F3" w:rsidRDefault="00F602F3" w:rsidP="00F602F3">
      <w:pPr>
        <w:jc w:val="both"/>
        <w:rPr>
          <w:rFonts w:ascii="Georgia" w:eastAsia="Calibri" w:hAnsi="Georgia" w:cs="Calibri"/>
          <w:i/>
          <w:iCs/>
          <w:sz w:val="24"/>
          <w:szCs w:val="24"/>
        </w:rPr>
      </w:pPr>
    </w:p>
    <w:p w14:paraId="643CEBA2" w14:textId="77777777" w:rsidR="00F602F3" w:rsidRDefault="00F602F3" w:rsidP="00F602F3">
      <w:pPr>
        <w:jc w:val="both"/>
        <w:rPr>
          <w:rFonts w:ascii="Georgia" w:eastAsia="Calibri" w:hAnsi="Georgia" w:cs="Calibri"/>
          <w:i/>
          <w:iCs/>
          <w:sz w:val="24"/>
          <w:szCs w:val="24"/>
        </w:rPr>
      </w:pPr>
    </w:p>
    <w:p w14:paraId="102881B8" w14:textId="77777777" w:rsidR="00F602F3" w:rsidRDefault="00F602F3" w:rsidP="00F602F3">
      <w:pPr>
        <w:jc w:val="both"/>
        <w:rPr>
          <w:rFonts w:ascii="Georgia" w:eastAsia="Calibri" w:hAnsi="Georgia" w:cs="Calibri"/>
          <w:i/>
          <w:iCs/>
          <w:sz w:val="24"/>
          <w:szCs w:val="24"/>
        </w:rPr>
      </w:pPr>
    </w:p>
    <w:p w14:paraId="7D05177A" w14:textId="77777777" w:rsidR="00F602F3" w:rsidRDefault="00F602F3" w:rsidP="00F602F3">
      <w:pPr>
        <w:jc w:val="both"/>
        <w:rPr>
          <w:rFonts w:ascii="Georgia" w:eastAsia="Calibri" w:hAnsi="Georgia" w:cs="Calibri"/>
          <w:i/>
          <w:iCs/>
          <w:sz w:val="24"/>
          <w:szCs w:val="24"/>
        </w:rPr>
      </w:pPr>
    </w:p>
    <w:p w14:paraId="4762A6E5" w14:textId="77777777" w:rsidR="00F602F3" w:rsidRPr="00461F8F" w:rsidRDefault="00F602F3" w:rsidP="00F602F3">
      <w:pPr>
        <w:jc w:val="both"/>
        <w:rPr>
          <w:rFonts w:ascii="Georgia" w:eastAsia="Calibri" w:hAnsi="Georgia" w:cs="Calibri"/>
          <w:i/>
          <w:iCs/>
          <w:sz w:val="24"/>
          <w:szCs w:val="24"/>
        </w:rPr>
      </w:pPr>
    </w:p>
    <w:sdt>
      <w:sdtPr>
        <w:rPr>
          <w:rFonts w:asciiTheme="minorHAnsi" w:eastAsiaTheme="minorHAnsi" w:hAnsiTheme="minorHAnsi" w:cstheme="minorBidi"/>
          <w:color w:val="000000" w:themeColor="text1"/>
          <w:sz w:val="22"/>
          <w:szCs w:val="22"/>
        </w:rPr>
        <w:id w:val="160813688"/>
        <w:docPartObj>
          <w:docPartGallery w:val="Table of Contents"/>
          <w:docPartUnique/>
        </w:docPartObj>
      </w:sdtPr>
      <w:sdtEndPr>
        <w:rPr>
          <w:rFonts w:ascii="Georgia" w:hAnsi="Georgia"/>
          <w:noProof/>
        </w:rPr>
      </w:sdtEndPr>
      <w:sdtContent>
        <w:p w14:paraId="2EA97789" w14:textId="77777777" w:rsidR="00F602F3" w:rsidRPr="006A044B" w:rsidRDefault="00F602F3" w:rsidP="006A044B">
          <w:pPr>
            <w:pStyle w:val="TOCHeading"/>
            <w:jc w:val="center"/>
          </w:pPr>
          <w:r w:rsidRPr="006A044B">
            <w:t>TABLE OF CONTENTS</w:t>
          </w:r>
        </w:p>
        <w:p w14:paraId="365B7C2A" w14:textId="77777777" w:rsidR="00F602F3" w:rsidRPr="00F64E8A" w:rsidRDefault="00F602F3" w:rsidP="00F602F3">
          <w:pPr>
            <w:tabs>
              <w:tab w:val="left" w:pos="1274"/>
            </w:tabs>
            <w:rPr>
              <w:rFonts w:ascii="Georgia" w:hAnsi="Georgia"/>
              <w:b/>
              <w:bCs/>
              <w:sz w:val="28"/>
              <w:szCs w:val="28"/>
            </w:rPr>
          </w:pPr>
          <w:r w:rsidRPr="00F64E8A">
            <w:rPr>
              <w:rFonts w:ascii="Georgia" w:hAnsi="Georgia"/>
              <w:b/>
              <w:bCs/>
              <w:sz w:val="28"/>
              <w:szCs w:val="28"/>
            </w:rPr>
            <w:tab/>
          </w:r>
        </w:p>
        <w:p w14:paraId="3C6CD8D3" w14:textId="4B4F7DF7" w:rsidR="00227074" w:rsidRDefault="00F602F3">
          <w:pPr>
            <w:pStyle w:val="TOC1"/>
            <w:tabs>
              <w:tab w:val="right" w:leader="dot" w:pos="9350"/>
            </w:tabs>
            <w:rPr>
              <w:rFonts w:eastAsiaTheme="minorEastAsia"/>
              <w:noProof/>
              <w:color w:val="auto"/>
              <w:lang w:val="en-GB" w:eastAsia="en-GB"/>
            </w:rPr>
          </w:pPr>
          <w:r w:rsidRPr="00F64E8A">
            <w:rPr>
              <w:rFonts w:ascii="Georgia" w:hAnsi="Georgia" w:cstheme="minorHAnsi"/>
              <w:i/>
              <w:iCs/>
              <w:szCs w:val="24"/>
            </w:rPr>
            <w:fldChar w:fldCharType="begin"/>
          </w:r>
          <w:r w:rsidRPr="00F64E8A">
            <w:rPr>
              <w:rFonts w:ascii="Georgia" w:hAnsi="Georgia"/>
              <w:szCs w:val="24"/>
            </w:rPr>
            <w:instrText xml:space="preserve"> TOC \o "1-3" \h \z \u </w:instrText>
          </w:r>
          <w:r w:rsidRPr="00F64E8A">
            <w:rPr>
              <w:rFonts w:ascii="Georgia" w:hAnsi="Georgia" w:cstheme="minorHAnsi"/>
              <w:i/>
              <w:iCs/>
              <w:szCs w:val="24"/>
            </w:rPr>
            <w:fldChar w:fldCharType="separate"/>
          </w:r>
          <w:hyperlink w:anchor="_Toc82515231" w:history="1">
            <w:r w:rsidR="00227074" w:rsidRPr="00B63E96">
              <w:rPr>
                <w:rStyle w:val="Hyperlink"/>
                <w:rFonts w:ascii="Georgia" w:eastAsia="Georgia" w:hAnsi="Georgia" w:cs="Georgia"/>
                <w:bCs/>
                <w:noProof/>
                <w:lang w:val="en-GB"/>
              </w:rPr>
              <w:t>ABBREVIATIONS</w:t>
            </w:r>
            <w:r w:rsidR="00227074">
              <w:rPr>
                <w:noProof/>
                <w:webHidden/>
              </w:rPr>
              <w:tab/>
            </w:r>
            <w:r w:rsidR="00227074">
              <w:rPr>
                <w:noProof/>
                <w:webHidden/>
              </w:rPr>
              <w:fldChar w:fldCharType="begin"/>
            </w:r>
            <w:r w:rsidR="00227074">
              <w:rPr>
                <w:noProof/>
                <w:webHidden/>
              </w:rPr>
              <w:instrText xml:space="preserve"> PAGEREF _Toc82515231 \h </w:instrText>
            </w:r>
            <w:r w:rsidR="00227074">
              <w:rPr>
                <w:noProof/>
                <w:webHidden/>
              </w:rPr>
            </w:r>
            <w:r w:rsidR="00227074">
              <w:rPr>
                <w:noProof/>
                <w:webHidden/>
              </w:rPr>
              <w:fldChar w:fldCharType="separate"/>
            </w:r>
            <w:r w:rsidR="00227074">
              <w:rPr>
                <w:noProof/>
                <w:webHidden/>
              </w:rPr>
              <w:t>7</w:t>
            </w:r>
            <w:r w:rsidR="00227074">
              <w:rPr>
                <w:noProof/>
                <w:webHidden/>
              </w:rPr>
              <w:fldChar w:fldCharType="end"/>
            </w:r>
          </w:hyperlink>
        </w:p>
        <w:p w14:paraId="36C6D897" w14:textId="2397AA34" w:rsidR="00227074" w:rsidRDefault="003D4F71">
          <w:pPr>
            <w:pStyle w:val="TOC1"/>
            <w:tabs>
              <w:tab w:val="left" w:pos="440"/>
              <w:tab w:val="right" w:leader="dot" w:pos="9350"/>
            </w:tabs>
            <w:rPr>
              <w:rFonts w:eastAsiaTheme="minorEastAsia"/>
              <w:noProof/>
              <w:color w:val="auto"/>
              <w:lang w:val="en-GB" w:eastAsia="en-GB"/>
            </w:rPr>
          </w:pPr>
          <w:hyperlink w:anchor="_Toc82515232" w:history="1">
            <w:r w:rsidR="00227074" w:rsidRPr="00B63E96">
              <w:rPr>
                <w:rStyle w:val="Hyperlink"/>
                <w:rFonts w:ascii="Georgia" w:eastAsia="Calibri" w:hAnsi="Georgia"/>
                <w:bCs/>
                <w:noProof/>
                <w:lang w:val="en-GB"/>
              </w:rPr>
              <w:t>1.</w:t>
            </w:r>
            <w:r w:rsidR="00227074">
              <w:rPr>
                <w:rFonts w:eastAsiaTheme="minorEastAsia"/>
                <w:noProof/>
                <w:color w:val="auto"/>
                <w:lang w:val="en-GB" w:eastAsia="en-GB"/>
              </w:rPr>
              <w:tab/>
            </w:r>
            <w:r w:rsidR="00227074" w:rsidRPr="00B63E96">
              <w:rPr>
                <w:rStyle w:val="Hyperlink"/>
                <w:rFonts w:ascii="Georgia" w:eastAsia="Calibri" w:hAnsi="Georgia"/>
                <w:bCs/>
                <w:noProof/>
                <w:lang w:val="en-GB"/>
              </w:rPr>
              <w:t>Description of Registered Project</w:t>
            </w:r>
            <w:r w:rsidR="00227074">
              <w:rPr>
                <w:noProof/>
                <w:webHidden/>
              </w:rPr>
              <w:tab/>
            </w:r>
            <w:r w:rsidR="00227074">
              <w:rPr>
                <w:noProof/>
                <w:webHidden/>
              </w:rPr>
              <w:fldChar w:fldCharType="begin"/>
            </w:r>
            <w:r w:rsidR="00227074">
              <w:rPr>
                <w:noProof/>
                <w:webHidden/>
              </w:rPr>
              <w:instrText xml:space="preserve"> PAGEREF _Toc82515232 \h </w:instrText>
            </w:r>
            <w:r w:rsidR="00227074">
              <w:rPr>
                <w:noProof/>
                <w:webHidden/>
              </w:rPr>
            </w:r>
            <w:r w:rsidR="00227074">
              <w:rPr>
                <w:noProof/>
                <w:webHidden/>
              </w:rPr>
              <w:fldChar w:fldCharType="separate"/>
            </w:r>
            <w:r w:rsidR="00227074">
              <w:rPr>
                <w:noProof/>
                <w:webHidden/>
              </w:rPr>
              <w:t>8</w:t>
            </w:r>
            <w:r w:rsidR="00227074">
              <w:rPr>
                <w:noProof/>
                <w:webHidden/>
              </w:rPr>
              <w:fldChar w:fldCharType="end"/>
            </w:r>
          </w:hyperlink>
        </w:p>
        <w:p w14:paraId="056FECB4" w14:textId="2F7A1F9A" w:rsidR="00227074" w:rsidRDefault="003D4F71">
          <w:pPr>
            <w:pStyle w:val="TOC2"/>
            <w:tabs>
              <w:tab w:val="left" w:pos="880"/>
              <w:tab w:val="right" w:leader="dot" w:pos="9350"/>
            </w:tabs>
            <w:rPr>
              <w:rFonts w:asciiTheme="minorHAnsi" w:eastAsiaTheme="minorEastAsia" w:hAnsiTheme="minorHAnsi" w:cstheme="minorBidi"/>
              <w:noProof/>
              <w:spacing w:val="0"/>
              <w:kern w:val="0"/>
              <w:sz w:val="22"/>
              <w:lang w:eastAsia="en-GB"/>
            </w:rPr>
          </w:pPr>
          <w:hyperlink w:anchor="_Toc82515233" w:history="1">
            <w:r w:rsidR="00227074" w:rsidRPr="00B63E96">
              <w:rPr>
                <w:rStyle w:val="Hyperlink"/>
                <w:rFonts w:ascii="Georgia" w:hAnsi="Georgia"/>
                <w:noProof/>
              </w:rPr>
              <w:t>1.1</w:t>
            </w:r>
            <w:r w:rsidR="00227074">
              <w:rPr>
                <w:rFonts w:asciiTheme="minorHAnsi" w:eastAsiaTheme="minorEastAsia" w:hAnsiTheme="minorHAnsi" w:cstheme="minorBidi"/>
                <w:noProof/>
                <w:spacing w:val="0"/>
                <w:kern w:val="0"/>
                <w:sz w:val="22"/>
                <w:lang w:eastAsia="en-GB"/>
              </w:rPr>
              <w:tab/>
            </w:r>
            <w:r w:rsidR="00227074" w:rsidRPr="00B63E96">
              <w:rPr>
                <w:rStyle w:val="Hyperlink"/>
                <w:rFonts w:ascii="Georgia" w:hAnsi="Georgia"/>
                <w:noProof/>
              </w:rPr>
              <w:t>General Description</w:t>
            </w:r>
            <w:r w:rsidR="00227074">
              <w:rPr>
                <w:noProof/>
                <w:webHidden/>
              </w:rPr>
              <w:tab/>
            </w:r>
            <w:r w:rsidR="00227074">
              <w:rPr>
                <w:noProof/>
                <w:webHidden/>
              </w:rPr>
              <w:fldChar w:fldCharType="begin"/>
            </w:r>
            <w:r w:rsidR="00227074">
              <w:rPr>
                <w:noProof/>
                <w:webHidden/>
              </w:rPr>
              <w:instrText xml:space="preserve"> PAGEREF _Toc82515233 \h </w:instrText>
            </w:r>
            <w:r w:rsidR="00227074">
              <w:rPr>
                <w:noProof/>
                <w:webHidden/>
              </w:rPr>
            </w:r>
            <w:r w:rsidR="00227074">
              <w:rPr>
                <w:noProof/>
                <w:webHidden/>
              </w:rPr>
              <w:fldChar w:fldCharType="separate"/>
            </w:r>
            <w:r w:rsidR="00227074">
              <w:rPr>
                <w:noProof/>
                <w:webHidden/>
              </w:rPr>
              <w:t>8</w:t>
            </w:r>
            <w:r w:rsidR="00227074">
              <w:rPr>
                <w:noProof/>
                <w:webHidden/>
              </w:rPr>
              <w:fldChar w:fldCharType="end"/>
            </w:r>
          </w:hyperlink>
        </w:p>
        <w:p w14:paraId="31D872AF" w14:textId="5CAF430E" w:rsidR="00227074" w:rsidRDefault="003D4F71">
          <w:pPr>
            <w:pStyle w:val="TOC2"/>
            <w:tabs>
              <w:tab w:val="left" w:pos="880"/>
              <w:tab w:val="right" w:leader="dot" w:pos="9350"/>
            </w:tabs>
            <w:rPr>
              <w:rFonts w:asciiTheme="minorHAnsi" w:eastAsiaTheme="minorEastAsia" w:hAnsiTheme="minorHAnsi" w:cstheme="minorBidi"/>
              <w:noProof/>
              <w:spacing w:val="0"/>
              <w:kern w:val="0"/>
              <w:sz w:val="22"/>
              <w:lang w:eastAsia="en-GB"/>
            </w:rPr>
          </w:pPr>
          <w:hyperlink w:anchor="_Toc82515234" w:history="1">
            <w:r w:rsidR="00227074" w:rsidRPr="00B63E96">
              <w:rPr>
                <w:rStyle w:val="Hyperlink"/>
                <w:rFonts w:ascii="Georgia" w:hAnsi="Georgia"/>
                <w:noProof/>
              </w:rPr>
              <w:t>1.2</w:t>
            </w:r>
            <w:r w:rsidR="00227074">
              <w:rPr>
                <w:rFonts w:asciiTheme="minorHAnsi" w:eastAsiaTheme="minorEastAsia" w:hAnsiTheme="minorHAnsi" w:cstheme="minorBidi"/>
                <w:noProof/>
                <w:spacing w:val="0"/>
                <w:kern w:val="0"/>
                <w:sz w:val="22"/>
                <w:lang w:eastAsia="en-GB"/>
              </w:rPr>
              <w:tab/>
            </w:r>
            <w:r w:rsidR="00227074" w:rsidRPr="00B63E96">
              <w:rPr>
                <w:rStyle w:val="Hyperlink"/>
                <w:rFonts w:ascii="Georgia" w:hAnsi="Georgia"/>
                <w:noProof/>
              </w:rPr>
              <w:t>Implementation of Technologies and Measures</w:t>
            </w:r>
            <w:r w:rsidR="00227074">
              <w:rPr>
                <w:noProof/>
                <w:webHidden/>
              </w:rPr>
              <w:tab/>
            </w:r>
            <w:r w:rsidR="00227074">
              <w:rPr>
                <w:noProof/>
                <w:webHidden/>
              </w:rPr>
              <w:fldChar w:fldCharType="begin"/>
            </w:r>
            <w:r w:rsidR="00227074">
              <w:rPr>
                <w:noProof/>
                <w:webHidden/>
              </w:rPr>
              <w:instrText xml:space="preserve"> PAGEREF _Toc82515234 \h </w:instrText>
            </w:r>
            <w:r w:rsidR="00227074">
              <w:rPr>
                <w:noProof/>
                <w:webHidden/>
              </w:rPr>
            </w:r>
            <w:r w:rsidR="00227074">
              <w:rPr>
                <w:noProof/>
                <w:webHidden/>
              </w:rPr>
              <w:fldChar w:fldCharType="separate"/>
            </w:r>
            <w:r w:rsidR="00227074">
              <w:rPr>
                <w:noProof/>
                <w:webHidden/>
              </w:rPr>
              <w:t>8</w:t>
            </w:r>
            <w:r w:rsidR="00227074">
              <w:rPr>
                <w:noProof/>
                <w:webHidden/>
              </w:rPr>
              <w:fldChar w:fldCharType="end"/>
            </w:r>
          </w:hyperlink>
        </w:p>
        <w:p w14:paraId="57B46D61" w14:textId="4EAAF838" w:rsidR="00227074" w:rsidRDefault="003D4F71">
          <w:pPr>
            <w:pStyle w:val="TOC2"/>
            <w:tabs>
              <w:tab w:val="left" w:pos="880"/>
              <w:tab w:val="right" w:leader="dot" w:pos="9350"/>
            </w:tabs>
            <w:rPr>
              <w:rFonts w:asciiTheme="minorHAnsi" w:eastAsiaTheme="minorEastAsia" w:hAnsiTheme="minorHAnsi" w:cstheme="minorBidi"/>
              <w:noProof/>
              <w:spacing w:val="0"/>
              <w:kern w:val="0"/>
              <w:sz w:val="22"/>
              <w:lang w:eastAsia="en-GB"/>
            </w:rPr>
          </w:pPr>
          <w:hyperlink w:anchor="_Toc82515235" w:history="1">
            <w:r w:rsidR="00227074" w:rsidRPr="00B63E96">
              <w:rPr>
                <w:rStyle w:val="Hyperlink"/>
                <w:rFonts w:ascii="Georgia" w:hAnsi="Georgia"/>
                <w:noProof/>
              </w:rPr>
              <w:t>1.3</w:t>
            </w:r>
            <w:r w:rsidR="00227074">
              <w:rPr>
                <w:rFonts w:asciiTheme="minorHAnsi" w:eastAsiaTheme="minorEastAsia" w:hAnsiTheme="minorHAnsi" w:cstheme="minorBidi"/>
                <w:noProof/>
                <w:spacing w:val="0"/>
                <w:kern w:val="0"/>
                <w:sz w:val="22"/>
                <w:lang w:eastAsia="en-GB"/>
              </w:rPr>
              <w:tab/>
            </w:r>
            <w:r w:rsidR="00227074" w:rsidRPr="00B63E96">
              <w:rPr>
                <w:rStyle w:val="Hyperlink"/>
                <w:rFonts w:ascii="Georgia" w:hAnsi="Georgia"/>
                <w:noProof/>
              </w:rPr>
              <w:t>Status of Implementation and Operation</w:t>
            </w:r>
            <w:r w:rsidR="00227074">
              <w:rPr>
                <w:noProof/>
                <w:webHidden/>
              </w:rPr>
              <w:tab/>
            </w:r>
            <w:r w:rsidR="00227074">
              <w:rPr>
                <w:noProof/>
                <w:webHidden/>
              </w:rPr>
              <w:fldChar w:fldCharType="begin"/>
            </w:r>
            <w:r w:rsidR="00227074">
              <w:rPr>
                <w:noProof/>
                <w:webHidden/>
              </w:rPr>
              <w:instrText xml:space="preserve"> PAGEREF _Toc82515235 \h </w:instrText>
            </w:r>
            <w:r w:rsidR="00227074">
              <w:rPr>
                <w:noProof/>
                <w:webHidden/>
              </w:rPr>
            </w:r>
            <w:r w:rsidR="00227074">
              <w:rPr>
                <w:noProof/>
                <w:webHidden/>
              </w:rPr>
              <w:fldChar w:fldCharType="separate"/>
            </w:r>
            <w:r w:rsidR="00227074">
              <w:rPr>
                <w:noProof/>
                <w:webHidden/>
              </w:rPr>
              <w:t>8</w:t>
            </w:r>
            <w:r w:rsidR="00227074">
              <w:rPr>
                <w:noProof/>
                <w:webHidden/>
              </w:rPr>
              <w:fldChar w:fldCharType="end"/>
            </w:r>
          </w:hyperlink>
        </w:p>
        <w:p w14:paraId="3FD4F8DB" w14:textId="48A43358" w:rsidR="00227074" w:rsidRDefault="003D4F71">
          <w:pPr>
            <w:pStyle w:val="TOC2"/>
            <w:tabs>
              <w:tab w:val="left" w:pos="880"/>
              <w:tab w:val="right" w:leader="dot" w:pos="9350"/>
            </w:tabs>
            <w:rPr>
              <w:rFonts w:asciiTheme="minorHAnsi" w:eastAsiaTheme="minorEastAsia" w:hAnsiTheme="minorHAnsi" w:cstheme="minorBidi"/>
              <w:noProof/>
              <w:spacing w:val="0"/>
              <w:kern w:val="0"/>
              <w:sz w:val="22"/>
              <w:lang w:eastAsia="en-GB"/>
            </w:rPr>
          </w:pPr>
          <w:hyperlink w:anchor="_Toc82515236" w:history="1">
            <w:r w:rsidR="00227074" w:rsidRPr="00B63E96">
              <w:rPr>
                <w:rStyle w:val="Hyperlink"/>
                <w:rFonts w:ascii="Georgia" w:hAnsi="Georgia"/>
                <w:noProof/>
              </w:rPr>
              <w:t>1.4</w:t>
            </w:r>
            <w:r w:rsidR="00227074">
              <w:rPr>
                <w:rFonts w:asciiTheme="minorHAnsi" w:eastAsiaTheme="minorEastAsia" w:hAnsiTheme="minorHAnsi" w:cstheme="minorBidi"/>
                <w:noProof/>
                <w:spacing w:val="0"/>
                <w:kern w:val="0"/>
                <w:sz w:val="22"/>
                <w:lang w:eastAsia="en-GB"/>
              </w:rPr>
              <w:tab/>
            </w:r>
            <w:r w:rsidR="00227074" w:rsidRPr="00B63E96">
              <w:rPr>
                <w:rStyle w:val="Hyperlink"/>
                <w:rFonts w:ascii="Georgia" w:hAnsi="Georgia"/>
                <w:noProof/>
              </w:rPr>
              <w:t>Means to achieve GHG Emissions Reduction and/or Removals Enhancement</w:t>
            </w:r>
            <w:r w:rsidR="00227074">
              <w:rPr>
                <w:noProof/>
                <w:webHidden/>
              </w:rPr>
              <w:tab/>
            </w:r>
            <w:r w:rsidR="00227074">
              <w:rPr>
                <w:noProof/>
                <w:webHidden/>
              </w:rPr>
              <w:fldChar w:fldCharType="begin"/>
            </w:r>
            <w:r w:rsidR="00227074">
              <w:rPr>
                <w:noProof/>
                <w:webHidden/>
              </w:rPr>
              <w:instrText xml:space="preserve"> PAGEREF _Toc82515236 \h </w:instrText>
            </w:r>
            <w:r w:rsidR="00227074">
              <w:rPr>
                <w:noProof/>
                <w:webHidden/>
              </w:rPr>
            </w:r>
            <w:r w:rsidR="00227074">
              <w:rPr>
                <w:noProof/>
                <w:webHidden/>
              </w:rPr>
              <w:fldChar w:fldCharType="separate"/>
            </w:r>
            <w:r w:rsidR="00227074">
              <w:rPr>
                <w:noProof/>
                <w:webHidden/>
              </w:rPr>
              <w:t>8</w:t>
            </w:r>
            <w:r w:rsidR="00227074">
              <w:rPr>
                <w:noProof/>
                <w:webHidden/>
              </w:rPr>
              <w:fldChar w:fldCharType="end"/>
            </w:r>
          </w:hyperlink>
        </w:p>
        <w:p w14:paraId="685BC27F" w14:textId="2B5D429D" w:rsidR="00227074" w:rsidRDefault="003D4F71">
          <w:pPr>
            <w:pStyle w:val="TOC2"/>
            <w:tabs>
              <w:tab w:val="left" w:pos="880"/>
              <w:tab w:val="right" w:leader="dot" w:pos="9350"/>
            </w:tabs>
            <w:rPr>
              <w:rFonts w:asciiTheme="minorHAnsi" w:eastAsiaTheme="minorEastAsia" w:hAnsiTheme="minorHAnsi" w:cstheme="minorBidi"/>
              <w:noProof/>
              <w:spacing w:val="0"/>
              <w:kern w:val="0"/>
              <w:sz w:val="22"/>
              <w:lang w:eastAsia="en-GB"/>
            </w:rPr>
          </w:pPr>
          <w:hyperlink w:anchor="_Toc82515237" w:history="1">
            <w:r w:rsidR="00227074" w:rsidRPr="00B63E96">
              <w:rPr>
                <w:rStyle w:val="Hyperlink"/>
                <w:rFonts w:ascii="Georgia" w:hAnsi="Georgia"/>
                <w:noProof/>
              </w:rPr>
              <w:t>1.5</w:t>
            </w:r>
            <w:r w:rsidR="00227074">
              <w:rPr>
                <w:rFonts w:asciiTheme="minorHAnsi" w:eastAsiaTheme="minorEastAsia" w:hAnsiTheme="minorHAnsi" w:cstheme="minorBidi"/>
                <w:noProof/>
                <w:spacing w:val="0"/>
                <w:kern w:val="0"/>
                <w:sz w:val="22"/>
                <w:lang w:eastAsia="en-GB"/>
              </w:rPr>
              <w:tab/>
            </w:r>
            <w:r w:rsidR="00227074" w:rsidRPr="00B63E96">
              <w:rPr>
                <w:rStyle w:val="Hyperlink"/>
                <w:rFonts w:ascii="Georgia" w:hAnsi="Georgia"/>
                <w:noProof/>
              </w:rPr>
              <w:t>Important Dates</w:t>
            </w:r>
            <w:r w:rsidR="00227074">
              <w:rPr>
                <w:noProof/>
                <w:webHidden/>
              </w:rPr>
              <w:tab/>
            </w:r>
            <w:r w:rsidR="00227074">
              <w:rPr>
                <w:noProof/>
                <w:webHidden/>
              </w:rPr>
              <w:fldChar w:fldCharType="begin"/>
            </w:r>
            <w:r w:rsidR="00227074">
              <w:rPr>
                <w:noProof/>
                <w:webHidden/>
              </w:rPr>
              <w:instrText xml:space="preserve"> PAGEREF _Toc82515237 \h </w:instrText>
            </w:r>
            <w:r w:rsidR="00227074">
              <w:rPr>
                <w:noProof/>
                <w:webHidden/>
              </w:rPr>
            </w:r>
            <w:r w:rsidR="00227074">
              <w:rPr>
                <w:noProof/>
                <w:webHidden/>
              </w:rPr>
              <w:fldChar w:fldCharType="separate"/>
            </w:r>
            <w:r w:rsidR="00227074">
              <w:rPr>
                <w:noProof/>
                <w:webHidden/>
              </w:rPr>
              <w:t>8</w:t>
            </w:r>
            <w:r w:rsidR="00227074">
              <w:rPr>
                <w:noProof/>
                <w:webHidden/>
              </w:rPr>
              <w:fldChar w:fldCharType="end"/>
            </w:r>
          </w:hyperlink>
        </w:p>
        <w:p w14:paraId="23417348" w14:textId="0783EC6B" w:rsidR="00227074" w:rsidRDefault="003D4F71">
          <w:pPr>
            <w:pStyle w:val="TOC2"/>
            <w:tabs>
              <w:tab w:val="left" w:pos="880"/>
              <w:tab w:val="right" w:leader="dot" w:pos="9350"/>
            </w:tabs>
            <w:rPr>
              <w:rFonts w:asciiTheme="minorHAnsi" w:eastAsiaTheme="minorEastAsia" w:hAnsiTheme="minorHAnsi" w:cstheme="minorBidi"/>
              <w:noProof/>
              <w:spacing w:val="0"/>
              <w:kern w:val="0"/>
              <w:sz w:val="22"/>
              <w:lang w:eastAsia="en-GB"/>
            </w:rPr>
          </w:pPr>
          <w:hyperlink w:anchor="_Toc82515238" w:history="1">
            <w:r w:rsidR="00227074" w:rsidRPr="00B63E96">
              <w:rPr>
                <w:rStyle w:val="Hyperlink"/>
                <w:rFonts w:ascii="Georgia" w:hAnsi="Georgia"/>
                <w:noProof/>
              </w:rPr>
              <w:t>1.6</w:t>
            </w:r>
            <w:r w:rsidR="00227074">
              <w:rPr>
                <w:rFonts w:asciiTheme="minorHAnsi" w:eastAsiaTheme="minorEastAsia" w:hAnsiTheme="minorHAnsi" w:cstheme="minorBidi"/>
                <w:noProof/>
                <w:spacing w:val="0"/>
                <w:kern w:val="0"/>
                <w:sz w:val="22"/>
                <w:lang w:eastAsia="en-GB"/>
              </w:rPr>
              <w:tab/>
            </w:r>
            <w:r w:rsidR="00227074" w:rsidRPr="00B63E96">
              <w:rPr>
                <w:rStyle w:val="Hyperlink"/>
                <w:rFonts w:ascii="Georgia" w:hAnsi="Georgia"/>
                <w:noProof/>
              </w:rPr>
              <w:t>Actual net GHG Emissions Reduction and/or Removals Enhancement</w:t>
            </w:r>
            <w:r w:rsidR="00227074">
              <w:rPr>
                <w:noProof/>
                <w:webHidden/>
              </w:rPr>
              <w:tab/>
            </w:r>
            <w:r w:rsidR="00227074">
              <w:rPr>
                <w:noProof/>
                <w:webHidden/>
              </w:rPr>
              <w:fldChar w:fldCharType="begin"/>
            </w:r>
            <w:r w:rsidR="00227074">
              <w:rPr>
                <w:noProof/>
                <w:webHidden/>
              </w:rPr>
              <w:instrText xml:space="preserve"> PAGEREF _Toc82515238 \h </w:instrText>
            </w:r>
            <w:r w:rsidR="00227074">
              <w:rPr>
                <w:noProof/>
                <w:webHidden/>
              </w:rPr>
            </w:r>
            <w:r w:rsidR="00227074">
              <w:rPr>
                <w:noProof/>
                <w:webHidden/>
              </w:rPr>
              <w:fldChar w:fldCharType="separate"/>
            </w:r>
            <w:r w:rsidR="00227074">
              <w:rPr>
                <w:noProof/>
                <w:webHidden/>
              </w:rPr>
              <w:t>9</w:t>
            </w:r>
            <w:r w:rsidR="00227074">
              <w:rPr>
                <w:noProof/>
                <w:webHidden/>
              </w:rPr>
              <w:fldChar w:fldCharType="end"/>
            </w:r>
          </w:hyperlink>
        </w:p>
        <w:p w14:paraId="20F04F46" w14:textId="7BABF810" w:rsidR="00227074" w:rsidRDefault="003D4F71">
          <w:pPr>
            <w:pStyle w:val="TOC1"/>
            <w:tabs>
              <w:tab w:val="left" w:pos="440"/>
              <w:tab w:val="right" w:leader="dot" w:pos="9350"/>
            </w:tabs>
            <w:rPr>
              <w:rFonts w:eastAsiaTheme="minorEastAsia"/>
              <w:noProof/>
              <w:color w:val="auto"/>
              <w:lang w:val="en-GB" w:eastAsia="en-GB"/>
            </w:rPr>
          </w:pPr>
          <w:hyperlink w:anchor="_Toc82515239" w:history="1">
            <w:r w:rsidR="00227074" w:rsidRPr="00B63E96">
              <w:rPr>
                <w:rStyle w:val="Hyperlink"/>
                <w:rFonts w:ascii="Georgia" w:hAnsi="Georgia"/>
                <w:bCs/>
                <w:noProof/>
              </w:rPr>
              <w:t>2.</w:t>
            </w:r>
            <w:r w:rsidR="00227074">
              <w:rPr>
                <w:rFonts w:eastAsiaTheme="minorEastAsia"/>
                <w:noProof/>
                <w:color w:val="auto"/>
                <w:lang w:val="en-GB" w:eastAsia="en-GB"/>
              </w:rPr>
              <w:tab/>
            </w:r>
            <w:r w:rsidR="00227074" w:rsidRPr="00B63E96">
              <w:rPr>
                <w:rStyle w:val="Hyperlink"/>
                <w:rFonts w:ascii="Georgia" w:hAnsi="Georgia"/>
                <w:bCs/>
                <w:noProof/>
              </w:rPr>
              <w:t>Description of Actual Monitoring Approach</w:t>
            </w:r>
            <w:r w:rsidR="00227074">
              <w:rPr>
                <w:noProof/>
                <w:webHidden/>
              </w:rPr>
              <w:tab/>
            </w:r>
            <w:r w:rsidR="00227074">
              <w:rPr>
                <w:noProof/>
                <w:webHidden/>
              </w:rPr>
              <w:fldChar w:fldCharType="begin"/>
            </w:r>
            <w:r w:rsidR="00227074">
              <w:rPr>
                <w:noProof/>
                <w:webHidden/>
              </w:rPr>
              <w:instrText xml:space="preserve"> PAGEREF _Toc82515239 \h </w:instrText>
            </w:r>
            <w:r w:rsidR="00227074">
              <w:rPr>
                <w:noProof/>
                <w:webHidden/>
              </w:rPr>
            </w:r>
            <w:r w:rsidR="00227074">
              <w:rPr>
                <w:noProof/>
                <w:webHidden/>
              </w:rPr>
              <w:fldChar w:fldCharType="separate"/>
            </w:r>
            <w:r w:rsidR="00227074">
              <w:rPr>
                <w:noProof/>
                <w:webHidden/>
              </w:rPr>
              <w:t>9</w:t>
            </w:r>
            <w:r w:rsidR="00227074">
              <w:rPr>
                <w:noProof/>
                <w:webHidden/>
              </w:rPr>
              <w:fldChar w:fldCharType="end"/>
            </w:r>
          </w:hyperlink>
        </w:p>
        <w:p w14:paraId="3E1DFA29" w14:textId="22E6F6B7" w:rsidR="00227074" w:rsidRDefault="003D4F71">
          <w:pPr>
            <w:pStyle w:val="TOC2"/>
            <w:tabs>
              <w:tab w:val="left" w:pos="880"/>
              <w:tab w:val="right" w:leader="dot" w:pos="9350"/>
            </w:tabs>
            <w:rPr>
              <w:rFonts w:asciiTheme="minorHAnsi" w:eastAsiaTheme="minorEastAsia" w:hAnsiTheme="minorHAnsi" w:cstheme="minorBidi"/>
              <w:noProof/>
              <w:spacing w:val="0"/>
              <w:kern w:val="0"/>
              <w:sz w:val="22"/>
              <w:lang w:eastAsia="en-GB"/>
            </w:rPr>
          </w:pPr>
          <w:hyperlink w:anchor="_Toc82515240" w:history="1">
            <w:r w:rsidR="00227074" w:rsidRPr="00B63E96">
              <w:rPr>
                <w:rStyle w:val="Hyperlink"/>
                <w:rFonts w:ascii="Georgia" w:hAnsi="Georgia"/>
                <w:noProof/>
              </w:rPr>
              <w:t>2.1</w:t>
            </w:r>
            <w:r w:rsidR="00227074">
              <w:rPr>
                <w:rFonts w:asciiTheme="minorHAnsi" w:eastAsiaTheme="minorEastAsia" w:hAnsiTheme="minorHAnsi" w:cstheme="minorBidi"/>
                <w:noProof/>
                <w:spacing w:val="0"/>
                <w:kern w:val="0"/>
                <w:sz w:val="22"/>
                <w:lang w:eastAsia="en-GB"/>
              </w:rPr>
              <w:tab/>
            </w:r>
            <w:r w:rsidR="00227074" w:rsidRPr="00B63E96">
              <w:rPr>
                <w:rStyle w:val="Hyperlink"/>
                <w:rFonts w:ascii="Georgia" w:hAnsi="Georgia"/>
                <w:noProof/>
              </w:rPr>
              <w:t>Methodology Deviation</w:t>
            </w:r>
            <w:r w:rsidR="00227074">
              <w:rPr>
                <w:noProof/>
                <w:webHidden/>
              </w:rPr>
              <w:tab/>
            </w:r>
            <w:r w:rsidR="00227074">
              <w:rPr>
                <w:noProof/>
                <w:webHidden/>
              </w:rPr>
              <w:fldChar w:fldCharType="begin"/>
            </w:r>
            <w:r w:rsidR="00227074">
              <w:rPr>
                <w:noProof/>
                <w:webHidden/>
              </w:rPr>
              <w:instrText xml:space="preserve"> PAGEREF _Toc82515240 \h </w:instrText>
            </w:r>
            <w:r w:rsidR="00227074">
              <w:rPr>
                <w:noProof/>
                <w:webHidden/>
              </w:rPr>
            </w:r>
            <w:r w:rsidR="00227074">
              <w:rPr>
                <w:noProof/>
                <w:webHidden/>
              </w:rPr>
              <w:fldChar w:fldCharType="separate"/>
            </w:r>
            <w:r w:rsidR="00227074">
              <w:rPr>
                <w:noProof/>
                <w:webHidden/>
              </w:rPr>
              <w:t>9</w:t>
            </w:r>
            <w:r w:rsidR="00227074">
              <w:rPr>
                <w:noProof/>
                <w:webHidden/>
              </w:rPr>
              <w:fldChar w:fldCharType="end"/>
            </w:r>
          </w:hyperlink>
        </w:p>
        <w:p w14:paraId="1F12C68C" w14:textId="4E669291" w:rsidR="00227074" w:rsidRDefault="003D4F71">
          <w:pPr>
            <w:pStyle w:val="TOC2"/>
            <w:tabs>
              <w:tab w:val="left" w:pos="880"/>
              <w:tab w:val="right" w:leader="dot" w:pos="9350"/>
            </w:tabs>
            <w:rPr>
              <w:rFonts w:asciiTheme="minorHAnsi" w:eastAsiaTheme="minorEastAsia" w:hAnsiTheme="minorHAnsi" w:cstheme="minorBidi"/>
              <w:noProof/>
              <w:spacing w:val="0"/>
              <w:kern w:val="0"/>
              <w:sz w:val="22"/>
              <w:lang w:eastAsia="en-GB"/>
            </w:rPr>
          </w:pPr>
          <w:hyperlink w:anchor="_Toc82515241" w:history="1">
            <w:r w:rsidR="00227074" w:rsidRPr="00B63E96">
              <w:rPr>
                <w:rStyle w:val="Hyperlink"/>
                <w:rFonts w:ascii="Georgia" w:hAnsi="Georgia"/>
                <w:noProof/>
              </w:rPr>
              <w:t>2.3</w:t>
            </w:r>
            <w:r w:rsidR="00227074">
              <w:rPr>
                <w:rFonts w:asciiTheme="minorHAnsi" w:eastAsiaTheme="minorEastAsia" w:hAnsiTheme="minorHAnsi" w:cstheme="minorBidi"/>
                <w:noProof/>
                <w:spacing w:val="0"/>
                <w:kern w:val="0"/>
                <w:sz w:val="22"/>
                <w:lang w:eastAsia="en-GB"/>
              </w:rPr>
              <w:tab/>
            </w:r>
            <w:r w:rsidR="00227074" w:rsidRPr="00B63E96">
              <w:rPr>
                <w:rStyle w:val="Hyperlink"/>
                <w:rFonts w:ascii="Georgia" w:hAnsi="Georgia"/>
                <w:noProof/>
              </w:rPr>
              <w:t>Data and Parameters Monitored</w:t>
            </w:r>
            <w:r w:rsidR="00227074">
              <w:rPr>
                <w:noProof/>
                <w:webHidden/>
              </w:rPr>
              <w:tab/>
            </w:r>
            <w:r w:rsidR="00227074">
              <w:rPr>
                <w:noProof/>
                <w:webHidden/>
              </w:rPr>
              <w:fldChar w:fldCharType="begin"/>
            </w:r>
            <w:r w:rsidR="00227074">
              <w:rPr>
                <w:noProof/>
                <w:webHidden/>
              </w:rPr>
              <w:instrText xml:space="preserve"> PAGEREF _Toc82515241 \h </w:instrText>
            </w:r>
            <w:r w:rsidR="00227074">
              <w:rPr>
                <w:noProof/>
                <w:webHidden/>
              </w:rPr>
            </w:r>
            <w:r w:rsidR="00227074">
              <w:rPr>
                <w:noProof/>
                <w:webHidden/>
              </w:rPr>
              <w:fldChar w:fldCharType="separate"/>
            </w:r>
            <w:r w:rsidR="00227074">
              <w:rPr>
                <w:noProof/>
                <w:webHidden/>
              </w:rPr>
              <w:t>10</w:t>
            </w:r>
            <w:r w:rsidR="00227074">
              <w:rPr>
                <w:noProof/>
                <w:webHidden/>
              </w:rPr>
              <w:fldChar w:fldCharType="end"/>
            </w:r>
          </w:hyperlink>
        </w:p>
        <w:p w14:paraId="2E579F8F" w14:textId="64ED90A6" w:rsidR="00227074" w:rsidRDefault="003D4F71">
          <w:pPr>
            <w:pStyle w:val="TOC2"/>
            <w:tabs>
              <w:tab w:val="left" w:pos="880"/>
              <w:tab w:val="right" w:leader="dot" w:pos="9350"/>
            </w:tabs>
            <w:rPr>
              <w:rFonts w:asciiTheme="minorHAnsi" w:eastAsiaTheme="minorEastAsia" w:hAnsiTheme="minorHAnsi" w:cstheme="minorBidi"/>
              <w:noProof/>
              <w:spacing w:val="0"/>
              <w:kern w:val="0"/>
              <w:sz w:val="22"/>
              <w:lang w:eastAsia="en-GB"/>
            </w:rPr>
          </w:pPr>
          <w:hyperlink w:anchor="_Toc82515242" w:history="1">
            <w:r w:rsidR="00227074" w:rsidRPr="00B63E96">
              <w:rPr>
                <w:rStyle w:val="Hyperlink"/>
                <w:rFonts w:ascii="Georgia" w:hAnsi="Georgia"/>
                <w:noProof/>
              </w:rPr>
              <w:t>2.4</w:t>
            </w:r>
            <w:r w:rsidR="00227074">
              <w:rPr>
                <w:rFonts w:asciiTheme="minorHAnsi" w:eastAsiaTheme="minorEastAsia" w:hAnsiTheme="minorHAnsi" w:cstheme="minorBidi"/>
                <w:noProof/>
                <w:spacing w:val="0"/>
                <w:kern w:val="0"/>
                <w:sz w:val="22"/>
                <w:lang w:eastAsia="en-GB"/>
              </w:rPr>
              <w:tab/>
            </w:r>
            <w:r w:rsidR="00227074" w:rsidRPr="00B63E96">
              <w:rPr>
                <w:rStyle w:val="Hyperlink"/>
                <w:rFonts w:ascii="Georgia" w:hAnsi="Georgia"/>
                <w:noProof/>
              </w:rPr>
              <w:t>Monitoring Strategy</w:t>
            </w:r>
            <w:r w:rsidR="00227074">
              <w:rPr>
                <w:noProof/>
                <w:webHidden/>
              </w:rPr>
              <w:tab/>
            </w:r>
            <w:r w:rsidR="00227074">
              <w:rPr>
                <w:noProof/>
                <w:webHidden/>
              </w:rPr>
              <w:fldChar w:fldCharType="begin"/>
            </w:r>
            <w:r w:rsidR="00227074">
              <w:rPr>
                <w:noProof/>
                <w:webHidden/>
              </w:rPr>
              <w:instrText xml:space="preserve"> PAGEREF _Toc82515242 \h </w:instrText>
            </w:r>
            <w:r w:rsidR="00227074">
              <w:rPr>
                <w:noProof/>
                <w:webHidden/>
              </w:rPr>
            </w:r>
            <w:r w:rsidR="00227074">
              <w:rPr>
                <w:noProof/>
                <w:webHidden/>
              </w:rPr>
              <w:fldChar w:fldCharType="separate"/>
            </w:r>
            <w:r w:rsidR="00227074">
              <w:rPr>
                <w:noProof/>
                <w:webHidden/>
              </w:rPr>
              <w:t>11</w:t>
            </w:r>
            <w:r w:rsidR="00227074">
              <w:rPr>
                <w:noProof/>
                <w:webHidden/>
              </w:rPr>
              <w:fldChar w:fldCharType="end"/>
            </w:r>
          </w:hyperlink>
        </w:p>
        <w:p w14:paraId="7290FB5A" w14:textId="11D618D7" w:rsidR="00227074" w:rsidRDefault="003D4F71">
          <w:pPr>
            <w:pStyle w:val="TOC1"/>
            <w:tabs>
              <w:tab w:val="left" w:pos="440"/>
              <w:tab w:val="right" w:leader="dot" w:pos="9350"/>
            </w:tabs>
            <w:rPr>
              <w:rFonts w:eastAsiaTheme="minorEastAsia"/>
              <w:noProof/>
              <w:color w:val="auto"/>
              <w:lang w:val="en-GB" w:eastAsia="en-GB"/>
            </w:rPr>
          </w:pPr>
          <w:hyperlink w:anchor="_Toc82515243" w:history="1">
            <w:r w:rsidR="00227074" w:rsidRPr="00B63E96">
              <w:rPr>
                <w:rStyle w:val="Hyperlink"/>
                <w:rFonts w:ascii="Georgia" w:eastAsia="Calibri" w:hAnsi="Georgia"/>
                <w:bCs/>
                <w:noProof/>
                <w:lang w:val="en-GB"/>
              </w:rPr>
              <w:t>3.</w:t>
            </w:r>
            <w:r w:rsidR="00227074">
              <w:rPr>
                <w:rFonts w:eastAsiaTheme="minorEastAsia"/>
                <w:noProof/>
                <w:color w:val="auto"/>
                <w:lang w:val="en-GB" w:eastAsia="en-GB"/>
              </w:rPr>
              <w:tab/>
            </w:r>
            <w:r w:rsidR="00227074" w:rsidRPr="00B63E96">
              <w:rPr>
                <w:rStyle w:val="Hyperlink"/>
                <w:rFonts w:ascii="Georgia" w:eastAsia="Calibri" w:hAnsi="Georgia"/>
                <w:bCs/>
                <w:noProof/>
                <w:lang w:val="en-GB"/>
              </w:rPr>
              <w:t>Determination of Actual GHG Emissions Reduction and/or Removals Enhancement</w:t>
            </w:r>
            <w:r w:rsidR="00227074">
              <w:rPr>
                <w:noProof/>
                <w:webHidden/>
              </w:rPr>
              <w:tab/>
            </w:r>
            <w:r w:rsidR="00227074">
              <w:rPr>
                <w:noProof/>
                <w:webHidden/>
              </w:rPr>
              <w:fldChar w:fldCharType="begin"/>
            </w:r>
            <w:r w:rsidR="00227074">
              <w:rPr>
                <w:noProof/>
                <w:webHidden/>
              </w:rPr>
              <w:instrText xml:space="preserve"> PAGEREF _Toc82515243 \h </w:instrText>
            </w:r>
            <w:r w:rsidR="00227074">
              <w:rPr>
                <w:noProof/>
                <w:webHidden/>
              </w:rPr>
            </w:r>
            <w:r w:rsidR="00227074">
              <w:rPr>
                <w:noProof/>
                <w:webHidden/>
              </w:rPr>
              <w:fldChar w:fldCharType="separate"/>
            </w:r>
            <w:r w:rsidR="00227074">
              <w:rPr>
                <w:noProof/>
                <w:webHidden/>
              </w:rPr>
              <w:t>12</w:t>
            </w:r>
            <w:r w:rsidR="00227074">
              <w:rPr>
                <w:noProof/>
                <w:webHidden/>
              </w:rPr>
              <w:fldChar w:fldCharType="end"/>
            </w:r>
          </w:hyperlink>
        </w:p>
        <w:p w14:paraId="3F0793B2" w14:textId="17ECEB02" w:rsidR="00227074" w:rsidRDefault="003D4F71">
          <w:pPr>
            <w:pStyle w:val="TOC2"/>
            <w:tabs>
              <w:tab w:val="left" w:pos="880"/>
              <w:tab w:val="right" w:leader="dot" w:pos="9350"/>
            </w:tabs>
            <w:rPr>
              <w:rFonts w:asciiTheme="minorHAnsi" w:eastAsiaTheme="minorEastAsia" w:hAnsiTheme="minorHAnsi" w:cstheme="minorBidi"/>
              <w:noProof/>
              <w:spacing w:val="0"/>
              <w:kern w:val="0"/>
              <w:sz w:val="22"/>
              <w:lang w:eastAsia="en-GB"/>
            </w:rPr>
          </w:pPr>
          <w:hyperlink w:anchor="_Toc82515244" w:history="1">
            <w:r w:rsidR="00227074" w:rsidRPr="00B63E96">
              <w:rPr>
                <w:rStyle w:val="Hyperlink"/>
                <w:rFonts w:ascii="Georgia" w:hAnsi="Georgia"/>
                <w:noProof/>
              </w:rPr>
              <w:t>3.1</w:t>
            </w:r>
            <w:r w:rsidR="00227074">
              <w:rPr>
                <w:rFonts w:asciiTheme="minorHAnsi" w:eastAsiaTheme="minorEastAsia" w:hAnsiTheme="minorHAnsi" w:cstheme="minorBidi"/>
                <w:noProof/>
                <w:spacing w:val="0"/>
                <w:kern w:val="0"/>
                <w:sz w:val="22"/>
                <w:lang w:eastAsia="en-GB"/>
              </w:rPr>
              <w:tab/>
            </w:r>
            <w:r w:rsidR="00227074" w:rsidRPr="00B63E96">
              <w:rPr>
                <w:rStyle w:val="Hyperlink"/>
                <w:rFonts w:ascii="Georgia" w:hAnsi="Georgia"/>
                <w:noProof/>
              </w:rPr>
              <w:t>Baseline GHG Emissions or Removals</w:t>
            </w:r>
            <w:r w:rsidR="00227074">
              <w:rPr>
                <w:noProof/>
                <w:webHidden/>
              </w:rPr>
              <w:tab/>
            </w:r>
            <w:r w:rsidR="00227074">
              <w:rPr>
                <w:noProof/>
                <w:webHidden/>
              </w:rPr>
              <w:fldChar w:fldCharType="begin"/>
            </w:r>
            <w:r w:rsidR="00227074">
              <w:rPr>
                <w:noProof/>
                <w:webHidden/>
              </w:rPr>
              <w:instrText xml:space="preserve"> PAGEREF _Toc82515244 \h </w:instrText>
            </w:r>
            <w:r w:rsidR="00227074">
              <w:rPr>
                <w:noProof/>
                <w:webHidden/>
              </w:rPr>
            </w:r>
            <w:r w:rsidR="00227074">
              <w:rPr>
                <w:noProof/>
                <w:webHidden/>
              </w:rPr>
              <w:fldChar w:fldCharType="separate"/>
            </w:r>
            <w:r w:rsidR="00227074">
              <w:rPr>
                <w:noProof/>
                <w:webHidden/>
              </w:rPr>
              <w:t>12</w:t>
            </w:r>
            <w:r w:rsidR="00227074">
              <w:rPr>
                <w:noProof/>
                <w:webHidden/>
              </w:rPr>
              <w:fldChar w:fldCharType="end"/>
            </w:r>
          </w:hyperlink>
        </w:p>
        <w:p w14:paraId="20B9F200" w14:textId="2B07D0F2" w:rsidR="00227074" w:rsidRDefault="003D4F71">
          <w:pPr>
            <w:pStyle w:val="TOC2"/>
            <w:tabs>
              <w:tab w:val="left" w:pos="880"/>
              <w:tab w:val="right" w:leader="dot" w:pos="9350"/>
            </w:tabs>
            <w:rPr>
              <w:rFonts w:asciiTheme="minorHAnsi" w:eastAsiaTheme="minorEastAsia" w:hAnsiTheme="minorHAnsi" w:cstheme="minorBidi"/>
              <w:noProof/>
              <w:spacing w:val="0"/>
              <w:kern w:val="0"/>
              <w:sz w:val="22"/>
              <w:lang w:eastAsia="en-GB"/>
            </w:rPr>
          </w:pPr>
          <w:hyperlink w:anchor="_Toc82515245" w:history="1">
            <w:r w:rsidR="00227074" w:rsidRPr="00B63E96">
              <w:rPr>
                <w:rStyle w:val="Hyperlink"/>
                <w:rFonts w:ascii="Georgia" w:hAnsi="Georgia"/>
                <w:noProof/>
              </w:rPr>
              <w:t>3.2</w:t>
            </w:r>
            <w:r w:rsidR="00227074">
              <w:rPr>
                <w:rFonts w:asciiTheme="minorHAnsi" w:eastAsiaTheme="minorEastAsia" w:hAnsiTheme="minorHAnsi" w:cstheme="minorBidi"/>
                <w:noProof/>
                <w:spacing w:val="0"/>
                <w:kern w:val="0"/>
                <w:sz w:val="22"/>
                <w:lang w:eastAsia="en-GB"/>
              </w:rPr>
              <w:tab/>
            </w:r>
            <w:r w:rsidR="00227074" w:rsidRPr="00B63E96">
              <w:rPr>
                <w:rStyle w:val="Hyperlink"/>
                <w:rFonts w:ascii="Georgia" w:hAnsi="Georgia"/>
                <w:noProof/>
              </w:rPr>
              <w:t>Project GHG Emissions</w:t>
            </w:r>
            <w:r w:rsidR="00227074">
              <w:rPr>
                <w:noProof/>
                <w:webHidden/>
              </w:rPr>
              <w:tab/>
            </w:r>
            <w:r w:rsidR="00227074">
              <w:rPr>
                <w:noProof/>
                <w:webHidden/>
              </w:rPr>
              <w:fldChar w:fldCharType="begin"/>
            </w:r>
            <w:r w:rsidR="00227074">
              <w:rPr>
                <w:noProof/>
                <w:webHidden/>
              </w:rPr>
              <w:instrText xml:space="preserve"> PAGEREF _Toc82515245 \h </w:instrText>
            </w:r>
            <w:r w:rsidR="00227074">
              <w:rPr>
                <w:noProof/>
                <w:webHidden/>
              </w:rPr>
            </w:r>
            <w:r w:rsidR="00227074">
              <w:rPr>
                <w:noProof/>
                <w:webHidden/>
              </w:rPr>
              <w:fldChar w:fldCharType="separate"/>
            </w:r>
            <w:r w:rsidR="00227074">
              <w:rPr>
                <w:noProof/>
                <w:webHidden/>
              </w:rPr>
              <w:t>12</w:t>
            </w:r>
            <w:r w:rsidR="00227074">
              <w:rPr>
                <w:noProof/>
                <w:webHidden/>
              </w:rPr>
              <w:fldChar w:fldCharType="end"/>
            </w:r>
          </w:hyperlink>
        </w:p>
        <w:p w14:paraId="1885B7C7" w14:textId="1289A5F0" w:rsidR="00227074" w:rsidRDefault="003D4F71">
          <w:pPr>
            <w:pStyle w:val="TOC2"/>
            <w:tabs>
              <w:tab w:val="left" w:pos="880"/>
              <w:tab w:val="right" w:leader="dot" w:pos="9350"/>
            </w:tabs>
            <w:rPr>
              <w:rFonts w:asciiTheme="minorHAnsi" w:eastAsiaTheme="minorEastAsia" w:hAnsiTheme="minorHAnsi" w:cstheme="minorBidi"/>
              <w:noProof/>
              <w:spacing w:val="0"/>
              <w:kern w:val="0"/>
              <w:sz w:val="22"/>
              <w:lang w:eastAsia="en-GB"/>
            </w:rPr>
          </w:pPr>
          <w:hyperlink w:anchor="_Toc82515246" w:history="1">
            <w:r w:rsidR="00227074" w:rsidRPr="00B63E96">
              <w:rPr>
                <w:rStyle w:val="Hyperlink"/>
                <w:rFonts w:ascii="Georgia" w:hAnsi="Georgia"/>
                <w:noProof/>
              </w:rPr>
              <w:t>3.3</w:t>
            </w:r>
            <w:r w:rsidR="00227074">
              <w:rPr>
                <w:rFonts w:asciiTheme="minorHAnsi" w:eastAsiaTheme="minorEastAsia" w:hAnsiTheme="minorHAnsi" w:cstheme="minorBidi"/>
                <w:noProof/>
                <w:spacing w:val="0"/>
                <w:kern w:val="0"/>
                <w:sz w:val="22"/>
                <w:lang w:eastAsia="en-GB"/>
              </w:rPr>
              <w:tab/>
            </w:r>
            <w:r w:rsidR="00227074" w:rsidRPr="00B63E96">
              <w:rPr>
                <w:rStyle w:val="Hyperlink"/>
                <w:rFonts w:ascii="Georgia" w:hAnsi="Georgia"/>
                <w:noProof/>
              </w:rPr>
              <w:t>Leakage GHG Emissions</w:t>
            </w:r>
            <w:r w:rsidR="00227074">
              <w:rPr>
                <w:noProof/>
                <w:webHidden/>
              </w:rPr>
              <w:tab/>
            </w:r>
            <w:r w:rsidR="00227074">
              <w:rPr>
                <w:noProof/>
                <w:webHidden/>
              </w:rPr>
              <w:fldChar w:fldCharType="begin"/>
            </w:r>
            <w:r w:rsidR="00227074">
              <w:rPr>
                <w:noProof/>
                <w:webHidden/>
              </w:rPr>
              <w:instrText xml:space="preserve"> PAGEREF _Toc82515246 \h </w:instrText>
            </w:r>
            <w:r w:rsidR="00227074">
              <w:rPr>
                <w:noProof/>
                <w:webHidden/>
              </w:rPr>
            </w:r>
            <w:r w:rsidR="00227074">
              <w:rPr>
                <w:noProof/>
                <w:webHidden/>
              </w:rPr>
              <w:fldChar w:fldCharType="separate"/>
            </w:r>
            <w:r w:rsidR="00227074">
              <w:rPr>
                <w:noProof/>
                <w:webHidden/>
              </w:rPr>
              <w:t>12</w:t>
            </w:r>
            <w:r w:rsidR="00227074">
              <w:rPr>
                <w:noProof/>
                <w:webHidden/>
              </w:rPr>
              <w:fldChar w:fldCharType="end"/>
            </w:r>
          </w:hyperlink>
        </w:p>
        <w:p w14:paraId="5CE81599" w14:textId="26D1EFEE" w:rsidR="00227074" w:rsidRDefault="003D4F71">
          <w:pPr>
            <w:pStyle w:val="TOC2"/>
            <w:tabs>
              <w:tab w:val="left" w:pos="880"/>
              <w:tab w:val="right" w:leader="dot" w:pos="9350"/>
            </w:tabs>
            <w:rPr>
              <w:rFonts w:asciiTheme="minorHAnsi" w:eastAsiaTheme="minorEastAsia" w:hAnsiTheme="minorHAnsi" w:cstheme="minorBidi"/>
              <w:noProof/>
              <w:spacing w:val="0"/>
              <w:kern w:val="0"/>
              <w:sz w:val="22"/>
              <w:lang w:eastAsia="en-GB"/>
            </w:rPr>
          </w:pPr>
          <w:hyperlink w:anchor="_Toc82515247" w:history="1">
            <w:r w:rsidR="00227074" w:rsidRPr="00B63E96">
              <w:rPr>
                <w:rStyle w:val="Hyperlink"/>
                <w:rFonts w:ascii="Georgia" w:hAnsi="Georgia"/>
                <w:noProof/>
              </w:rPr>
              <w:t>3.4</w:t>
            </w:r>
            <w:r w:rsidR="00227074">
              <w:rPr>
                <w:rFonts w:asciiTheme="minorHAnsi" w:eastAsiaTheme="minorEastAsia" w:hAnsiTheme="minorHAnsi" w:cstheme="minorBidi"/>
                <w:noProof/>
                <w:spacing w:val="0"/>
                <w:kern w:val="0"/>
                <w:sz w:val="22"/>
                <w:lang w:eastAsia="en-GB"/>
              </w:rPr>
              <w:tab/>
            </w:r>
            <w:r w:rsidR="00227074" w:rsidRPr="00B63E96">
              <w:rPr>
                <w:rStyle w:val="Hyperlink"/>
                <w:rFonts w:ascii="Georgia" w:hAnsi="Georgia"/>
                <w:noProof/>
              </w:rPr>
              <w:t>GHG Emissions Reduction and/or Removals Enhancement</w:t>
            </w:r>
            <w:r w:rsidR="00227074">
              <w:rPr>
                <w:noProof/>
                <w:webHidden/>
              </w:rPr>
              <w:tab/>
            </w:r>
            <w:r w:rsidR="00227074">
              <w:rPr>
                <w:noProof/>
                <w:webHidden/>
              </w:rPr>
              <w:fldChar w:fldCharType="begin"/>
            </w:r>
            <w:r w:rsidR="00227074">
              <w:rPr>
                <w:noProof/>
                <w:webHidden/>
              </w:rPr>
              <w:instrText xml:space="preserve"> PAGEREF _Toc82515247 \h </w:instrText>
            </w:r>
            <w:r w:rsidR="00227074">
              <w:rPr>
                <w:noProof/>
                <w:webHidden/>
              </w:rPr>
            </w:r>
            <w:r w:rsidR="00227074">
              <w:rPr>
                <w:noProof/>
                <w:webHidden/>
              </w:rPr>
              <w:fldChar w:fldCharType="separate"/>
            </w:r>
            <w:r w:rsidR="00227074">
              <w:rPr>
                <w:noProof/>
                <w:webHidden/>
              </w:rPr>
              <w:t>12</w:t>
            </w:r>
            <w:r w:rsidR="00227074">
              <w:rPr>
                <w:noProof/>
                <w:webHidden/>
              </w:rPr>
              <w:fldChar w:fldCharType="end"/>
            </w:r>
          </w:hyperlink>
        </w:p>
        <w:p w14:paraId="4E917349" w14:textId="492AD0A6" w:rsidR="00227074" w:rsidRDefault="003D4F71">
          <w:pPr>
            <w:pStyle w:val="TOC2"/>
            <w:tabs>
              <w:tab w:val="left" w:pos="880"/>
              <w:tab w:val="right" w:leader="dot" w:pos="9350"/>
            </w:tabs>
            <w:rPr>
              <w:rFonts w:asciiTheme="minorHAnsi" w:eastAsiaTheme="minorEastAsia" w:hAnsiTheme="minorHAnsi" w:cstheme="minorBidi"/>
              <w:noProof/>
              <w:spacing w:val="0"/>
              <w:kern w:val="0"/>
              <w:sz w:val="22"/>
              <w:lang w:eastAsia="en-GB"/>
            </w:rPr>
          </w:pPr>
          <w:hyperlink w:anchor="_Toc82515248" w:history="1">
            <w:r w:rsidR="00227074" w:rsidRPr="00B63E96">
              <w:rPr>
                <w:rStyle w:val="Hyperlink"/>
                <w:rFonts w:ascii="Georgia" w:hAnsi="Georgia"/>
                <w:noProof/>
              </w:rPr>
              <w:t>3.5</w:t>
            </w:r>
            <w:r w:rsidR="00227074">
              <w:rPr>
                <w:rFonts w:asciiTheme="minorHAnsi" w:eastAsiaTheme="minorEastAsia" w:hAnsiTheme="minorHAnsi" w:cstheme="minorBidi"/>
                <w:noProof/>
                <w:spacing w:val="0"/>
                <w:kern w:val="0"/>
                <w:sz w:val="22"/>
                <w:lang w:eastAsia="en-GB"/>
              </w:rPr>
              <w:tab/>
            </w:r>
            <w:r w:rsidR="00227074" w:rsidRPr="00B63E96">
              <w:rPr>
                <w:rStyle w:val="Hyperlink"/>
                <w:rFonts w:ascii="Georgia" w:hAnsi="Georgia"/>
                <w:noProof/>
              </w:rPr>
              <w:t>Net GHG Emissions Reduction and/or Removals Enhancement</w:t>
            </w:r>
            <w:r w:rsidR="00227074">
              <w:rPr>
                <w:noProof/>
                <w:webHidden/>
              </w:rPr>
              <w:tab/>
            </w:r>
            <w:r w:rsidR="00227074">
              <w:rPr>
                <w:noProof/>
                <w:webHidden/>
              </w:rPr>
              <w:fldChar w:fldCharType="begin"/>
            </w:r>
            <w:r w:rsidR="00227074">
              <w:rPr>
                <w:noProof/>
                <w:webHidden/>
              </w:rPr>
              <w:instrText xml:space="preserve"> PAGEREF _Toc82515248 \h </w:instrText>
            </w:r>
            <w:r w:rsidR="00227074">
              <w:rPr>
                <w:noProof/>
                <w:webHidden/>
              </w:rPr>
            </w:r>
            <w:r w:rsidR="00227074">
              <w:rPr>
                <w:noProof/>
                <w:webHidden/>
              </w:rPr>
              <w:fldChar w:fldCharType="separate"/>
            </w:r>
            <w:r w:rsidR="00227074">
              <w:rPr>
                <w:noProof/>
                <w:webHidden/>
              </w:rPr>
              <w:t>12</w:t>
            </w:r>
            <w:r w:rsidR="00227074">
              <w:rPr>
                <w:noProof/>
                <w:webHidden/>
              </w:rPr>
              <w:fldChar w:fldCharType="end"/>
            </w:r>
          </w:hyperlink>
        </w:p>
        <w:p w14:paraId="3D009628" w14:textId="06C1CF16" w:rsidR="00227074" w:rsidRDefault="003D4F71">
          <w:pPr>
            <w:pStyle w:val="TOC1"/>
            <w:tabs>
              <w:tab w:val="right" w:leader="dot" w:pos="9350"/>
            </w:tabs>
            <w:rPr>
              <w:rFonts w:eastAsiaTheme="minorEastAsia"/>
              <w:noProof/>
              <w:color w:val="auto"/>
              <w:lang w:val="en-GB" w:eastAsia="en-GB"/>
            </w:rPr>
          </w:pPr>
          <w:hyperlink w:anchor="_Toc82515249" w:history="1">
            <w:r w:rsidR="00227074" w:rsidRPr="00B63E96">
              <w:rPr>
                <w:rStyle w:val="Hyperlink"/>
                <w:rFonts w:ascii="Georgia" w:eastAsia="Calibri" w:hAnsi="Georgia"/>
                <w:bCs/>
                <w:noProof/>
                <w:lang w:val="en-GB"/>
              </w:rPr>
              <w:t>Total</w:t>
            </w:r>
            <w:r w:rsidR="00227074">
              <w:rPr>
                <w:noProof/>
                <w:webHidden/>
              </w:rPr>
              <w:tab/>
            </w:r>
            <w:r w:rsidR="00227074">
              <w:rPr>
                <w:noProof/>
                <w:webHidden/>
              </w:rPr>
              <w:fldChar w:fldCharType="begin"/>
            </w:r>
            <w:r w:rsidR="00227074">
              <w:rPr>
                <w:noProof/>
                <w:webHidden/>
              </w:rPr>
              <w:instrText xml:space="preserve"> PAGEREF _Toc82515249 \h </w:instrText>
            </w:r>
            <w:r w:rsidR="00227074">
              <w:rPr>
                <w:noProof/>
                <w:webHidden/>
              </w:rPr>
            </w:r>
            <w:r w:rsidR="00227074">
              <w:rPr>
                <w:noProof/>
                <w:webHidden/>
              </w:rPr>
              <w:fldChar w:fldCharType="separate"/>
            </w:r>
            <w:r w:rsidR="00227074">
              <w:rPr>
                <w:noProof/>
                <w:webHidden/>
              </w:rPr>
              <w:t>13</w:t>
            </w:r>
            <w:r w:rsidR="00227074">
              <w:rPr>
                <w:noProof/>
                <w:webHidden/>
              </w:rPr>
              <w:fldChar w:fldCharType="end"/>
            </w:r>
          </w:hyperlink>
        </w:p>
        <w:p w14:paraId="5A8D3FD1" w14:textId="254A3956" w:rsidR="00227074" w:rsidRDefault="003D4F71">
          <w:pPr>
            <w:pStyle w:val="TOC1"/>
            <w:tabs>
              <w:tab w:val="left" w:pos="440"/>
              <w:tab w:val="right" w:leader="dot" w:pos="9350"/>
            </w:tabs>
            <w:rPr>
              <w:rFonts w:eastAsiaTheme="minorEastAsia"/>
              <w:noProof/>
              <w:color w:val="auto"/>
              <w:lang w:val="en-GB" w:eastAsia="en-GB"/>
            </w:rPr>
          </w:pPr>
          <w:hyperlink w:anchor="_Toc82515250" w:history="1">
            <w:r w:rsidR="00227074" w:rsidRPr="00B63E96">
              <w:rPr>
                <w:rStyle w:val="Hyperlink"/>
                <w:rFonts w:ascii="Georgia" w:eastAsia="Calibri" w:hAnsi="Georgia"/>
                <w:bCs/>
                <w:noProof/>
                <w:lang w:val="en-GB"/>
              </w:rPr>
              <w:t>4.</w:t>
            </w:r>
            <w:r w:rsidR="00227074">
              <w:rPr>
                <w:rFonts w:eastAsiaTheme="minorEastAsia"/>
                <w:noProof/>
                <w:color w:val="auto"/>
                <w:lang w:val="en-GB" w:eastAsia="en-GB"/>
              </w:rPr>
              <w:tab/>
            </w:r>
            <w:r w:rsidR="00227074" w:rsidRPr="00B63E96">
              <w:rPr>
                <w:rStyle w:val="Hyperlink"/>
                <w:rFonts w:ascii="Georgia" w:eastAsia="Calibri" w:hAnsi="Georgia"/>
                <w:bCs/>
                <w:noProof/>
                <w:lang w:val="en-GB"/>
              </w:rPr>
              <w:t>Environmental, Economic and Social Safeguards</w:t>
            </w:r>
            <w:r w:rsidR="00227074">
              <w:rPr>
                <w:noProof/>
                <w:webHidden/>
              </w:rPr>
              <w:tab/>
            </w:r>
            <w:r w:rsidR="00227074">
              <w:rPr>
                <w:noProof/>
                <w:webHidden/>
              </w:rPr>
              <w:fldChar w:fldCharType="begin"/>
            </w:r>
            <w:r w:rsidR="00227074">
              <w:rPr>
                <w:noProof/>
                <w:webHidden/>
              </w:rPr>
              <w:instrText xml:space="preserve"> PAGEREF _Toc82515250 \h </w:instrText>
            </w:r>
            <w:r w:rsidR="00227074">
              <w:rPr>
                <w:noProof/>
                <w:webHidden/>
              </w:rPr>
            </w:r>
            <w:r w:rsidR="00227074">
              <w:rPr>
                <w:noProof/>
                <w:webHidden/>
              </w:rPr>
              <w:fldChar w:fldCharType="separate"/>
            </w:r>
            <w:r w:rsidR="00227074">
              <w:rPr>
                <w:noProof/>
                <w:webHidden/>
              </w:rPr>
              <w:t>13</w:t>
            </w:r>
            <w:r w:rsidR="00227074">
              <w:rPr>
                <w:noProof/>
                <w:webHidden/>
              </w:rPr>
              <w:fldChar w:fldCharType="end"/>
            </w:r>
          </w:hyperlink>
        </w:p>
        <w:p w14:paraId="77D6131C" w14:textId="5F6350F1" w:rsidR="00227074" w:rsidRDefault="003D4F71">
          <w:pPr>
            <w:pStyle w:val="TOC1"/>
            <w:tabs>
              <w:tab w:val="left" w:pos="440"/>
              <w:tab w:val="right" w:leader="dot" w:pos="9350"/>
            </w:tabs>
            <w:rPr>
              <w:rFonts w:eastAsiaTheme="minorEastAsia"/>
              <w:noProof/>
              <w:color w:val="auto"/>
              <w:lang w:val="en-GB" w:eastAsia="en-GB"/>
            </w:rPr>
          </w:pPr>
          <w:hyperlink w:anchor="_Toc82515251" w:history="1">
            <w:r w:rsidR="00227074" w:rsidRPr="00B63E96">
              <w:rPr>
                <w:rStyle w:val="Hyperlink"/>
                <w:rFonts w:ascii="Georgia" w:eastAsia="Calibri" w:hAnsi="Georgia"/>
                <w:bCs/>
                <w:noProof/>
                <w:lang w:val="en-GB"/>
              </w:rPr>
              <w:t>5.</w:t>
            </w:r>
            <w:r w:rsidR="00227074">
              <w:rPr>
                <w:rFonts w:eastAsiaTheme="minorEastAsia"/>
                <w:noProof/>
                <w:color w:val="auto"/>
                <w:lang w:val="en-GB" w:eastAsia="en-GB"/>
              </w:rPr>
              <w:tab/>
            </w:r>
            <w:r w:rsidR="00227074" w:rsidRPr="00B63E96">
              <w:rPr>
                <w:rStyle w:val="Hyperlink"/>
                <w:rFonts w:ascii="Georgia" w:eastAsia="Calibri" w:hAnsi="Georgia"/>
                <w:bCs/>
                <w:noProof/>
                <w:lang w:val="en-GB"/>
              </w:rPr>
              <w:t>Actual Contribution towards Sustainable Development</w:t>
            </w:r>
            <w:r w:rsidR="00227074">
              <w:rPr>
                <w:noProof/>
                <w:webHidden/>
              </w:rPr>
              <w:tab/>
            </w:r>
            <w:r w:rsidR="00227074">
              <w:rPr>
                <w:noProof/>
                <w:webHidden/>
              </w:rPr>
              <w:fldChar w:fldCharType="begin"/>
            </w:r>
            <w:r w:rsidR="00227074">
              <w:rPr>
                <w:noProof/>
                <w:webHidden/>
              </w:rPr>
              <w:instrText xml:space="preserve"> PAGEREF _Toc82515251 \h </w:instrText>
            </w:r>
            <w:r w:rsidR="00227074">
              <w:rPr>
                <w:noProof/>
                <w:webHidden/>
              </w:rPr>
            </w:r>
            <w:r w:rsidR="00227074">
              <w:rPr>
                <w:noProof/>
                <w:webHidden/>
              </w:rPr>
              <w:fldChar w:fldCharType="separate"/>
            </w:r>
            <w:r w:rsidR="00227074">
              <w:rPr>
                <w:noProof/>
                <w:webHidden/>
              </w:rPr>
              <w:t>13</w:t>
            </w:r>
            <w:r w:rsidR="00227074">
              <w:rPr>
                <w:noProof/>
                <w:webHidden/>
              </w:rPr>
              <w:fldChar w:fldCharType="end"/>
            </w:r>
          </w:hyperlink>
        </w:p>
        <w:p w14:paraId="6AA7FF5F" w14:textId="775F5758" w:rsidR="00227074" w:rsidRDefault="003D4F71">
          <w:pPr>
            <w:pStyle w:val="TOC1"/>
            <w:tabs>
              <w:tab w:val="left" w:pos="440"/>
              <w:tab w:val="right" w:leader="dot" w:pos="9350"/>
            </w:tabs>
            <w:rPr>
              <w:rFonts w:eastAsiaTheme="minorEastAsia"/>
              <w:noProof/>
              <w:color w:val="auto"/>
              <w:lang w:val="en-GB" w:eastAsia="en-GB"/>
            </w:rPr>
          </w:pPr>
          <w:hyperlink w:anchor="_Toc82515252" w:history="1">
            <w:r w:rsidR="00227074" w:rsidRPr="00B63E96">
              <w:rPr>
                <w:rStyle w:val="Hyperlink"/>
                <w:rFonts w:ascii="Georgia" w:hAnsi="Georgia"/>
                <w:bCs/>
                <w:noProof/>
                <w:lang w:val="en-GB"/>
              </w:rPr>
              <w:t>6.</w:t>
            </w:r>
            <w:r w:rsidR="00227074">
              <w:rPr>
                <w:rFonts w:eastAsiaTheme="minorEastAsia"/>
                <w:noProof/>
                <w:color w:val="auto"/>
                <w:lang w:val="en-GB" w:eastAsia="en-GB"/>
              </w:rPr>
              <w:tab/>
            </w:r>
            <w:r w:rsidR="00227074" w:rsidRPr="00B63E96">
              <w:rPr>
                <w:rStyle w:val="Hyperlink"/>
                <w:rFonts w:ascii="Georgia" w:hAnsi="Georgia"/>
                <w:bCs/>
                <w:noProof/>
                <w:lang w:val="en-GB"/>
              </w:rPr>
              <w:t>GHG Reversal Risk and Buffer Contribution</w:t>
            </w:r>
            <w:r w:rsidR="00227074">
              <w:rPr>
                <w:noProof/>
                <w:webHidden/>
              </w:rPr>
              <w:tab/>
            </w:r>
            <w:r w:rsidR="00227074">
              <w:rPr>
                <w:noProof/>
                <w:webHidden/>
              </w:rPr>
              <w:fldChar w:fldCharType="begin"/>
            </w:r>
            <w:r w:rsidR="00227074">
              <w:rPr>
                <w:noProof/>
                <w:webHidden/>
              </w:rPr>
              <w:instrText xml:space="preserve"> PAGEREF _Toc82515252 \h </w:instrText>
            </w:r>
            <w:r w:rsidR="00227074">
              <w:rPr>
                <w:noProof/>
                <w:webHidden/>
              </w:rPr>
            </w:r>
            <w:r w:rsidR="00227074">
              <w:rPr>
                <w:noProof/>
                <w:webHidden/>
              </w:rPr>
              <w:fldChar w:fldCharType="separate"/>
            </w:r>
            <w:r w:rsidR="00227074">
              <w:rPr>
                <w:noProof/>
                <w:webHidden/>
              </w:rPr>
              <w:t>15</w:t>
            </w:r>
            <w:r w:rsidR="00227074">
              <w:rPr>
                <w:noProof/>
                <w:webHidden/>
              </w:rPr>
              <w:fldChar w:fldCharType="end"/>
            </w:r>
          </w:hyperlink>
        </w:p>
        <w:p w14:paraId="49FCD66C" w14:textId="202299B7" w:rsidR="00227074" w:rsidRDefault="003D4F71">
          <w:pPr>
            <w:pStyle w:val="TOC1"/>
            <w:tabs>
              <w:tab w:val="right" w:leader="dot" w:pos="9350"/>
            </w:tabs>
            <w:rPr>
              <w:rFonts w:eastAsiaTheme="minorEastAsia"/>
              <w:noProof/>
              <w:color w:val="auto"/>
              <w:lang w:val="en-GB" w:eastAsia="en-GB"/>
            </w:rPr>
          </w:pPr>
          <w:hyperlink w:anchor="_Toc82515253" w:history="1">
            <w:r w:rsidR="00227074" w:rsidRPr="00B63E96">
              <w:rPr>
                <w:rStyle w:val="Hyperlink"/>
                <w:rFonts w:ascii="Georgia" w:hAnsi="Georgia"/>
                <w:bCs/>
                <w:noProof/>
              </w:rPr>
              <w:t>Annexure A: Title of Annexure</w:t>
            </w:r>
            <w:r w:rsidR="00227074">
              <w:rPr>
                <w:noProof/>
                <w:webHidden/>
              </w:rPr>
              <w:tab/>
            </w:r>
            <w:r w:rsidR="00227074">
              <w:rPr>
                <w:noProof/>
                <w:webHidden/>
              </w:rPr>
              <w:fldChar w:fldCharType="begin"/>
            </w:r>
            <w:r w:rsidR="00227074">
              <w:rPr>
                <w:noProof/>
                <w:webHidden/>
              </w:rPr>
              <w:instrText xml:space="preserve"> PAGEREF _Toc82515253 \h </w:instrText>
            </w:r>
            <w:r w:rsidR="00227074">
              <w:rPr>
                <w:noProof/>
                <w:webHidden/>
              </w:rPr>
            </w:r>
            <w:r w:rsidR="00227074">
              <w:rPr>
                <w:noProof/>
                <w:webHidden/>
              </w:rPr>
              <w:fldChar w:fldCharType="separate"/>
            </w:r>
            <w:r w:rsidR="00227074">
              <w:rPr>
                <w:noProof/>
                <w:webHidden/>
              </w:rPr>
              <w:t>16</w:t>
            </w:r>
            <w:r w:rsidR="00227074">
              <w:rPr>
                <w:noProof/>
                <w:webHidden/>
              </w:rPr>
              <w:fldChar w:fldCharType="end"/>
            </w:r>
          </w:hyperlink>
        </w:p>
        <w:p w14:paraId="03BAD131" w14:textId="78D7149B" w:rsidR="00227074" w:rsidRDefault="003D4F71">
          <w:pPr>
            <w:pStyle w:val="TOC1"/>
            <w:tabs>
              <w:tab w:val="right" w:leader="dot" w:pos="9350"/>
            </w:tabs>
            <w:rPr>
              <w:rFonts w:eastAsiaTheme="minorEastAsia"/>
              <w:noProof/>
              <w:color w:val="auto"/>
              <w:lang w:val="en-GB" w:eastAsia="en-GB"/>
            </w:rPr>
          </w:pPr>
          <w:hyperlink w:anchor="_Toc82515254" w:history="1">
            <w:r w:rsidR="00227074" w:rsidRPr="00B63E96">
              <w:rPr>
                <w:rStyle w:val="Hyperlink"/>
                <w:rFonts w:ascii="Georgia" w:hAnsi="Georgia"/>
                <w:bCs/>
                <w:noProof/>
              </w:rPr>
              <w:t>DOCUMENT HISTORY</w:t>
            </w:r>
            <w:r w:rsidR="00227074">
              <w:rPr>
                <w:noProof/>
                <w:webHidden/>
              </w:rPr>
              <w:tab/>
            </w:r>
            <w:r w:rsidR="00227074">
              <w:rPr>
                <w:noProof/>
                <w:webHidden/>
              </w:rPr>
              <w:fldChar w:fldCharType="begin"/>
            </w:r>
            <w:r w:rsidR="00227074">
              <w:rPr>
                <w:noProof/>
                <w:webHidden/>
              </w:rPr>
              <w:instrText xml:space="preserve"> PAGEREF _Toc82515254 \h </w:instrText>
            </w:r>
            <w:r w:rsidR="00227074">
              <w:rPr>
                <w:noProof/>
                <w:webHidden/>
              </w:rPr>
            </w:r>
            <w:r w:rsidR="00227074">
              <w:rPr>
                <w:noProof/>
                <w:webHidden/>
              </w:rPr>
              <w:fldChar w:fldCharType="separate"/>
            </w:r>
            <w:r w:rsidR="00227074">
              <w:rPr>
                <w:noProof/>
                <w:webHidden/>
              </w:rPr>
              <w:t>17</w:t>
            </w:r>
            <w:r w:rsidR="00227074">
              <w:rPr>
                <w:noProof/>
                <w:webHidden/>
              </w:rPr>
              <w:fldChar w:fldCharType="end"/>
            </w:r>
          </w:hyperlink>
        </w:p>
        <w:p w14:paraId="1B5D7549" w14:textId="4712EF22" w:rsidR="00F602F3" w:rsidRPr="00F64E8A" w:rsidRDefault="00F602F3" w:rsidP="00F602F3">
          <w:pPr>
            <w:rPr>
              <w:rFonts w:ascii="Georgia" w:hAnsi="Georgia"/>
            </w:rPr>
          </w:pPr>
          <w:r w:rsidRPr="00F64E8A">
            <w:rPr>
              <w:rFonts w:ascii="Georgia" w:hAnsi="Georgia"/>
              <w:b/>
              <w:bCs/>
              <w:noProof/>
              <w:sz w:val="24"/>
              <w:szCs w:val="24"/>
            </w:rPr>
            <w:fldChar w:fldCharType="end"/>
          </w:r>
        </w:p>
      </w:sdtContent>
    </w:sdt>
    <w:p w14:paraId="6B692165" w14:textId="77777777" w:rsidR="00F602F3" w:rsidRPr="00F64E8A" w:rsidRDefault="00F602F3" w:rsidP="00F602F3">
      <w:pPr>
        <w:jc w:val="both"/>
        <w:rPr>
          <w:rFonts w:ascii="Georgia" w:eastAsia="Calibri" w:hAnsi="Georgia" w:cs="Calibri"/>
          <w:sz w:val="24"/>
          <w:szCs w:val="24"/>
        </w:rPr>
      </w:pPr>
    </w:p>
    <w:p w14:paraId="3B332284" w14:textId="77777777" w:rsidR="00F602F3" w:rsidRPr="00F64E8A" w:rsidRDefault="00F602F3" w:rsidP="00F602F3">
      <w:pPr>
        <w:rPr>
          <w:rFonts w:ascii="Georgia" w:hAnsi="Georgia"/>
          <w:color w:val="595959" w:themeColor="text1" w:themeTint="A6"/>
        </w:rPr>
      </w:pPr>
    </w:p>
    <w:p w14:paraId="33C0017D" w14:textId="77777777" w:rsidR="00F602F3" w:rsidRPr="00461F8F" w:rsidRDefault="00F602F3" w:rsidP="00F602F3">
      <w:pPr>
        <w:rPr>
          <w:rFonts w:ascii="Georgia" w:hAnsi="Georgia"/>
          <w:i/>
          <w:iCs/>
          <w:lang w:val="en-GB"/>
        </w:rPr>
      </w:pPr>
    </w:p>
    <w:p w14:paraId="6805E296" w14:textId="77777777" w:rsidR="00F602F3" w:rsidRPr="00461F8F" w:rsidRDefault="00F602F3" w:rsidP="00F602F3">
      <w:pPr>
        <w:pStyle w:val="Heading1"/>
        <w:jc w:val="center"/>
        <w:rPr>
          <w:rFonts w:ascii="Georgia" w:eastAsia="Georgia" w:hAnsi="Georgia" w:cs="Georgia"/>
          <w:b w:val="0"/>
          <w:bCs/>
          <w:lang w:val="en-GB"/>
        </w:rPr>
      </w:pPr>
      <w:bookmarkStart w:id="3" w:name="_Toc82515231"/>
      <w:r w:rsidRPr="00461F8F">
        <w:rPr>
          <w:rFonts w:ascii="Georgia" w:eastAsia="Georgia" w:hAnsi="Georgia" w:cs="Georgia"/>
          <w:bCs/>
          <w:lang w:val="en-GB"/>
        </w:rPr>
        <w:lastRenderedPageBreak/>
        <w:t>ABBREVIATIONS</w:t>
      </w:r>
      <w:bookmarkEnd w:id="3"/>
    </w:p>
    <w:p w14:paraId="44D28DF3" w14:textId="77777777" w:rsidR="00F602F3" w:rsidRPr="00461F8F" w:rsidRDefault="00F602F3" w:rsidP="00F602F3">
      <w:pPr>
        <w:spacing w:line="312" w:lineRule="auto"/>
        <w:jc w:val="both"/>
        <w:rPr>
          <w:rFonts w:ascii="Georgia" w:hAnsi="Georgia"/>
          <w:i/>
          <w:iCs/>
          <w:sz w:val="24"/>
          <w:szCs w:val="24"/>
        </w:rPr>
      </w:pPr>
      <w:r w:rsidRPr="00461F8F">
        <w:rPr>
          <w:rFonts w:ascii="Georgia" w:eastAsia="Georgia" w:hAnsi="Georgia" w:cs="Georgia"/>
          <w:i/>
          <w:iCs/>
          <w:sz w:val="24"/>
          <w:szCs w:val="24"/>
          <w:lang w:val="en-GB"/>
        </w:rPr>
        <w:t xml:space="preserve"> </w:t>
      </w:r>
    </w:p>
    <w:p w14:paraId="5C9C8DF9" w14:textId="77777777" w:rsidR="00F602F3" w:rsidRPr="00461F8F" w:rsidRDefault="00F602F3" w:rsidP="00F602F3">
      <w:pPr>
        <w:spacing w:line="312" w:lineRule="auto"/>
        <w:jc w:val="center"/>
        <w:rPr>
          <w:rFonts w:ascii="Georgia" w:hAnsi="Georgia"/>
          <w:i/>
          <w:iCs/>
          <w:sz w:val="24"/>
          <w:szCs w:val="24"/>
        </w:rPr>
      </w:pPr>
      <w:r w:rsidRPr="00461F8F">
        <w:rPr>
          <w:rFonts w:ascii="Georgia" w:eastAsia="Georgia" w:hAnsi="Georgia" w:cs="Georgia"/>
          <w:i/>
          <w:iCs/>
          <w:color w:val="595959" w:themeColor="text1" w:themeTint="A6"/>
          <w:sz w:val="24"/>
          <w:szCs w:val="24"/>
          <w:lang w:val="en-GB"/>
        </w:rPr>
        <w:t>Alphabetically list abbreviations used in the M</w:t>
      </w:r>
      <w:r>
        <w:rPr>
          <w:rFonts w:ascii="Georgia" w:eastAsia="Georgia" w:hAnsi="Georgia" w:cs="Georgia"/>
          <w:i/>
          <w:iCs/>
          <w:color w:val="595959" w:themeColor="text1" w:themeTint="A6"/>
          <w:sz w:val="24"/>
          <w:szCs w:val="24"/>
          <w:lang w:val="en-GB"/>
        </w:rPr>
        <w:t>R</w:t>
      </w:r>
    </w:p>
    <w:p w14:paraId="7CFF7C78" w14:textId="77777777" w:rsidR="00F602F3" w:rsidRPr="00461F8F" w:rsidRDefault="00F602F3" w:rsidP="00F602F3">
      <w:pPr>
        <w:spacing w:line="276" w:lineRule="auto"/>
        <w:jc w:val="both"/>
        <w:rPr>
          <w:rFonts w:ascii="Georgia" w:hAnsi="Georgia"/>
          <w:i/>
          <w:iCs/>
          <w:sz w:val="24"/>
          <w:szCs w:val="24"/>
        </w:rPr>
      </w:pPr>
    </w:p>
    <w:p w14:paraId="705700D3" w14:textId="77777777" w:rsidR="00F602F3" w:rsidRPr="00461F8F" w:rsidRDefault="00F602F3" w:rsidP="00F602F3">
      <w:pPr>
        <w:spacing w:line="276" w:lineRule="auto"/>
        <w:jc w:val="both"/>
        <w:rPr>
          <w:rFonts w:ascii="Georgia" w:hAnsi="Georgia"/>
          <w:i/>
          <w:iCs/>
          <w:sz w:val="24"/>
          <w:szCs w:val="24"/>
        </w:rPr>
      </w:pPr>
      <w:r w:rsidRPr="00461F8F">
        <w:rPr>
          <w:rFonts w:ascii="Georgia" w:eastAsia="Calibri" w:hAnsi="Georgia" w:cs="Calibri"/>
          <w:i/>
          <w:iCs/>
          <w:sz w:val="24"/>
          <w:szCs w:val="24"/>
          <w:lang w:val="en-GB"/>
        </w:rPr>
        <w:t xml:space="preserve"> </w:t>
      </w:r>
    </w:p>
    <w:p w14:paraId="54C79AF5" w14:textId="77777777" w:rsidR="00F602F3" w:rsidRPr="00461F8F" w:rsidRDefault="00F602F3" w:rsidP="00F602F3">
      <w:pPr>
        <w:spacing w:line="276" w:lineRule="auto"/>
        <w:jc w:val="both"/>
        <w:rPr>
          <w:rFonts w:ascii="Georgia" w:hAnsi="Georgia"/>
          <w:i/>
          <w:iCs/>
          <w:sz w:val="24"/>
          <w:szCs w:val="24"/>
        </w:rPr>
      </w:pPr>
      <w:r w:rsidRPr="00461F8F">
        <w:rPr>
          <w:rFonts w:ascii="Georgia" w:eastAsia="Calibri" w:hAnsi="Georgia" w:cs="Calibri"/>
          <w:i/>
          <w:iCs/>
          <w:sz w:val="24"/>
          <w:szCs w:val="24"/>
          <w:lang w:val="en-GB"/>
        </w:rPr>
        <w:t xml:space="preserve"> </w:t>
      </w:r>
    </w:p>
    <w:p w14:paraId="08909009" w14:textId="77777777" w:rsidR="00F602F3" w:rsidRPr="00461F8F" w:rsidRDefault="00F602F3" w:rsidP="00F602F3">
      <w:pPr>
        <w:spacing w:line="276" w:lineRule="auto"/>
        <w:jc w:val="center"/>
        <w:rPr>
          <w:rFonts w:ascii="Georgia" w:eastAsia="Cambria" w:hAnsi="Georgia" w:cs="Cambria"/>
          <w:b/>
          <w:bCs/>
          <w:i/>
          <w:iCs/>
          <w:color w:val="365F91"/>
          <w:sz w:val="24"/>
          <w:szCs w:val="24"/>
          <w:lang w:val="en-GB"/>
        </w:rPr>
      </w:pPr>
    </w:p>
    <w:p w14:paraId="2CF25361" w14:textId="77777777" w:rsidR="00F602F3" w:rsidRPr="00461F8F" w:rsidRDefault="00F602F3" w:rsidP="00F602F3">
      <w:pPr>
        <w:spacing w:line="276" w:lineRule="auto"/>
        <w:jc w:val="center"/>
        <w:rPr>
          <w:rFonts w:ascii="Georgia" w:eastAsia="Cambria" w:hAnsi="Georgia" w:cs="Cambria"/>
          <w:b/>
          <w:bCs/>
          <w:i/>
          <w:iCs/>
          <w:color w:val="365F91"/>
          <w:sz w:val="24"/>
          <w:szCs w:val="24"/>
          <w:lang w:val="en-GB"/>
        </w:rPr>
      </w:pPr>
    </w:p>
    <w:p w14:paraId="67758D39" w14:textId="77777777" w:rsidR="00F602F3" w:rsidRPr="00461F8F" w:rsidRDefault="00F602F3" w:rsidP="00F602F3">
      <w:pPr>
        <w:spacing w:line="276" w:lineRule="auto"/>
        <w:jc w:val="center"/>
        <w:rPr>
          <w:rFonts w:ascii="Georgia" w:eastAsia="Cambria" w:hAnsi="Georgia" w:cs="Cambria"/>
          <w:b/>
          <w:bCs/>
          <w:i/>
          <w:iCs/>
          <w:color w:val="365F91"/>
          <w:sz w:val="24"/>
          <w:szCs w:val="24"/>
          <w:lang w:val="en-GB"/>
        </w:rPr>
      </w:pPr>
    </w:p>
    <w:p w14:paraId="23B7AD82" w14:textId="77777777" w:rsidR="00F602F3" w:rsidRPr="00461F8F" w:rsidRDefault="00F602F3" w:rsidP="00F602F3">
      <w:pPr>
        <w:spacing w:line="276" w:lineRule="auto"/>
        <w:jc w:val="center"/>
        <w:rPr>
          <w:rFonts w:ascii="Georgia" w:eastAsia="Cambria" w:hAnsi="Georgia" w:cs="Cambria"/>
          <w:b/>
          <w:bCs/>
          <w:i/>
          <w:iCs/>
          <w:color w:val="365F91"/>
          <w:sz w:val="24"/>
          <w:szCs w:val="24"/>
          <w:lang w:val="en-GB"/>
        </w:rPr>
      </w:pPr>
    </w:p>
    <w:p w14:paraId="588819FC" w14:textId="77777777" w:rsidR="00F602F3" w:rsidRPr="00461F8F" w:rsidRDefault="00F602F3" w:rsidP="00F602F3">
      <w:pPr>
        <w:spacing w:line="276" w:lineRule="auto"/>
        <w:jc w:val="center"/>
        <w:rPr>
          <w:rFonts w:ascii="Georgia" w:eastAsia="Cambria" w:hAnsi="Georgia" w:cs="Cambria"/>
          <w:b/>
          <w:bCs/>
          <w:i/>
          <w:iCs/>
          <w:color w:val="365F91"/>
          <w:sz w:val="24"/>
          <w:szCs w:val="24"/>
          <w:lang w:val="en-GB"/>
        </w:rPr>
      </w:pPr>
    </w:p>
    <w:p w14:paraId="7859B681" w14:textId="77777777" w:rsidR="00F602F3" w:rsidRPr="00461F8F" w:rsidRDefault="00F602F3" w:rsidP="00F602F3">
      <w:pPr>
        <w:spacing w:line="276" w:lineRule="auto"/>
        <w:jc w:val="center"/>
        <w:rPr>
          <w:rFonts w:ascii="Georgia" w:eastAsia="Cambria" w:hAnsi="Georgia" w:cs="Cambria"/>
          <w:b/>
          <w:bCs/>
          <w:i/>
          <w:iCs/>
          <w:color w:val="365F91"/>
          <w:sz w:val="24"/>
          <w:szCs w:val="24"/>
          <w:lang w:val="en-GB"/>
        </w:rPr>
      </w:pPr>
    </w:p>
    <w:p w14:paraId="24BB6A87" w14:textId="77777777" w:rsidR="00F602F3" w:rsidRPr="00461F8F" w:rsidRDefault="00F602F3" w:rsidP="00F602F3">
      <w:pPr>
        <w:spacing w:line="276" w:lineRule="auto"/>
        <w:jc w:val="center"/>
        <w:rPr>
          <w:rFonts w:ascii="Georgia" w:eastAsia="Cambria" w:hAnsi="Georgia" w:cs="Cambria"/>
          <w:b/>
          <w:bCs/>
          <w:i/>
          <w:iCs/>
          <w:color w:val="365F91"/>
          <w:sz w:val="24"/>
          <w:szCs w:val="24"/>
          <w:lang w:val="en-GB"/>
        </w:rPr>
      </w:pPr>
    </w:p>
    <w:p w14:paraId="44F273AA" w14:textId="77777777" w:rsidR="00F602F3" w:rsidRPr="00461F8F" w:rsidRDefault="00F602F3" w:rsidP="00F602F3">
      <w:pPr>
        <w:spacing w:line="276" w:lineRule="auto"/>
        <w:jc w:val="center"/>
        <w:rPr>
          <w:rFonts w:ascii="Georgia" w:eastAsia="Cambria" w:hAnsi="Georgia" w:cs="Cambria"/>
          <w:b/>
          <w:bCs/>
          <w:i/>
          <w:iCs/>
          <w:color w:val="365F91"/>
          <w:sz w:val="24"/>
          <w:szCs w:val="24"/>
          <w:lang w:val="en-GB"/>
        </w:rPr>
      </w:pPr>
    </w:p>
    <w:p w14:paraId="244C2A8F" w14:textId="77777777" w:rsidR="00F602F3" w:rsidRPr="00461F8F" w:rsidRDefault="00F602F3" w:rsidP="00F602F3">
      <w:pPr>
        <w:spacing w:line="276" w:lineRule="auto"/>
        <w:jc w:val="center"/>
        <w:rPr>
          <w:rFonts w:ascii="Georgia" w:eastAsia="Cambria" w:hAnsi="Georgia" w:cs="Cambria"/>
          <w:b/>
          <w:bCs/>
          <w:i/>
          <w:iCs/>
          <w:color w:val="365F91"/>
          <w:sz w:val="24"/>
          <w:szCs w:val="24"/>
          <w:lang w:val="en-GB"/>
        </w:rPr>
      </w:pPr>
    </w:p>
    <w:p w14:paraId="190975B6" w14:textId="77777777" w:rsidR="00F602F3" w:rsidRPr="00461F8F" w:rsidRDefault="00F602F3" w:rsidP="00F602F3">
      <w:pPr>
        <w:spacing w:line="276" w:lineRule="auto"/>
        <w:jc w:val="center"/>
        <w:rPr>
          <w:rFonts w:ascii="Georgia" w:eastAsia="Cambria" w:hAnsi="Georgia" w:cs="Cambria"/>
          <w:b/>
          <w:bCs/>
          <w:i/>
          <w:iCs/>
          <w:color w:val="365F91"/>
          <w:sz w:val="24"/>
          <w:szCs w:val="24"/>
          <w:lang w:val="en-GB"/>
        </w:rPr>
      </w:pPr>
    </w:p>
    <w:p w14:paraId="1AF57EB7" w14:textId="77777777" w:rsidR="00F602F3" w:rsidRPr="00461F8F" w:rsidRDefault="00F602F3" w:rsidP="00F602F3">
      <w:pPr>
        <w:spacing w:line="276" w:lineRule="auto"/>
        <w:jc w:val="center"/>
        <w:rPr>
          <w:rFonts w:ascii="Georgia" w:eastAsia="Cambria" w:hAnsi="Georgia" w:cs="Cambria"/>
          <w:b/>
          <w:bCs/>
          <w:i/>
          <w:iCs/>
          <w:color w:val="365F91"/>
          <w:sz w:val="24"/>
          <w:szCs w:val="24"/>
          <w:lang w:val="en-GB"/>
        </w:rPr>
      </w:pPr>
    </w:p>
    <w:p w14:paraId="570B03C7" w14:textId="77777777" w:rsidR="00F602F3" w:rsidRPr="00461F8F" w:rsidRDefault="00F602F3" w:rsidP="00F602F3">
      <w:pPr>
        <w:spacing w:line="276" w:lineRule="auto"/>
        <w:jc w:val="center"/>
        <w:rPr>
          <w:rFonts w:ascii="Georgia" w:eastAsia="Cambria" w:hAnsi="Georgia" w:cs="Cambria"/>
          <w:b/>
          <w:bCs/>
          <w:i/>
          <w:iCs/>
          <w:color w:val="365F91"/>
          <w:sz w:val="24"/>
          <w:szCs w:val="24"/>
          <w:lang w:val="en-GB"/>
        </w:rPr>
      </w:pPr>
    </w:p>
    <w:p w14:paraId="5C9CC634" w14:textId="77777777" w:rsidR="00F602F3" w:rsidRPr="00461F8F" w:rsidRDefault="00F602F3" w:rsidP="00F602F3">
      <w:pPr>
        <w:spacing w:line="276" w:lineRule="auto"/>
        <w:jc w:val="center"/>
        <w:rPr>
          <w:rFonts w:ascii="Georgia" w:eastAsia="Cambria" w:hAnsi="Georgia" w:cs="Cambria"/>
          <w:b/>
          <w:bCs/>
          <w:i/>
          <w:iCs/>
          <w:color w:val="365F91"/>
          <w:sz w:val="24"/>
          <w:szCs w:val="24"/>
          <w:lang w:val="en-GB"/>
        </w:rPr>
      </w:pPr>
    </w:p>
    <w:p w14:paraId="056C9BBA" w14:textId="77777777" w:rsidR="00F602F3" w:rsidRPr="00461F8F" w:rsidRDefault="00F602F3" w:rsidP="00F602F3">
      <w:pPr>
        <w:spacing w:line="276" w:lineRule="auto"/>
        <w:jc w:val="center"/>
        <w:rPr>
          <w:rFonts w:ascii="Georgia" w:eastAsia="Cambria" w:hAnsi="Georgia" w:cs="Cambria"/>
          <w:b/>
          <w:bCs/>
          <w:i/>
          <w:iCs/>
          <w:color w:val="365F91"/>
          <w:sz w:val="24"/>
          <w:szCs w:val="24"/>
          <w:lang w:val="en-GB"/>
        </w:rPr>
      </w:pPr>
    </w:p>
    <w:p w14:paraId="329ED216" w14:textId="77777777" w:rsidR="00F602F3" w:rsidRPr="00461F8F" w:rsidRDefault="00F602F3" w:rsidP="00F602F3">
      <w:pPr>
        <w:spacing w:line="276" w:lineRule="auto"/>
        <w:jc w:val="center"/>
        <w:rPr>
          <w:rFonts w:ascii="Georgia" w:eastAsia="Cambria" w:hAnsi="Georgia" w:cs="Cambria"/>
          <w:b/>
          <w:bCs/>
          <w:i/>
          <w:iCs/>
          <w:color w:val="365F91"/>
          <w:sz w:val="24"/>
          <w:szCs w:val="24"/>
          <w:lang w:val="en-GB"/>
        </w:rPr>
      </w:pPr>
    </w:p>
    <w:p w14:paraId="11EE7395" w14:textId="77777777" w:rsidR="00F602F3" w:rsidRPr="00461F8F" w:rsidRDefault="00F602F3" w:rsidP="00F602F3">
      <w:pPr>
        <w:spacing w:line="276" w:lineRule="auto"/>
        <w:jc w:val="center"/>
        <w:rPr>
          <w:rFonts w:ascii="Georgia" w:eastAsia="Cambria" w:hAnsi="Georgia" w:cs="Cambria"/>
          <w:b/>
          <w:bCs/>
          <w:i/>
          <w:iCs/>
          <w:color w:val="365F91"/>
          <w:sz w:val="24"/>
          <w:szCs w:val="24"/>
          <w:lang w:val="en-GB"/>
        </w:rPr>
      </w:pPr>
    </w:p>
    <w:p w14:paraId="03D4C997" w14:textId="77777777" w:rsidR="00F602F3" w:rsidRPr="00461F8F" w:rsidRDefault="00F602F3" w:rsidP="00F602F3">
      <w:pPr>
        <w:spacing w:line="276" w:lineRule="auto"/>
        <w:jc w:val="center"/>
        <w:rPr>
          <w:rFonts w:ascii="Georgia" w:eastAsia="Cambria" w:hAnsi="Georgia" w:cs="Cambria"/>
          <w:b/>
          <w:bCs/>
          <w:i/>
          <w:iCs/>
          <w:color w:val="365F91"/>
          <w:sz w:val="24"/>
          <w:szCs w:val="24"/>
          <w:lang w:val="en-GB"/>
        </w:rPr>
      </w:pPr>
    </w:p>
    <w:p w14:paraId="15464AA6" w14:textId="77777777" w:rsidR="00F602F3" w:rsidRPr="00461F8F" w:rsidRDefault="00F602F3" w:rsidP="00F602F3">
      <w:pPr>
        <w:spacing w:line="276" w:lineRule="auto"/>
        <w:jc w:val="center"/>
        <w:rPr>
          <w:rFonts w:ascii="Georgia" w:hAnsi="Georgia"/>
          <w:i/>
          <w:iCs/>
          <w:sz w:val="24"/>
          <w:szCs w:val="24"/>
        </w:rPr>
      </w:pPr>
    </w:p>
    <w:p w14:paraId="44AA7CE6" w14:textId="77777777" w:rsidR="00F602F3" w:rsidRPr="00461F8F" w:rsidRDefault="00F602F3" w:rsidP="00F602F3">
      <w:pPr>
        <w:spacing w:line="276" w:lineRule="auto"/>
        <w:jc w:val="center"/>
        <w:rPr>
          <w:rFonts w:ascii="Georgia" w:hAnsi="Georgia"/>
          <w:i/>
          <w:iCs/>
          <w:sz w:val="24"/>
          <w:szCs w:val="24"/>
        </w:rPr>
      </w:pPr>
    </w:p>
    <w:p w14:paraId="5B865F0A" w14:textId="77777777" w:rsidR="00F602F3" w:rsidRPr="00461F8F" w:rsidRDefault="00F602F3" w:rsidP="00F602F3">
      <w:pPr>
        <w:spacing w:line="276" w:lineRule="auto"/>
        <w:jc w:val="center"/>
        <w:rPr>
          <w:rFonts w:ascii="Georgia" w:hAnsi="Georgia"/>
          <w:i/>
          <w:iCs/>
          <w:sz w:val="24"/>
          <w:szCs w:val="24"/>
        </w:rPr>
      </w:pPr>
    </w:p>
    <w:p w14:paraId="4CF8FA85" w14:textId="77777777" w:rsidR="00F602F3" w:rsidRDefault="00F602F3" w:rsidP="00F602F3">
      <w:pPr>
        <w:pStyle w:val="Heading1"/>
        <w:numPr>
          <w:ilvl w:val="0"/>
          <w:numId w:val="37"/>
        </w:numPr>
        <w:spacing w:before="240" w:after="0"/>
        <w:rPr>
          <w:rFonts w:ascii="Georgia" w:eastAsia="Calibri" w:hAnsi="Georgia"/>
          <w:b w:val="0"/>
          <w:bCs/>
          <w:lang w:val="en-GB"/>
        </w:rPr>
      </w:pPr>
      <w:bookmarkStart w:id="4" w:name="_Toc82515232"/>
      <w:r w:rsidRPr="00461F8F">
        <w:rPr>
          <w:rFonts w:ascii="Georgia" w:eastAsia="Calibri" w:hAnsi="Georgia"/>
          <w:bCs/>
          <w:lang w:val="en-GB"/>
        </w:rPr>
        <w:lastRenderedPageBreak/>
        <w:t>Description of Registered Project</w:t>
      </w:r>
      <w:bookmarkEnd w:id="4"/>
      <w:r w:rsidRPr="00461F8F">
        <w:rPr>
          <w:rFonts w:ascii="Georgia" w:eastAsia="Calibri" w:hAnsi="Georgia"/>
          <w:bCs/>
          <w:lang w:val="en-GB"/>
        </w:rPr>
        <w:t xml:space="preserve"> </w:t>
      </w:r>
    </w:p>
    <w:p w14:paraId="06AF8BC6" w14:textId="77777777" w:rsidR="00F602F3" w:rsidRPr="00DF36D5" w:rsidRDefault="00F602F3" w:rsidP="00F602F3">
      <w:pPr>
        <w:rPr>
          <w:lang w:val="en-GB"/>
        </w:rPr>
      </w:pPr>
    </w:p>
    <w:p w14:paraId="1791DB09" w14:textId="77777777" w:rsidR="00F602F3" w:rsidRPr="00461F8F" w:rsidRDefault="00F602F3" w:rsidP="00F602F3">
      <w:pPr>
        <w:ind w:left="720"/>
        <w:jc w:val="both"/>
        <w:rPr>
          <w:rFonts w:ascii="Georgia" w:hAnsi="Georgia"/>
          <w:i/>
          <w:iCs/>
          <w:color w:val="595959" w:themeColor="text1" w:themeTint="A6"/>
          <w:sz w:val="24"/>
          <w:szCs w:val="24"/>
          <w:lang w:val="en-GB"/>
        </w:rPr>
      </w:pPr>
      <w:r w:rsidRPr="00461F8F">
        <w:rPr>
          <w:rFonts w:ascii="Georgia" w:hAnsi="Georgia"/>
          <w:i/>
          <w:iCs/>
          <w:color w:val="595959" w:themeColor="text1" w:themeTint="A6"/>
          <w:sz w:val="24"/>
          <w:szCs w:val="24"/>
          <w:lang w:val="en-GB"/>
        </w:rPr>
        <w:t xml:space="preserve">Provide description of registered </w:t>
      </w:r>
      <w:r>
        <w:rPr>
          <w:rFonts w:ascii="Georgia" w:hAnsi="Georgia"/>
          <w:i/>
          <w:iCs/>
          <w:color w:val="595959" w:themeColor="text1" w:themeTint="A6"/>
          <w:sz w:val="24"/>
          <w:szCs w:val="24"/>
          <w:lang w:val="en-GB"/>
        </w:rPr>
        <w:t>P</w:t>
      </w:r>
      <w:r w:rsidRPr="00461F8F">
        <w:rPr>
          <w:rFonts w:ascii="Georgia" w:hAnsi="Georgia"/>
          <w:i/>
          <w:iCs/>
          <w:color w:val="595959" w:themeColor="text1" w:themeTint="A6"/>
          <w:sz w:val="24"/>
          <w:szCs w:val="24"/>
          <w:lang w:val="en-GB"/>
        </w:rPr>
        <w:t>roject as per the following Sub-sections</w:t>
      </w:r>
    </w:p>
    <w:p w14:paraId="518CB346" w14:textId="77777777" w:rsidR="00F602F3" w:rsidRPr="00461F8F" w:rsidRDefault="00F602F3" w:rsidP="00F602F3">
      <w:pPr>
        <w:ind w:left="720"/>
        <w:jc w:val="both"/>
        <w:rPr>
          <w:rFonts w:ascii="Georgia" w:hAnsi="Georgia"/>
          <w:i/>
          <w:iCs/>
          <w:color w:val="595959" w:themeColor="text1" w:themeTint="A6"/>
          <w:sz w:val="24"/>
          <w:szCs w:val="24"/>
          <w:lang w:val="en-GB"/>
        </w:rPr>
      </w:pPr>
    </w:p>
    <w:p w14:paraId="1DC65774" w14:textId="77777777" w:rsidR="00F602F3" w:rsidRPr="00DF36D5" w:rsidRDefault="00F602F3" w:rsidP="00F602F3">
      <w:pPr>
        <w:pStyle w:val="Heading2"/>
        <w:keepNext/>
        <w:keepLines/>
        <w:numPr>
          <w:ilvl w:val="1"/>
          <w:numId w:val="37"/>
        </w:numPr>
        <w:spacing w:before="40" w:after="0"/>
        <w:ind w:left="1418" w:hanging="1069"/>
        <w:jc w:val="both"/>
        <w:rPr>
          <w:rFonts w:ascii="Georgia" w:hAnsi="Georgia"/>
          <w:b w:val="0"/>
          <w:bCs w:val="0"/>
          <w:sz w:val="24"/>
          <w:szCs w:val="24"/>
          <w:lang w:val="en-GB"/>
        </w:rPr>
      </w:pPr>
      <w:bookmarkStart w:id="5" w:name="_Toc82515233"/>
      <w:r>
        <w:rPr>
          <w:rFonts w:ascii="Georgia" w:hAnsi="Georgia"/>
          <w:sz w:val="24"/>
          <w:szCs w:val="24"/>
          <w:lang w:val="en-GB"/>
        </w:rPr>
        <w:t>General Description</w:t>
      </w:r>
      <w:bookmarkEnd w:id="5"/>
      <w:r>
        <w:rPr>
          <w:rFonts w:ascii="Georgia" w:hAnsi="Georgia"/>
          <w:sz w:val="24"/>
          <w:szCs w:val="24"/>
          <w:lang w:val="en-GB"/>
        </w:rPr>
        <w:t xml:space="preserve"> </w:t>
      </w:r>
    </w:p>
    <w:p w14:paraId="5D15BA81" w14:textId="77777777" w:rsidR="00F602F3" w:rsidRDefault="00F602F3" w:rsidP="00F602F3">
      <w:pPr>
        <w:ind w:left="1418"/>
        <w:jc w:val="both"/>
        <w:rPr>
          <w:rFonts w:ascii="Georgia" w:hAnsi="Georgia"/>
          <w:i/>
          <w:iCs/>
          <w:color w:val="595959" w:themeColor="text1" w:themeTint="A6"/>
          <w:sz w:val="24"/>
          <w:szCs w:val="24"/>
          <w:lang w:val="en-GB"/>
        </w:rPr>
      </w:pPr>
    </w:p>
    <w:p w14:paraId="25A0DE00" w14:textId="197760DE" w:rsidR="00F602F3" w:rsidRDefault="00F602F3" w:rsidP="00F602F3">
      <w:pPr>
        <w:ind w:left="1418"/>
        <w:jc w:val="both"/>
        <w:rPr>
          <w:rFonts w:ascii="Georgia" w:hAnsi="Georgia"/>
          <w:i/>
          <w:iCs/>
          <w:color w:val="595959" w:themeColor="text1" w:themeTint="A6"/>
          <w:sz w:val="24"/>
          <w:szCs w:val="24"/>
          <w:lang w:val="en-GB"/>
        </w:rPr>
      </w:pPr>
      <w:r w:rsidRPr="00EA5269">
        <w:rPr>
          <w:rFonts w:ascii="Georgia" w:hAnsi="Georgia"/>
          <w:i/>
          <w:iCs/>
          <w:color w:val="595959" w:themeColor="text1" w:themeTint="A6"/>
          <w:sz w:val="24"/>
          <w:szCs w:val="24"/>
          <w:lang w:val="en-GB"/>
        </w:rPr>
        <w:t>Provide a concise yet precise description of the registered</w:t>
      </w:r>
      <w:r>
        <w:rPr>
          <w:rFonts w:ascii="Georgia" w:hAnsi="Georgia"/>
          <w:i/>
          <w:iCs/>
          <w:color w:val="595959" w:themeColor="text1" w:themeTint="A6"/>
          <w:sz w:val="24"/>
          <w:szCs w:val="24"/>
          <w:lang w:val="en-GB"/>
        </w:rPr>
        <w:t xml:space="preserve"> P</w:t>
      </w:r>
      <w:r w:rsidRPr="00EA5269">
        <w:rPr>
          <w:rFonts w:ascii="Georgia" w:hAnsi="Georgia"/>
          <w:i/>
          <w:iCs/>
          <w:color w:val="595959" w:themeColor="text1" w:themeTint="A6"/>
          <w:sz w:val="24"/>
          <w:szCs w:val="24"/>
          <w:lang w:val="en-GB"/>
        </w:rPr>
        <w:t>rojec</w:t>
      </w:r>
      <w:r>
        <w:rPr>
          <w:rFonts w:ascii="Georgia" w:hAnsi="Georgia"/>
          <w:i/>
          <w:iCs/>
          <w:color w:val="595959" w:themeColor="text1" w:themeTint="A6"/>
          <w:sz w:val="24"/>
          <w:szCs w:val="24"/>
          <w:lang w:val="en-GB"/>
        </w:rPr>
        <w:t xml:space="preserve">t including the Project location with </w:t>
      </w:r>
      <w:r w:rsidRPr="00357CE1">
        <w:rPr>
          <w:rFonts w:ascii="Georgia" w:hAnsi="Georgia"/>
          <w:i/>
          <w:iCs/>
          <w:color w:val="595959" w:themeColor="text1" w:themeTint="A6"/>
          <w:sz w:val="24"/>
          <w:szCs w:val="24"/>
          <w:lang w:val="en-GB"/>
        </w:rPr>
        <w:t>geographical co-ordinates</w:t>
      </w:r>
      <w:r w:rsidRPr="00EA5269">
        <w:rPr>
          <w:rFonts w:ascii="Georgia" w:hAnsi="Georgia"/>
          <w:i/>
          <w:iCs/>
          <w:color w:val="595959" w:themeColor="text1" w:themeTint="A6"/>
          <w:sz w:val="24"/>
          <w:szCs w:val="24"/>
          <w:lang w:val="en-GB"/>
        </w:rPr>
        <w:t xml:space="preserve">. </w:t>
      </w:r>
    </w:p>
    <w:p w14:paraId="2771787F" w14:textId="77777777" w:rsidR="00F602F3" w:rsidRPr="00EA5269" w:rsidRDefault="00F602F3" w:rsidP="00F602F3">
      <w:pPr>
        <w:ind w:left="1418"/>
        <w:jc w:val="both"/>
        <w:rPr>
          <w:rFonts w:ascii="Georgia" w:hAnsi="Georgia"/>
          <w:i/>
          <w:iCs/>
          <w:color w:val="595959" w:themeColor="text1" w:themeTint="A6"/>
          <w:sz w:val="24"/>
          <w:szCs w:val="24"/>
          <w:lang w:val="en-GB"/>
        </w:rPr>
      </w:pPr>
    </w:p>
    <w:p w14:paraId="47287973" w14:textId="77777777" w:rsidR="00F602F3" w:rsidRPr="00DF36D5" w:rsidRDefault="00F602F3" w:rsidP="00F602F3">
      <w:pPr>
        <w:pStyle w:val="Heading2"/>
        <w:keepNext/>
        <w:keepLines/>
        <w:numPr>
          <w:ilvl w:val="1"/>
          <w:numId w:val="37"/>
        </w:numPr>
        <w:spacing w:before="40" w:after="0"/>
        <w:ind w:left="1418" w:hanging="1069"/>
        <w:jc w:val="both"/>
        <w:rPr>
          <w:rFonts w:ascii="Georgia" w:hAnsi="Georgia"/>
          <w:b w:val="0"/>
          <w:bCs w:val="0"/>
          <w:sz w:val="24"/>
          <w:szCs w:val="24"/>
          <w:lang w:val="en-GB"/>
        </w:rPr>
      </w:pPr>
      <w:bookmarkStart w:id="6" w:name="_Toc82515234"/>
      <w:r w:rsidRPr="00461F8F">
        <w:rPr>
          <w:rFonts w:ascii="Georgia" w:hAnsi="Georgia"/>
          <w:sz w:val="24"/>
          <w:szCs w:val="24"/>
          <w:lang w:val="en-GB"/>
        </w:rPr>
        <w:t>Implementat</w:t>
      </w:r>
      <w:r>
        <w:rPr>
          <w:rFonts w:ascii="Georgia" w:hAnsi="Georgia"/>
          <w:sz w:val="24"/>
          <w:szCs w:val="24"/>
          <w:lang w:val="en-GB"/>
        </w:rPr>
        <w:t>ion</w:t>
      </w:r>
      <w:r w:rsidRPr="00461F8F">
        <w:rPr>
          <w:rFonts w:ascii="Georgia" w:hAnsi="Georgia"/>
          <w:sz w:val="24"/>
          <w:szCs w:val="24"/>
          <w:lang w:val="en-GB"/>
        </w:rPr>
        <w:t xml:space="preserve"> </w:t>
      </w:r>
      <w:r>
        <w:rPr>
          <w:rFonts w:ascii="Georgia" w:hAnsi="Georgia"/>
          <w:sz w:val="24"/>
          <w:szCs w:val="24"/>
          <w:lang w:val="en-GB"/>
        </w:rPr>
        <w:t xml:space="preserve">of </w:t>
      </w:r>
      <w:r w:rsidRPr="00461F8F">
        <w:rPr>
          <w:rFonts w:ascii="Georgia" w:hAnsi="Georgia"/>
          <w:sz w:val="24"/>
          <w:szCs w:val="24"/>
          <w:lang w:val="en-GB"/>
        </w:rPr>
        <w:t>Technologies and Measures</w:t>
      </w:r>
      <w:bookmarkEnd w:id="6"/>
      <w:r w:rsidRPr="00461F8F">
        <w:rPr>
          <w:rFonts w:ascii="Georgia" w:hAnsi="Georgia"/>
          <w:sz w:val="24"/>
          <w:szCs w:val="24"/>
          <w:lang w:val="en-GB"/>
        </w:rPr>
        <w:t xml:space="preserve"> </w:t>
      </w:r>
    </w:p>
    <w:p w14:paraId="76C81E65" w14:textId="77777777" w:rsidR="00F602F3" w:rsidRDefault="00F602F3" w:rsidP="00F602F3">
      <w:pPr>
        <w:pStyle w:val="ListParagraph"/>
        <w:ind w:left="1440"/>
        <w:jc w:val="both"/>
        <w:rPr>
          <w:rFonts w:ascii="Georgia" w:hAnsi="Georgia"/>
          <w:i/>
          <w:iCs/>
          <w:color w:val="595959" w:themeColor="text1" w:themeTint="A6"/>
          <w:sz w:val="24"/>
          <w:szCs w:val="24"/>
          <w:lang w:val="en-GB"/>
        </w:rPr>
      </w:pPr>
    </w:p>
    <w:p w14:paraId="7642FEED" w14:textId="77777777" w:rsidR="00F602F3" w:rsidRDefault="00F602F3" w:rsidP="00F602F3">
      <w:pPr>
        <w:pStyle w:val="ListParagraph"/>
        <w:ind w:left="1440"/>
        <w:jc w:val="both"/>
        <w:rPr>
          <w:rFonts w:ascii="Georgia" w:hAnsi="Georgia"/>
          <w:i/>
          <w:iCs/>
          <w:color w:val="595959" w:themeColor="text1" w:themeTint="A6"/>
          <w:sz w:val="24"/>
          <w:szCs w:val="24"/>
          <w:lang w:val="en-GB"/>
        </w:rPr>
      </w:pPr>
      <w:r>
        <w:rPr>
          <w:rFonts w:ascii="Georgia" w:hAnsi="Georgia"/>
          <w:i/>
          <w:iCs/>
          <w:color w:val="595959" w:themeColor="text1" w:themeTint="A6"/>
          <w:sz w:val="24"/>
          <w:szCs w:val="24"/>
          <w:lang w:val="en-GB"/>
        </w:rPr>
        <w:t xml:space="preserve">Describe the Technologies and measures employed in the implemented Project. </w:t>
      </w:r>
    </w:p>
    <w:p w14:paraId="033ABC38" w14:textId="77777777" w:rsidR="00F602F3" w:rsidRDefault="00F602F3" w:rsidP="00F602F3">
      <w:pPr>
        <w:pStyle w:val="ListParagraph"/>
        <w:ind w:left="1440"/>
        <w:jc w:val="both"/>
        <w:rPr>
          <w:rFonts w:ascii="Georgia" w:hAnsi="Georgia"/>
          <w:i/>
          <w:iCs/>
          <w:color w:val="595959" w:themeColor="text1" w:themeTint="A6"/>
          <w:sz w:val="24"/>
          <w:szCs w:val="24"/>
          <w:lang w:val="en-GB"/>
        </w:rPr>
      </w:pPr>
    </w:p>
    <w:p w14:paraId="7F535607" w14:textId="77777777" w:rsidR="00F602F3" w:rsidRDefault="00F602F3" w:rsidP="00F602F3">
      <w:pPr>
        <w:pStyle w:val="ListParagraph"/>
        <w:ind w:left="1440"/>
        <w:jc w:val="both"/>
        <w:rPr>
          <w:rFonts w:ascii="Georgia" w:hAnsi="Georgia"/>
          <w:i/>
          <w:iCs/>
          <w:color w:val="595959" w:themeColor="text1" w:themeTint="A6"/>
          <w:sz w:val="24"/>
          <w:szCs w:val="24"/>
          <w:lang w:val="en-GB"/>
        </w:rPr>
      </w:pPr>
      <w:r>
        <w:rPr>
          <w:rFonts w:ascii="Georgia" w:hAnsi="Georgia"/>
          <w:i/>
          <w:iCs/>
          <w:color w:val="595959" w:themeColor="text1" w:themeTint="A6"/>
          <w:sz w:val="24"/>
          <w:szCs w:val="24"/>
          <w:lang w:val="en-GB"/>
        </w:rPr>
        <w:t>For AFOLU Projects, include information such as land preparation, seed cultivation/procurement, nursery activities, transplantation activities, among others.</w:t>
      </w:r>
    </w:p>
    <w:p w14:paraId="3B1858C3" w14:textId="77777777" w:rsidR="00F602F3" w:rsidRPr="002A7A34" w:rsidRDefault="00F602F3" w:rsidP="00F602F3">
      <w:pPr>
        <w:jc w:val="both"/>
        <w:rPr>
          <w:rFonts w:ascii="Georgia" w:hAnsi="Georgia"/>
          <w:i/>
          <w:iCs/>
          <w:color w:val="595959" w:themeColor="text1" w:themeTint="A6"/>
          <w:sz w:val="24"/>
          <w:szCs w:val="24"/>
          <w:lang w:val="en-GB"/>
        </w:rPr>
      </w:pPr>
    </w:p>
    <w:p w14:paraId="3011F1F4" w14:textId="77777777" w:rsidR="00F602F3" w:rsidRPr="00260D43" w:rsidRDefault="00F602F3" w:rsidP="00F602F3">
      <w:pPr>
        <w:pStyle w:val="Heading2"/>
        <w:keepNext/>
        <w:keepLines/>
        <w:numPr>
          <w:ilvl w:val="1"/>
          <w:numId w:val="37"/>
        </w:numPr>
        <w:spacing w:before="40" w:after="0"/>
        <w:ind w:left="1418" w:hanging="1069"/>
        <w:rPr>
          <w:rFonts w:ascii="Georgia" w:hAnsi="Georgia"/>
          <w:b w:val="0"/>
          <w:bCs w:val="0"/>
          <w:sz w:val="24"/>
          <w:szCs w:val="24"/>
        </w:rPr>
      </w:pPr>
      <w:bookmarkStart w:id="7" w:name="_Toc82515235"/>
      <w:r w:rsidRPr="00461F8F">
        <w:rPr>
          <w:rFonts w:ascii="Georgia" w:hAnsi="Georgia"/>
          <w:sz w:val="24"/>
          <w:szCs w:val="24"/>
        </w:rPr>
        <w:t>Status of Implementation and Operation</w:t>
      </w:r>
      <w:bookmarkEnd w:id="7"/>
    </w:p>
    <w:p w14:paraId="3B7BF190" w14:textId="77777777" w:rsidR="00F602F3" w:rsidRDefault="00F602F3" w:rsidP="00F602F3">
      <w:pPr>
        <w:ind w:left="1418"/>
        <w:jc w:val="both"/>
        <w:rPr>
          <w:rFonts w:ascii="Georgia" w:hAnsi="Georgia"/>
          <w:i/>
          <w:iCs/>
          <w:color w:val="595959" w:themeColor="text1" w:themeTint="A6"/>
          <w:sz w:val="24"/>
          <w:szCs w:val="24"/>
          <w:lang w:val="en-GB"/>
        </w:rPr>
      </w:pPr>
    </w:p>
    <w:p w14:paraId="1CEEE593" w14:textId="529BC0F4" w:rsidR="00F602F3" w:rsidRDefault="00F602F3" w:rsidP="00F602F3">
      <w:pPr>
        <w:ind w:left="1418"/>
        <w:jc w:val="both"/>
        <w:rPr>
          <w:rFonts w:ascii="Georgia" w:hAnsi="Georgia"/>
          <w:i/>
          <w:iCs/>
          <w:color w:val="595959" w:themeColor="text1" w:themeTint="A6"/>
          <w:sz w:val="24"/>
          <w:szCs w:val="24"/>
          <w:lang w:val="en-GB"/>
        </w:rPr>
      </w:pPr>
      <w:r w:rsidRPr="00EA67D2">
        <w:rPr>
          <w:rFonts w:ascii="Georgia" w:hAnsi="Georgia"/>
          <w:i/>
          <w:iCs/>
          <w:color w:val="595959" w:themeColor="text1" w:themeTint="A6"/>
          <w:sz w:val="24"/>
          <w:szCs w:val="24"/>
          <w:lang w:val="en-GB"/>
        </w:rPr>
        <w:t xml:space="preserve">Provide information of status of installed </w:t>
      </w:r>
      <w:r>
        <w:rPr>
          <w:rFonts w:ascii="Georgia" w:hAnsi="Georgia"/>
          <w:i/>
          <w:iCs/>
          <w:color w:val="595959" w:themeColor="text1" w:themeTint="A6"/>
          <w:sz w:val="24"/>
          <w:szCs w:val="24"/>
          <w:lang w:val="en-GB"/>
        </w:rPr>
        <w:t>T</w:t>
      </w:r>
      <w:r w:rsidRPr="00EA67D2">
        <w:rPr>
          <w:rFonts w:ascii="Georgia" w:hAnsi="Georgia"/>
          <w:i/>
          <w:iCs/>
          <w:color w:val="595959" w:themeColor="text1" w:themeTint="A6"/>
          <w:sz w:val="24"/>
          <w:szCs w:val="24"/>
          <w:lang w:val="en-GB"/>
        </w:rPr>
        <w:t xml:space="preserve">echnology, measures and all the related activities to the implemented </w:t>
      </w:r>
      <w:r>
        <w:rPr>
          <w:rFonts w:ascii="Georgia" w:hAnsi="Georgia"/>
          <w:i/>
          <w:iCs/>
          <w:color w:val="595959" w:themeColor="text1" w:themeTint="A6"/>
          <w:sz w:val="24"/>
          <w:szCs w:val="24"/>
          <w:lang w:val="en-GB"/>
        </w:rPr>
        <w:t>P</w:t>
      </w:r>
      <w:r w:rsidRPr="00EA67D2">
        <w:rPr>
          <w:rFonts w:ascii="Georgia" w:hAnsi="Georgia"/>
          <w:i/>
          <w:iCs/>
          <w:color w:val="595959" w:themeColor="text1" w:themeTint="A6"/>
          <w:sz w:val="24"/>
          <w:szCs w:val="24"/>
          <w:lang w:val="en-GB"/>
        </w:rPr>
        <w:t xml:space="preserve">roject. For </w:t>
      </w:r>
      <w:r>
        <w:rPr>
          <w:rFonts w:ascii="Georgia" w:hAnsi="Georgia"/>
          <w:i/>
          <w:iCs/>
          <w:color w:val="595959" w:themeColor="text1" w:themeTint="A6"/>
          <w:sz w:val="24"/>
          <w:szCs w:val="24"/>
          <w:lang w:val="en-GB"/>
        </w:rPr>
        <w:t>P</w:t>
      </w:r>
      <w:r w:rsidRPr="00EA67D2">
        <w:rPr>
          <w:rFonts w:ascii="Georgia" w:hAnsi="Georgia"/>
          <w:i/>
          <w:iCs/>
          <w:color w:val="595959" w:themeColor="text1" w:themeTint="A6"/>
          <w:sz w:val="24"/>
          <w:szCs w:val="24"/>
          <w:lang w:val="en-GB"/>
        </w:rPr>
        <w:t xml:space="preserve">roject with multiple sites and/or </w:t>
      </w:r>
      <w:r w:rsidRPr="00EF6CDF">
        <w:rPr>
          <w:rFonts w:ascii="Georgia" w:hAnsi="Georgia"/>
          <w:i/>
          <w:iCs/>
          <w:color w:val="595959" w:themeColor="text1" w:themeTint="A6"/>
          <w:sz w:val="24"/>
          <w:szCs w:val="24"/>
          <w:lang w:val="en-GB"/>
        </w:rPr>
        <w:t xml:space="preserve">Component Project Activity </w:t>
      </w:r>
      <w:r>
        <w:rPr>
          <w:rFonts w:ascii="Georgia" w:hAnsi="Georgia"/>
          <w:i/>
          <w:iCs/>
          <w:color w:val="595959" w:themeColor="text1" w:themeTint="A6"/>
          <w:sz w:val="24"/>
          <w:szCs w:val="24"/>
          <w:lang w:val="en-GB"/>
        </w:rPr>
        <w:t>(“</w:t>
      </w:r>
      <w:r w:rsidRPr="005B1226">
        <w:rPr>
          <w:rFonts w:ascii="Georgia" w:hAnsi="Georgia"/>
          <w:b/>
          <w:bCs/>
          <w:i/>
          <w:iCs/>
          <w:color w:val="595959" w:themeColor="text1" w:themeTint="A6"/>
          <w:sz w:val="24"/>
          <w:szCs w:val="24"/>
          <w:lang w:val="en-GB"/>
        </w:rPr>
        <w:t>CPAs</w:t>
      </w:r>
      <w:r>
        <w:rPr>
          <w:rFonts w:ascii="Georgia" w:hAnsi="Georgia"/>
          <w:i/>
          <w:iCs/>
          <w:color w:val="595959" w:themeColor="text1" w:themeTint="A6"/>
          <w:sz w:val="24"/>
          <w:szCs w:val="24"/>
          <w:lang w:val="en-GB"/>
        </w:rPr>
        <w:t>”)</w:t>
      </w:r>
      <w:r w:rsidRPr="00EA67D2">
        <w:rPr>
          <w:rFonts w:ascii="Georgia" w:hAnsi="Georgia"/>
          <w:i/>
          <w:iCs/>
          <w:color w:val="595959" w:themeColor="text1" w:themeTint="A6"/>
          <w:sz w:val="24"/>
          <w:szCs w:val="24"/>
          <w:lang w:val="en-GB"/>
        </w:rPr>
        <w:t>, provide details on status of each site/area/patch of land</w:t>
      </w:r>
      <w:r>
        <w:rPr>
          <w:rFonts w:ascii="Georgia" w:hAnsi="Georgia"/>
          <w:i/>
          <w:iCs/>
          <w:color w:val="595959" w:themeColor="text1" w:themeTint="A6"/>
          <w:sz w:val="24"/>
          <w:szCs w:val="24"/>
          <w:lang w:val="en-GB"/>
        </w:rPr>
        <w:t xml:space="preserve"> and/or CPAs</w:t>
      </w:r>
      <w:r w:rsidRPr="00EA67D2">
        <w:rPr>
          <w:rFonts w:ascii="Georgia" w:hAnsi="Georgia"/>
          <w:i/>
          <w:iCs/>
          <w:color w:val="595959" w:themeColor="text1" w:themeTint="A6"/>
          <w:sz w:val="24"/>
          <w:szCs w:val="24"/>
          <w:lang w:val="en-GB"/>
        </w:rPr>
        <w:t xml:space="preserve">. </w:t>
      </w:r>
    </w:p>
    <w:p w14:paraId="3C4638B7" w14:textId="19AFC601" w:rsidR="00055653" w:rsidRDefault="00055653" w:rsidP="00F602F3">
      <w:pPr>
        <w:ind w:left="1418"/>
        <w:jc w:val="both"/>
        <w:rPr>
          <w:rFonts w:ascii="Georgia" w:hAnsi="Georgia"/>
          <w:i/>
          <w:iCs/>
          <w:color w:val="595959" w:themeColor="text1" w:themeTint="A6"/>
          <w:sz w:val="24"/>
          <w:szCs w:val="24"/>
          <w:lang w:val="en-GB"/>
        </w:rPr>
      </w:pPr>
      <w:r w:rsidRPr="00055653">
        <w:rPr>
          <w:rFonts w:ascii="Georgia" w:hAnsi="Georgia"/>
          <w:i/>
          <w:iCs/>
          <w:color w:val="595959" w:themeColor="text1" w:themeTint="A6"/>
          <w:sz w:val="24"/>
          <w:szCs w:val="24"/>
          <w:lang w:val="en-GB"/>
        </w:rPr>
        <w:t>For inclusion of new CPAs, compliance with each established eligibility criteria in DPD shall be described and justified.</w:t>
      </w:r>
    </w:p>
    <w:p w14:paraId="13E9FE17" w14:textId="77777777" w:rsidR="00F602F3" w:rsidRPr="00536EEE" w:rsidRDefault="00F602F3" w:rsidP="00F602F3">
      <w:pPr>
        <w:ind w:left="1418"/>
        <w:jc w:val="both"/>
        <w:rPr>
          <w:rFonts w:ascii="Georgia" w:hAnsi="Georgia"/>
          <w:i/>
          <w:iCs/>
          <w:color w:val="595959" w:themeColor="text1" w:themeTint="A6"/>
          <w:sz w:val="24"/>
          <w:szCs w:val="24"/>
          <w:lang w:val="en-GB"/>
        </w:rPr>
      </w:pPr>
    </w:p>
    <w:p w14:paraId="12C568FD" w14:textId="77777777" w:rsidR="00F602F3" w:rsidRPr="00260D43" w:rsidRDefault="00F602F3" w:rsidP="00F602F3">
      <w:pPr>
        <w:pStyle w:val="Heading2"/>
        <w:keepNext/>
        <w:keepLines/>
        <w:numPr>
          <w:ilvl w:val="1"/>
          <w:numId w:val="37"/>
        </w:numPr>
        <w:spacing w:before="40" w:after="0"/>
        <w:ind w:left="1418" w:hanging="1069"/>
        <w:jc w:val="both"/>
        <w:rPr>
          <w:rFonts w:ascii="Georgia" w:hAnsi="Georgia"/>
          <w:b w:val="0"/>
          <w:bCs w:val="0"/>
          <w:sz w:val="24"/>
          <w:szCs w:val="24"/>
          <w:lang w:val="en-GB"/>
        </w:rPr>
      </w:pPr>
      <w:bookmarkStart w:id="8" w:name="_Toc82515236"/>
      <w:r w:rsidRPr="00461F8F">
        <w:rPr>
          <w:rFonts w:ascii="Georgia" w:hAnsi="Georgia"/>
          <w:sz w:val="24"/>
          <w:szCs w:val="24"/>
          <w:lang w:val="en-GB"/>
        </w:rPr>
        <w:t xml:space="preserve">Means to achieve </w:t>
      </w:r>
      <w:r>
        <w:rPr>
          <w:rFonts w:ascii="Georgia" w:hAnsi="Georgia"/>
          <w:sz w:val="24"/>
          <w:szCs w:val="24"/>
          <w:lang w:val="en-GB"/>
        </w:rPr>
        <w:t>GHG Emissions Reduction and/or Removals Enhancement</w:t>
      </w:r>
      <w:bookmarkEnd w:id="8"/>
    </w:p>
    <w:p w14:paraId="3A5960F7" w14:textId="77777777" w:rsidR="00F602F3" w:rsidRDefault="00F602F3" w:rsidP="00F602F3">
      <w:pPr>
        <w:pStyle w:val="ListParagraph"/>
        <w:ind w:left="1440"/>
        <w:jc w:val="both"/>
        <w:rPr>
          <w:rFonts w:ascii="Georgia" w:hAnsi="Georgia"/>
          <w:i/>
          <w:iCs/>
          <w:color w:val="595959" w:themeColor="text1" w:themeTint="A6"/>
          <w:sz w:val="24"/>
          <w:szCs w:val="24"/>
        </w:rPr>
      </w:pPr>
    </w:p>
    <w:p w14:paraId="11E9C045" w14:textId="77777777" w:rsidR="00F602F3" w:rsidRDefault="00F602F3" w:rsidP="00F602F3">
      <w:pPr>
        <w:pStyle w:val="ListParagraph"/>
        <w:ind w:left="1440"/>
        <w:jc w:val="both"/>
        <w:rPr>
          <w:rFonts w:ascii="Georgia" w:hAnsi="Georgia"/>
          <w:i/>
          <w:iCs/>
          <w:color w:val="595959" w:themeColor="text1" w:themeTint="A6"/>
          <w:sz w:val="24"/>
          <w:szCs w:val="24"/>
        </w:rPr>
      </w:pPr>
      <w:r w:rsidRPr="005B045B">
        <w:rPr>
          <w:rFonts w:ascii="Georgia" w:hAnsi="Georgia"/>
          <w:i/>
          <w:iCs/>
          <w:color w:val="595959" w:themeColor="text1" w:themeTint="A6"/>
          <w:sz w:val="24"/>
          <w:szCs w:val="24"/>
        </w:rPr>
        <w:t xml:space="preserve">Explain how the implemented measures and </w:t>
      </w:r>
      <w:r>
        <w:rPr>
          <w:rFonts w:ascii="Georgia" w:hAnsi="Georgia"/>
          <w:i/>
          <w:iCs/>
          <w:color w:val="595959" w:themeColor="text1" w:themeTint="A6"/>
          <w:sz w:val="24"/>
          <w:szCs w:val="24"/>
        </w:rPr>
        <w:t>T</w:t>
      </w:r>
      <w:r w:rsidRPr="005B045B">
        <w:rPr>
          <w:rFonts w:ascii="Georgia" w:hAnsi="Georgia"/>
          <w:i/>
          <w:iCs/>
          <w:color w:val="595959" w:themeColor="text1" w:themeTint="A6"/>
          <w:sz w:val="24"/>
          <w:szCs w:val="24"/>
        </w:rPr>
        <w:t xml:space="preserve">echnologies will lead to GHG </w:t>
      </w:r>
      <w:r>
        <w:rPr>
          <w:rFonts w:ascii="Georgia" w:hAnsi="Georgia"/>
          <w:i/>
          <w:iCs/>
          <w:color w:val="595959" w:themeColor="text1" w:themeTint="A6"/>
          <w:sz w:val="24"/>
          <w:szCs w:val="24"/>
        </w:rPr>
        <w:t>E</w:t>
      </w:r>
      <w:r w:rsidRPr="005B045B">
        <w:rPr>
          <w:rFonts w:ascii="Georgia" w:hAnsi="Georgia"/>
          <w:i/>
          <w:iCs/>
          <w:color w:val="595959" w:themeColor="text1" w:themeTint="A6"/>
          <w:sz w:val="24"/>
          <w:szCs w:val="24"/>
        </w:rPr>
        <w:t xml:space="preserve">missions </w:t>
      </w:r>
      <w:r>
        <w:rPr>
          <w:rFonts w:ascii="Georgia" w:hAnsi="Georgia"/>
          <w:i/>
          <w:iCs/>
          <w:color w:val="595959" w:themeColor="text1" w:themeTint="A6"/>
          <w:sz w:val="24"/>
          <w:szCs w:val="24"/>
        </w:rPr>
        <w:t>R</w:t>
      </w:r>
      <w:r w:rsidRPr="005B045B">
        <w:rPr>
          <w:rFonts w:ascii="Georgia" w:hAnsi="Georgia"/>
          <w:i/>
          <w:iCs/>
          <w:color w:val="595959" w:themeColor="text1" w:themeTint="A6"/>
          <w:sz w:val="24"/>
          <w:szCs w:val="24"/>
        </w:rPr>
        <w:t xml:space="preserve">eduction </w:t>
      </w:r>
      <w:r>
        <w:rPr>
          <w:rFonts w:ascii="Georgia" w:hAnsi="Georgia"/>
          <w:i/>
          <w:iCs/>
          <w:color w:val="595959" w:themeColor="text1" w:themeTint="A6"/>
          <w:sz w:val="24"/>
          <w:szCs w:val="24"/>
        </w:rPr>
        <w:t>and/</w:t>
      </w:r>
      <w:r w:rsidRPr="005B045B">
        <w:rPr>
          <w:rFonts w:ascii="Georgia" w:hAnsi="Georgia"/>
          <w:i/>
          <w:iCs/>
          <w:color w:val="595959" w:themeColor="text1" w:themeTint="A6"/>
          <w:sz w:val="24"/>
          <w:szCs w:val="24"/>
        </w:rPr>
        <w:t xml:space="preserve">or </w:t>
      </w:r>
      <w:r>
        <w:rPr>
          <w:rFonts w:ascii="Georgia" w:hAnsi="Georgia"/>
          <w:i/>
          <w:iCs/>
          <w:color w:val="595959" w:themeColor="text1" w:themeTint="A6"/>
          <w:sz w:val="24"/>
          <w:szCs w:val="24"/>
        </w:rPr>
        <w:t>R</w:t>
      </w:r>
      <w:r w:rsidRPr="005B045B">
        <w:rPr>
          <w:rFonts w:ascii="Georgia" w:hAnsi="Georgia"/>
          <w:i/>
          <w:iCs/>
          <w:color w:val="595959" w:themeColor="text1" w:themeTint="A6"/>
          <w:sz w:val="24"/>
          <w:szCs w:val="24"/>
        </w:rPr>
        <w:t xml:space="preserve">emovals </w:t>
      </w:r>
      <w:r>
        <w:rPr>
          <w:rFonts w:ascii="Georgia" w:hAnsi="Georgia"/>
          <w:i/>
          <w:iCs/>
          <w:color w:val="595959" w:themeColor="text1" w:themeTint="A6"/>
          <w:sz w:val="24"/>
          <w:szCs w:val="24"/>
        </w:rPr>
        <w:t>E</w:t>
      </w:r>
      <w:r w:rsidRPr="005B045B">
        <w:rPr>
          <w:rFonts w:ascii="Georgia" w:hAnsi="Georgia"/>
          <w:i/>
          <w:iCs/>
          <w:color w:val="595959" w:themeColor="text1" w:themeTint="A6"/>
          <w:sz w:val="24"/>
          <w:szCs w:val="24"/>
        </w:rPr>
        <w:t xml:space="preserve">nhancement. </w:t>
      </w:r>
    </w:p>
    <w:p w14:paraId="4F81D70E" w14:textId="77777777" w:rsidR="00F602F3" w:rsidRPr="00260D43" w:rsidRDefault="00F602F3" w:rsidP="00F602F3">
      <w:pPr>
        <w:pStyle w:val="ListParagraph"/>
        <w:ind w:left="1440"/>
        <w:jc w:val="both"/>
        <w:rPr>
          <w:rFonts w:ascii="Georgia" w:hAnsi="Georgia"/>
          <w:i/>
          <w:iCs/>
          <w:color w:val="595959" w:themeColor="text1" w:themeTint="A6"/>
          <w:sz w:val="24"/>
          <w:szCs w:val="24"/>
        </w:rPr>
      </w:pPr>
    </w:p>
    <w:p w14:paraId="43241292" w14:textId="77777777" w:rsidR="00F602F3" w:rsidRPr="00260D43" w:rsidRDefault="00F602F3" w:rsidP="00F602F3">
      <w:pPr>
        <w:pStyle w:val="Heading2"/>
        <w:keepNext/>
        <w:keepLines/>
        <w:numPr>
          <w:ilvl w:val="1"/>
          <w:numId w:val="37"/>
        </w:numPr>
        <w:spacing w:before="40" w:after="0"/>
        <w:ind w:left="1418" w:hanging="1058"/>
        <w:rPr>
          <w:rFonts w:ascii="Georgia" w:hAnsi="Georgia"/>
          <w:b w:val="0"/>
          <w:bCs w:val="0"/>
          <w:sz w:val="24"/>
          <w:szCs w:val="24"/>
          <w:lang w:val="en-GB"/>
        </w:rPr>
      </w:pPr>
      <w:bookmarkStart w:id="9" w:name="_Toc82515237"/>
      <w:r w:rsidRPr="00461F8F">
        <w:rPr>
          <w:rFonts w:ascii="Georgia" w:hAnsi="Georgia"/>
          <w:sz w:val="24"/>
          <w:szCs w:val="24"/>
          <w:lang w:val="en-GB"/>
        </w:rPr>
        <w:t>Important Dates</w:t>
      </w:r>
      <w:bookmarkEnd w:id="9"/>
    </w:p>
    <w:p w14:paraId="59E946C0" w14:textId="77777777" w:rsidR="00F602F3" w:rsidRDefault="00F602F3" w:rsidP="00F602F3">
      <w:pPr>
        <w:pStyle w:val="ListParagraph"/>
        <w:ind w:left="1418"/>
        <w:jc w:val="both"/>
        <w:rPr>
          <w:rFonts w:ascii="Georgia" w:hAnsi="Georgia"/>
          <w:i/>
          <w:iCs/>
          <w:color w:val="595959" w:themeColor="text1" w:themeTint="A6"/>
          <w:sz w:val="24"/>
          <w:szCs w:val="24"/>
          <w:lang w:val="en-GB"/>
        </w:rPr>
      </w:pPr>
    </w:p>
    <w:p w14:paraId="654C1A2D" w14:textId="77777777" w:rsidR="00F602F3" w:rsidRPr="005B045B" w:rsidRDefault="00F602F3" w:rsidP="00F602F3">
      <w:pPr>
        <w:pStyle w:val="ListParagraph"/>
        <w:ind w:left="1418"/>
        <w:jc w:val="both"/>
        <w:rPr>
          <w:rFonts w:ascii="Georgia" w:hAnsi="Georgia"/>
          <w:i/>
          <w:iCs/>
          <w:color w:val="595959" w:themeColor="text1" w:themeTint="A6"/>
          <w:sz w:val="24"/>
          <w:szCs w:val="24"/>
          <w:lang w:val="en-GB"/>
        </w:rPr>
      </w:pPr>
      <w:r w:rsidRPr="005B045B">
        <w:rPr>
          <w:rFonts w:ascii="Georgia" w:hAnsi="Georgia"/>
          <w:i/>
          <w:iCs/>
          <w:color w:val="595959" w:themeColor="text1" w:themeTint="A6"/>
          <w:sz w:val="24"/>
          <w:szCs w:val="24"/>
          <w:lang w:val="en-GB"/>
        </w:rPr>
        <w:lastRenderedPageBreak/>
        <w:t>Mention the importan</w:t>
      </w:r>
      <w:r>
        <w:rPr>
          <w:rFonts w:ascii="Georgia" w:hAnsi="Georgia"/>
          <w:i/>
          <w:iCs/>
          <w:color w:val="595959" w:themeColor="text1" w:themeTint="A6"/>
          <w:sz w:val="24"/>
          <w:szCs w:val="24"/>
          <w:lang w:val="en-GB"/>
        </w:rPr>
        <w:t xml:space="preserve">t and </w:t>
      </w:r>
      <w:r w:rsidRPr="005B045B">
        <w:rPr>
          <w:rFonts w:ascii="Georgia" w:hAnsi="Georgia"/>
          <w:i/>
          <w:iCs/>
          <w:color w:val="595959" w:themeColor="text1" w:themeTint="A6"/>
          <w:sz w:val="24"/>
          <w:szCs w:val="24"/>
          <w:lang w:val="en-GB"/>
        </w:rPr>
        <w:t xml:space="preserve">significant dates </w:t>
      </w:r>
      <w:r w:rsidRPr="009A2935">
        <w:rPr>
          <w:rFonts w:ascii="Georgia" w:hAnsi="Georgia"/>
          <w:i/>
          <w:iCs/>
          <w:color w:val="595959" w:themeColor="text1" w:themeTint="A6"/>
          <w:sz w:val="24"/>
          <w:szCs w:val="24"/>
          <w:lang w:val="en-GB"/>
        </w:rPr>
        <w:t>in DD/MM/YYYY format</w:t>
      </w:r>
      <w:r w:rsidRPr="005B045B">
        <w:rPr>
          <w:rFonts w:ascii="Georgia" w:hAnsi="Georgia"/>
          <w:i/>
          <w:iCs/>
          <w:color w:val="595959" w:themeColor="text1" w:themeTint="A6"/>
          <w:sz w:val="24"/>
          <w:szCs w:val="24"/>
          <w:lang w:val="en-GB"/>
        </w:rPr>
        <w:t xml:space="preserve"> relevant to the activities of the registered </w:t>
      </w:r>
      <w:r>
        <w:rPr>
          <w:rFonts w:ascii="Georgia" w:hAnsi="Georgia"/>
          <w:i/>
          <w:iCs/>
          <w:color w:val="595959" w:themeColor="text1" w:themeTint="A6"/>
          <w:sz w:val="24"/>
          <w:szCs w:val="24"/>
          <w:lang w:val="en-GB"/>
        </w:rPr>
        <w:t>P</w:t>
      </w:r>
      <w:r w:rsidRPr="005B045B">
        <w:rPr>
          <w:rFonts w:ascii="Georgia" w:hAnsi="Georgia"/>
          <w:i/>
          <w:iCs/>
          <w:color w:val="595959" w:themeColor="text1" w:themeTint="A6"/>
          <w:sz w:val="24"/>
          <w:szCs w:val="24"/>
          <w:lang w:val="en-GB"/>
        </w:rPr>
        <w:t xml:space="preserve">roject. </w:t>
      </w:r>
      <w:r>
        <w:rPr>
          <w:rFonts w:ascii="Georgia" w:hAnsi="Georgia"/>
          <w:i/>
          <w:iCs/>
          <w:color w:val="595959" w:themeColor="text1" w:themeTint="A6"/>
          <w:sz w:val="24"/>
          <w:szCs w:val="24"/>
          <w:lang w:val="en-GB"/>
        </w:rPr>
        <w:t>This may include dates for activities such as start of transplantation activities, start of construction of plant,</w:t>
      </w:r>
      <w:r w:rsidRPr="00993672">
        <w:rPr>
          <w:rFonts w:ascii="Georgia" w:hAnsi="Georgia"/>
          <w:i/>
          <w:iCs/>
          <w:color w:val="595959" w:themeColor="text1" w:themeTint="A6"/>
          <w:sz w:val="24"/>
          <w:szCs w:val="24"/>
          <w:lang w:val="en-GB"/>
        </w:rPr>
        <w:t xml:space="preserve"> </w:t>
      </w:r>
      <w:r>
        <w:rPr>
          <w:rFonts w:ascii="Georgia" w:hAnsi="Georgia"/>
          <w:i/>
          <w:iCs/>
          <w:color w:val="595959" w:themeColor="text1" w:themeTint="A6"/>
          <w:sz w:val="24"/>
          <w:szCs w:val="24"/>
          <w:lang w:val="en-GB"/>
        </w:rPr>
        <w:t>commissioning date, etc.</w:t>
      </w:r>
    </w:p>
    <w:p w14:paraId="339515CD" w14:textId="77777777" w:rsidR="00F602F3" w:rsidRPr="00461F8F" w:rsidRDefault="00F602F3" w:rsidP="00F602F3">
      <w:pPr>
        <w:pStyle w:val="ListParagraph"/>
        <w:ind w:left="1440"/>
        <w:rPr>
          <w:rFonts w:ascii="Georgia" w:hAnsi="Georgia"/>
          <w:lang w:val="en-GB"/>
        </w:rPr>
      </w:pPr>
    </w:p>
    <w:p w14:paraId="79723110" w14:textId="77777777" w:rsidR="00F602F3" w:rsidRPr="00260D43" w:rsidRDefault="00F602F3" w:rsidP="00F602F3">
      <w:pPr>
        <w:pStyle w:val="Heading2"/>
        <w:keepNext/>
        <w:keepLines/>
        <w:numPr>
          <w:ilvl w:val="1"/>
          <w:numId w:val="37"/>
        </w:numPr>
        <w:spacing w:before="40" w:after="0"/>
        <w:ind w:left="1418" w:hanging="1069"/>
        <w:jc w:val="both"/>
        <w:rPr>
          <w:rFonts w:ascii="Georgia" w:hAnsi="Georgia"/>
          <w:b w:val="0"/>
          <w:bCs w:val="0"/>
          <w:sz w:val="24"/>
          <w:szCs w:val="24"/>
          <w:lang w:val="en-GB"/>
        </w:rPr>
      </w:pPr>
      <w:bookmarkStart w:id="10" w:name="_Toc82515238"/>
      <w:r w:rsidRPr="00461F8F">
        <w:rPr>
          <w:rFonts w:ascii="Georgia" w:hAnsi="Georgia"/>
          <w:sz w:val="24"/>
          <w:szCs w:val="24"/>
          <w:lang w:val="en-GB"/>
        </w:rPr>
        <w:t xml:space="preserve">Actual net </w:t>
      </w:r>
      <w:r>
        <w:rPr>
          <w:rFonts w:ascii="Georgia" w:hAnsi="Georgia"/>
          <w:sz w:val="24"/>
          <w:szCs w:val="24"/>
          <w:lang w:val="en-GB"/>
        </w:rPr>
        <w:t>GHG Emissions Reduction and/or Removals Enhancement</w:t>
      </w:r>
      <w:bookmarkEnd w:id="10"/>
    </w:p>
    <w:p w14:paraId="2CD1199E" w14:textId="77777777" w:rsidR="00F602F3" w:rsidRDefault="00F602F3" w:rsidP="00F602F3">
      <w:pPr>
        <w:pStyle w:val="ListParagraph"/>
        <w:ind w:left="1440"/>
        <w:jc w:val="both"/>
        <w:rPr>
          <w:rFonts w:ascii="Georgia" w:hAnsi="Georgia"/>
          <w:i/>
          <w:iCs/>
          <w:color w:val="595959" w:themeColor="text1" w:themeTint="A6"/>
          <w:sz w:val="24"/>
          <w:szCs w:val="24"/>
          <w:lang w:val="en-GB"/>
        </w:rPr>
      </w:pPr>
    </w:p>
    <w:p w14:paraId="6CD07DF7" w14:textId="77777777" w:rsidR="00F602F3" w:rsidRDefault="00F602F3" w:rsidP="00F602F3">
      <w:pPr>
        <w:pStyle w:val="ListParagraph"/>
        <w:ind w:left="1440"/>
        <w:jc w:val="both"/>
        <w:rPr>
          <w:rFonts w:ascii="Georgia" w:hAnsi="Georgia"/>
          <w:i/>
          <w:iCs/>
          <w:color w:val="595959" w:themeColor="text1" w:themeTint="A6"/>
          <w:sz w:val="24"/>
          <w:szCs w:val="24"/>
          <w:lang w:val="en-GB"/>
        </w:rPr>
      </w:pPr>
      <w:r>
        <w:rPr>
          <w:rFonts w:ascii="Georgia" w:hAnsi="Georgia"/>
          <w:i/>
          <w:iCs/>
          <w:color w:val="595959" w:themeColor="text1" w:themeTint="A6"/>
          <w:sz w:val="24"/>
          <w:szCs w:val="24"/>
          <w:lang w:val="en-GB"/>
        </w:rPr>
        <w:t>M</w:t>
      </w:r>
      <w:r w:rsidRPr="0023295A">
        <w:rPr>
          <w:rFonts w:ascii="Georgia" w:hAnsi="Georgia"/>
          <w:i/>
          <w:iCs/>
          <w:color w:val="595959" w:themeColor="text1" w:themeTint="A6"/>
          <w:sz w:val="24"/>
          <w:szCs w:val="24"/>
          <w:lang w:val="en-GB"/>
        </w:rPr>
        <w:t xml:space="preserve">ention the net </w:t>
      </w:r>
      <w:r>
        <w:rPr>
          <w:rFonts w:ascii="Georgia" w:hAnsi="Georgia"/>
          <w:i/>
          <w:iCs/>
          <w:color w:val="595959" w:themeColor="text1" w:themeTint="A6"/>
          <w:sz w:val="24"/>
          <w:szCs w:val="24"/>
          <w:lang w:val="en-GB"/>
        </w:rPr>
        <w:t>GHG Emissions Reduction and/or Removals Enhancement i</w:t>
      </w:r>
      <w:r w:rsidRPr="0023295A">
        <w:rPr>
          <w:rFonts w:ascii="Georgia" w:hAnsi="Georgia"/>
          <w:i/>
          <w:iCs/>
          <w:color w:val="595959" w:themeColor="text1" w:themeTint="A6"/>
          <w:sz w:val="24"/>
          <w:szCs w:val="24"/>
          <w:lang w:val="en-GB"/>
        </w:rPr>
        <w:t>n tCO2eq</w:t>
      </w:r>
      <w:r>
        <w:rPr>
          <w:rFonts w:ascii="Georgia" w:hAnsi="Georgia"/>
          <w:i/>
          <w:iCs/>
          <w:color w:val="595959" w:themeColor="text1" w:themeTint="A6"/>
          <w:sz w:val="24"/>
          <w:szCs w:val="24"/>
          <w:lang w:val="en-GB"/>
        </w:rPr>
        <w:t>.</w:t>
      </w:r>
    </w:p>
    <w:p w14:paraId="157D5615" w14:textId="77777777" w:rsidR="00F602F3" w:rsidRPr="00260D43" w:rsidRDefault="00F602F3" w:rsidP="00F602F3">
      <w:pPr>
        <w:pStyle w:val="ListParagraph"/>
        <w:ind w:left="1440"/>
        <w:jc w:val="both"/>
        <w:rPr>
          <w:rFonts w:ascii="Georgia" w:hAnsi="Georgia"/>
          <w:i/>
          <w:iCs/>
          <w:color w:val="595959" w:themeColor="text1" w:themeTint="A6"/>
          <w:sz w:val="24"/>
          <w:szCs w:val="24"/>
          <w:lang w:val="en-GB"/>
        </w:rPr>
      </w:pPr>
    </w:p>
    <w:p w14:paraId="045C2618" w14:textId="77777777" w:rsidR="00F602F3" w:rsidRPr="00461F8F" w:rsidRDefault="00F602F3" w:rsidP="00F602F3">
      <w:pPr>
        <w:pStyle w:val="Heading1"/>
        <w:numPr>
          <w:ilvl w:val="0"/>
          <w:numId w:val="37"/>
        </w:numPr>
        <w:spacing w:before="240" w:after="0"/>
        <w:rPr>
          <w:rFonts w:ascii="Georgia" w:hAnsi="Georgia"/>
          <w:b w:val="0"/>
          <w:bCs/>
        </w:rPr>
      </w:pPr>
      <w:bookmarkStart w:id="11" w:name="_Toc82515239"/>
      <w:r w:rsidRPr="00461F8F">
        <w:rPr>
          <w:rFonts w:ascii="Georgia" w:hAnsi="Georgia"/>
          <w:bCs/>
        </w:rPr>
        <w:t>Description of Actual Monitoring Approach</w:t>
      </w:r>
      <w:bookmarkEnd w:id="11"/>
      <w:r w:rsidRPr="00461F8F">
        <w:rPr>
          <w:rFonts w:ascii="Georgia" w:hAnsi="Georgia"/>
          <w:bCs/>
        </w:rPr>
        <w:t xml:space="preserve"> </w:t>
      </w:r>
    </w:p>
    <w:p w14:paraId="5E2E1E9D" w14:textId="77777777" w:rsidR="00F602F3" w:rsidRPr="00461F8F" w:rsidRDefault="00F602F3" w:rsidP="00F602F3">
      <w:pPr>
        <w:rPr>
          <w:rFonts w:ascii="Georgia" w:hAnsi="Georgia"/>
        </w:rPr>
      </w:pPr>
    </w:p>
    <w:p w14:paraId="2A595A35" w14:textId="77777777" w:rsidR="00F602F3" w:rsidRPr="00260D43" w:rsidRDefault="00F602F3" w:rsidP="00F602F3">
      <w:pPr>
        <w:pStyle w:val="Heading2"/>
        <w:keepNext/>
        <w:keepLines/>
        <w:numPr>
          <w:ilvl w:val="1"/>
          <w:numId w:val="37"/>
        </w:numPr>
        <w:spacing w:before="40" w:after="0"/>
        <w:ind w:left="1418" w:hanging="1058"/>
        <w:rPr>
          <w:rFonts w:ascii="Georgia" w:hAnsi="Georgia"/>
          <w:b w:val="0"/>
          <w:bCs w:val="0"/>
          <w:sz w:val="24"/>
          <w:szCs w:val="24"/>
        </w:rPr>
      </w:pPr>
      <w:bookmarkStart w:id="12" w:name="_Toc82515240"/>
      <w:r>
        <w:rPr>
          <w:rFonts w:ascii="Georgia" w:hAnsi="Georgia"/>
          <w:sz w:val="24"/>
          <w:szCs w:val="24"/>
        </w:rPr>
        <w:t>Methodology Deviation</w:t>
      </w:r>
      <w:bookmarkEnd w:id="12"/>
      <w:r>
        <w:rPr>
          <w:rFonts w:ascii="Georgia" w:hAnsi="Georgia"/>
          <w:sz w:val="24"/>
          <w:szCs w:val="24"/>
        </w:rPr>
        <w:t xml:space="preserve"> </w:t>
      </w:r>
    </w:p>
    <w:p w14:paraId="40E66FAE" w14:textId="77777777" w:rsidR="00F602F3" w:rsidRDefault="00F602F3" w:rsidP="00F602F3">
      <w:pPr>
        <w:ind w:left="1418"/>
        <w:jc w:val="both"/>
        <w:rPr>
          <w:rFonts w:ascii="Georgia" w:hAnsi="Georgia"/>
          <w:i/>
          <w:iCs/>
          <w:color w:val="595959" w:themeColor="text1" w:themeTint="A6"/>
          <w:sz w:val="24"/>
          <w:szCs w:val="24"/>
        </w:rPr>
      </w:pPr>
    </w:p>
    <w:p w14:paraId="63574A8A" w14:textId="77777777" w:rsidR="00F602F3" w:rsidRPr="007061CA" w:rsidRDefault="00F602F3" w:rsidP="00F602F3">
      <w:pPr>
        <w:ind w:left="1418"/>
        <w:jc w:val="both"/>
        <w:rPr>
          <w:rFonts w:ascii="Georgia" w:hAnsi="Georgia"/>
          <w:i/>
          <w:iCs/>
          <w:color w:val="595959" w:themeColor="text1" w:themeTint="A6"/>
          <w:sz w:val="24"/>
          <w:szCs w:val="24"/>
        </w:rPr>
      </w:pPr>
      <w:r w:rsidRPr="007061CA">
        <w:rPr>
          <w:rFonts w:ascii="Georgia" w:hAnsi="Georgia"/>
          <w:i/>
          <w:iCs/>
          <w:color w:val="595959" w:themeColor="text1" w:themeTint="A6"/>
          <w:sz w:val="24"/>
          <w:szCs w:val="24"/>
        </w:rPr>
        <w:t xml:space="preserve">Describe permanent and/or temporary deviations from applied Methodologies and Tools. Provide justification for the same. </w:t>
      </w:r>
    </w:p>
    <w:p w14:paraId="26D3724A" w14:textId="77777777" w:rsidR="00F602F3" w:rsidRDefault="00F602F3" w:rsidP="00F602F3">
      <w:pPr>
        <w:ind w:left="1418"/>
        <w:jc w:val="both"/>
        <w:rPr>
          <w:rFonts w:ascii="Georgia" w:hAnsi="Georgia"/>
          <w:i/>
          <w:iCs/>
          <w:color w:val="595959" w:themeColor="text1" w:themeTint="A6"/>
          <w:sz w:val="24"/>
          <w:szCs w:val="24"/>
        </w:rPr>
      </w:pPr>
      <w:r w:rsidRPr="007061CA">
        <w:rPr>
          <w:rFonts w:ascii="Georgia" w:hAnsi="Georgia"/>
          <w:i/>
          <w:iCs/>
          <w:color w:val="595959" w:themeColor="text1" w:themeTint="A6"/>
          <w:sz w:val="24"/>
          <w:szCs w:val="24"/>
        </w:rPr>
        <w:t xml:space="preserve">Describe how the deviations adhere to rules, requirements and procedures of the </w:t>
      </w:r>
      <w:r>
        <w:rPr>
          <w:rFonts w:ascii="Georgia" w:hAnsi="Georgia"/>
          <w:i/>
          <w:iCs/>
          <w:color w:val="595959" w:themeColor="text1" w:themeTint="A6"/>
          <w:sz w:val="24"/>
          <w:szCs w:val="24"/>
        </w:rPr>
        <w:t>R</w:t>
      </w:r>
      <w:r w:rsidRPr="007061CA">
        <w:rPr>
          <w:rFonts w:ascii="Georgia" w:hAnsi="Georgia"/>
          <w:i/>
          <w:iCs/>
          <w:color w:val="595959" w:themeColor="text1" w:themeTint="A6"/>
          <w:sz w:val="24"/>
          <w:szCs w:val="24"/>
        </w:rPr>
        <w:t>egistry and applied Methodologies and Tools.</w:t>
      </w:r>
    </w:p>
    <w:p w14:paraId="18D458C7" w14:textId="77777777" w:rsidR="00F602F3" w:rsidRPr="007061CA" w:rsidRDefault="00F602F3" w:rsidP="00F602F3">
      <w:pPr>
        <w:ind w:left="1418"/>
        <w:jc w:val="both"/>
        <w:rPr>
          <w:rFonts w:ascii="Georgia" w:hAnsi="Georgia"/>
          <w:i/>
          <w:iCs/>
          <w:color w:val="595959" w:themeColor="text1" w:themeTint="A6"/>
          <w:sz w:val="24"/>
          <w:szCs w:val="24"/>
        </w:rPr>
      </w:pPr>
    </w:p>
    <w:p w14:paraId="255E803E" w14:textId="77777777" w:rsidR="00F602F3" w:rsidRPr="00260D43" w:rsidRDefault="00F602F3" w:rsidP="00F602F3">
      <w:pPr>
        <w:pStyle w:val="ListParagraph"/>
        <w:numPr>
          <w:ilvl w:val="1"/>
          <w:numId w:val="37"/>
        </w:numPr>
        <w:rPr>
          <w:rFonts w:ascii="Georgia" w:hAnsi="Georgia"/>
          <w:b/>
          <w:bCs/>
          <w:sz w:val="24"/>
          <w:szCs w:val="24"/>
        </w:rPr>
      </w:pPr>
      <w:r w:rsidRPr="00260D43">
        <w:rPr>
          <w:rFonts w:ascii="Georgia" w:hAnsi="Georgia"/>
          <w:b/>
          <w:bCs/>
          <w:color w:val="0F5751" w:themeColor="accent1" w:themeShade="BF"/>
          <w:sz w:val="24"/>
          <w:szCs w:val="24"/>
        </w:rPr>
        <w:t>Data and parameters fixed Ex-ante</w:t>
      </w:r>
    </w:p>
    <w:p w14:paraId="356A9BF9" w14:textId="77777777" w:rsidR="00F602F3" w:rsidRDefault="00F602F3" w:rsidP="00F602F3">
      <w:pPr>
        <w:pStyle w:val="ListParagraph"/>
        <w:ind w:left="1440"/>
        <w:jc w:val="both"/>
        <w:rPr>
          <w:rFonts w:ascii="Georgia" w:hAnsi="Georgia"/>
          <w:i/>
          <w:iCs/>
          <w:color w:val="595959" w:themeColor="text1" w:themeTint="A6"/>
          <w:sz w:val="24"/>
          <w:szCs w:val="24"/>
        </w:rPr>
      </w:pPr>
    </w:p>
    <w:p w14:paraId="55EE63F1" w14:textId="77777777" w:rsidR="00F602F3" w:rsidRPr="00EA4CC8" w:rsidRDefault="00F602F3" w:rsidP="00F602F3">
      <w:pPr>
        <w:pStyle w:val="ListParagraph"/>
        <w:ind w:left="1440"/>
        <w:jc w:val="both"/>
      </w:pPr>
      <w:r w:rsidRPr="00EA4CC8">
        <w:rPr>
          <w:rFonts w:ascii="Georgia" w:hAnsi="Georgia"/>
          <w:i/>
          <w:iCs/>
          <w:color w:val="595959" w:themeColor="text1" w:themeTint="A6"/>
          <w:sz w:val="24"/>
          <w:szCs w:val="24"/>
        </w:rPr>
        <w:t>Mention all the data, parameters, coefficient fixed,  which  does not require measurement or monitoring during the monitoring period. Provide information using the following table. Copy and paste the table to add more.</w:t>
      </w:r>
    </w:p>
    <w:tbl>
      <w:tblPr>
        <w:tblStyle w:val="GridTable5Dark-Accent21"/>
        <w:tblpPr w:leftFromText="180" w:rightFromText="180" w:vertAnchor="text" w:horzAnchor="margin" w:tblpY="344"/>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759"/>
        <w:gridCol w:w="6701"/>
      </w:tblGrid>
      <w:tr w:rsidR="00F602F3" w:rsidRPr="002A27D5" w14:paraId="3047B04C" w14:textId="77777777" w:rsidTr="00F6444E">
        <w:trPr>
          <w:trHeight w:val="364"/>
        </w:trPr>
        <w:tc>
          <w:tcPr>
            <w:cnfStyle w:val="001000000000" w:firstRow="0" w:lastRow="0" w:firstColumn="1" w:lastColumn="0" w:oddVBand="0" w:evenVBand="0" w:oddHBand="0" w:evenHBand="0" w:firstRowFirstColumn="0" w:firstRowLastColumn="0" w:lastRowFirstColumn="0" w:lastRowLastColumn="0"/>
            <w:tcW w:w="2759" w:type="dxa"/>
            <w:tcBorders>
              <w:top w:val="none" w:sz="0" w:space="0" w:color="auto"/>
              <w:left w:val="none" w:sz="0" w:space="0" w:color="auto"/>
            </w:tcBorders>
            <w:shd w:val="clear" w:color="auto" w:fill="14756E" w:themeFill="accent1"/>
          </w:tcPr>
          <w:p w14:paraId="357CEF24" w14:textId="77777777" w:rsidR="00F602F3" w:rsidRPr="00F6444E" w:rsidRDefault="00F602F3" w:rsidP="00227074">
            <w:pPr>
              <w:tabs>
                <w:tab w:val="num" w:pos="540"/>
              </w:tabs>
              <w:spacing w:before="120" w:after="120" w:line="288" w:lineRule="auto"/>
              <w:rPr>
                <w:rFonts w:ascii="Georgia" w:hAnsi="Georgia" w:cs="Arial"/>
                <w:b w:val="0"/>
                <w:color w:val="FFFFFF" w:themeColor="background1"/>
                <w:sz w:val="24"/>
                <w:szCs w:val="24"/>
              </w:rPr>
            </w:pPr>
            <w:r w:rsidRPr="00F6444E">
              <w:rPr>
                <w:rFonts w:ascii="Georgia" w:hAnsi="Georgia" w:cs="Arial"/>
                <w:color w:val="FFFFFF" w:themeColor="background1"/>
                <w:sz w:val="24"/>
                <w:szCs w:val="24"/>
              </w:rPr>
              <w:t>Data / Parameter / Coefficient</w:t>
            </w:r>
          </w:p>
        </w:tc>
        <w:tc>
          <w:tcPr>
            <w:tcW w:w="6701" w:type="dxa"/>
            <w:shd w:val="clear" w:color="auto" w:fill="F2F2F2" w:themeFill="background1" w:themeFillShade="F2"/>
          </w:tcPr>
          <w:p w14:paraId="14EF02B6" w14:textId="77777777" w:rsidR="00F602F3" w:rsidRPr="002A27D5" w:rsidRDefault="00F602F3" w:rsidP="0022707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Georgia" w:hAnsi="Georgia" w:cs="Arial"/>
                <w:i/>
                <w:iCs/>
                <w:sz w:val="24"/>
                <w:szCs w:val="24"/>
              </w:rPr>
            </w:pPr>
            <w:r w:rsidRPr="00F01991">
              <w:rPr>
                <w:rFonts w:ascii="Georgia" w:hAnsi="Georgia" w:cs="Arial"/>
                <w:i/>
                <w:iCs/>
                <w:color w:val="595959" w:themeColor="text1" w:themeTint="A6"/>
                <w:sz w:val="24"/>
                <w:szCs w:val="24"/>
              </w:rPr>
              <w:t xml:space="preserve">Name and symbol/abbreviation of </w:t>
            </w:r>
            <w:r>
              <w:rPr>
                <w:rFonts w:ascii="Georgia" w:hAnsi="Georgia" w:cs="Arial"/>
                <w:i/>
                <w:iCs/>
                <w:color w:val="595959" w:themeColor="text1" w:themeTint="A6"/>
                <w:sz w:val="24"/>
                <w:szCs w:val="24"/>
              </w:rPr>
              <w:t>d</w:t>
            </w:r>
            <w:r w:rsidRPr="00F01991">
              <w:rPr>
                <w:rFonts w:ascii="Georgia" w:hAnsi="Georgia" w:cs="Arial"/>
                <w:i/>
                <w:iCs/>
                <w:color w:val="595959" w:themeColor="text1" w:themeTint="A6"/>
                <w:sz w:val="24"/>
                <w:szCs w:val="24"/>
              </w:rPr>
              <w:t>ata</w:t>
            </w:r>
            <w:r w:rsidRPr="002A27D5">
              <w:rPr>
                <w:rFonts w:ascii="Georgia" w:hAnsi="Georgia" w:cs="Arial"/>
                <w:i/>
                <w:iCs/>
                <w:color w:val="595959" w:themeColor="text1" w:themeTint="A6"/>
                <w:sz w:val="24"/>
                <w:szCs w:val="24"/>
              </w:rPr>
              <w:t>/</w:t>
            </w:r>
            <w:r>
              <w:rPr>
                <w:rFonts w:ascii="Georgia" w:hAnsi="Georgia" w:cs="Arial"/>
                <w:i/>
                <w:iCs/>
                <w:color w:val="595959" w:themeColor="text1" w:themeTint="A6"/>
                <w:sz w:val="24"/>
                <w:szCs w:val="24"/>
              </w:rPr>
              <w:t>p</w:t>
            </w:r>
            <w:r w:rsidRPr="002A27D5">
              <w:rPr>
                <w:rFonts w:ascii="Georgia" w:hAnsi="Georgia" w:cs="Arial"/>
                <w:i/>
                <w:iCs/>
                <w:color w:val="595959" w:themeColor="text1" w:themeTint="A6"/>
                <w:sz w:val="24"/>
                <w:szCs w:val="24"/>
              </w:rPr>
              <w:t>arameter/</w:t>
            </w:r>
            <w:r>
              <w:rPr>
                <w:rFonts w:ascii="Georgia" w:hAnsi="Georgia" w:cs="Arial"/>
                <w:i/>
                <w:iCs/>
                <w:color w:val="595959" w:themeColor="text1" w:themeTint="A6"/>
                <w:sz w:val="24"/>
                <w:szCs w:val="24"/>
              </w:rPr>
              <w:t>c</w:t>
            </w:r>
            <w:r w:rsidRPr="002A27D5">
              <w:rPr>
                <w:rFonts w:ascii="Georgia" w:hAnsi="Georgia" w:cs="Arial"/>
                <w:i/>
                <w:iCs/>
                <w:color w:val="595959" w:themeColor="text1" w:themeTint="A6"/>
                <w:sz w:val="24"/>
                <w:szCs w:val="24"/>
              </w:rPr>
              <w:t>oefficient</w:t>
            </w:r>
          </w:p>
        </w:tc>
      </w:tr>
      <w:tr w:rsidR="00F602F3" w:rsidRPr="002A27D5" w14:paraId="610CB4A5" w14:textId="77777777" w:rsidTr="00F6444E">
        <w:trPr>
          <w:trHeight w:val="36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tcBorders>
            <w:shd w:val="clear" w:color="auto" w:fill="14756E" w:themeFill="accent1"/>
          </w:tcPr>
          <w:p w14:paraId="49432595" w14:textId="77777777" w:rsidR="00F602F3" w:rsidRPr="00F6444E" w:rsidRDefault="00F602F3" w:rsidP="00227074">
            <w:pPr>
              <w:tabs>
                <w:tab w:val="num" w:pos="540"/>
              </w:tabs>
              <w:spacing w:before="120" w:after="120" w:line="288" w:lineRule="auto"/>
              <w:rPr>
                <w:rFonts w:ascii="Georgia" w:hAnsi="Georgia" w:cs="Arial"/>
                <w:color w:val="FFFFFF" w:themeColor="background1"/>
                <w:sz w:val="24"/>
                <w:szCs w:val="24"/>
              </w:rPr>
            </w:pPr>
            <w:r w:rsidRPr="00F6444E">
              <w:rPr>
                <w:rFonts w:ascii="Georgia" w:hAnsi="Georgia" w:cs="Arial"/>
                <w:color w:val="FFFFFF" w:themeColor="background1"/>
                <w:sz w:val="24"/>
                <w:szCs w:val="24"/>
              </w:rPr>
              <w:t>Unit</w:t>
            </w:r>
          </w:p>
        </w:tc>
        <w:tc>
          <w:tcPr>
            <w:tcW w:w="6701" w:type="dxa"/>
            <w:shd w:val="clear" w:color="auto" w:fill="F2F2F2" w:themeFill="background1" w:themeFillShade="F2"/>
          </w:tcPr>
          <w:p w14:paraId="30059408" w14:textId="77777777" w:rsidR="00F602F3" w:rsidRPr="002A27D5" w:rsidRDefault="00F602F3" w:rsidP="00227074">
            <w:pPr>
              <w:tabs>
                <w:tab w:val="num" w:pos="540"/>
              </w:tabs>
              <w:spacing w:before="40" w:after="40"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i/>
                <w:color w:val="595959" w:themeColor="text1" w:themeTint="A6"/>
                <w:sz w:val="24"/>
                <w:szCs w:val="24"/>
              </w:rPr>
            </w:pPr>
            <w:r w:rsidRPr="002A27D5">
              <w:rPr>
                <w:rFonts w:ascii="Georgia" w:hAnsi="Georgia" w:cs="Arial"/>
                <w:i/>
                <w:color w:val="595959" w:themeColor="text1" w:themeTint="A6"/>
                <w:sz w:val="24"/>
                <w:szCs w:val="24"/>
              </w:rPr>
              <w:t xml:space="preserve">Provide unit of measure/dimension </w:t>
            </w:r>
          </w:p>
        </w:tc>
      </w:tr>
      <w:tr w:rsidR="00F602F3" w:rsidRPr="002A27D5" w14:paraId="6B260B4A" w14:textId="77777777" w:rsidTr="00F6444E">
        <w:trPr>
          <w:trHeight w:val="500"/>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tcBorders>
            <w:shd w:val="clear" w:color="auto" w:fill="14756E" w:themeFill="accent1"/>
          </w:tcPr>
          <w:p w14:paraId="3F7B118E" w14:textId="77777777" w:rsidR="00F602F3" w:rsidRPr="00F6444E" w:rsidRDefault="00F602F3" w:rsidP="00227074">
            <w:pPr>
              <w:tabs>
                <w:tab w:val="num" w:pos="540"/>
              </w:tabs>
              <w:spacing w:before="120" w:after="120" w:line="288" w:lineRule="auto"/>
              <w:rPr>
                <w:rFonts w:ascii="Georgia" w:hAnsi="Georgia" w:cs="Arial"/>
                <w:color w:val="FFFFFF" w:themeColor="background1"/>
                <w:sz w:val="24"/>
                <w:szCs w:val="24"/>
              </w:rPr>
            </w:pPr>
            <w:r w:rsidRPr="00F6444E">
              <w:rPr>
                <w:rFonts w:ascii="Georgia" w:hAnsi="Georgia" w:cs="Arial"/>
                <w:color w:val="FFFFFF" w:themeColor="background1"/>
                <w:sz w:val="24"/>
                <w:szCs w:val="24"/>
              </w:rPr>
              <w:t>Description</w:t>
            </w:r>
          </w:p>
        </w:tc>
        <w:tc>
          <w:tcPr>
            <w:tcW w:w="6701" w:type="dxa"/>
            <w:shd w:val="clear" w:color="auto" w:fill="F2F2F2" w:themeFill="background1" w:themeFillShade="F2"/>
          </w:tcPr>
          <w:p w14:paraId="6F5D58D6" w14:textId="77777777" w:rsidR="00F602F3" w:rsidRPr="002A27D5" w:rsidRDefault="00F602F3" w:rsidP="00227074">
            <w:pPr>
              <w:tabs>
                <w:tab w:val="num" w:pos="540"/>
              </w:tabs>
              <w:spacing w:before="40" w:after="40"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i/>
                <w:sz w:val="24"/>
                <w:szCs w:val="24"/>
              </w:rPr>
            </w:pPr>
            <w:r w:rsidRPr="002A27D5">
              <w:rPr>
                <w:rFonts w:ascii="Georgia" w:hAnsi="Georgia" w:cs="Arial"/>
                <w:i/>
                <w:color w:val="595959" w:themeColor="text1" w:themeTint="A6"/>
                <w:sz w:val="24"/>
                <w:szCs w:val="24"/>
              </w:rPr>
              <w:t>Provide a brief description of the data/parameter</w:t>
            </w:r>
          </w:p>
        </w:tc>
      </w:tr>
      <w:tr w:rsidR="00F602F3" w:rsidRPr="002A27D5" w14:paraId="59CD6ABD" w14:textId="77777777" w:rsidTr="00F6444E">
        <w:trPr>
          <w:trHeight w:val="36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tcBorders>
            <w:shd w:val="clear" w:color="auto" w:fill="14756E" w:themeFill="accent1"/>
          </w:tcPr>
          <w:p w14:paraId="2D8C1856" w14:textId="77777777" w:rsidR="00F602F3" w:rsidRPr="00F6444E" w:rsidRDefault="00F602F3" w:rsidP="00227074">
            <w:pPr>
              <w:tabs>
                <w:tab w:val="num" w:pos="540"/>
              </w:tabs>
              <w:spacing w:before="120" w:after="120" w:line="288" w:lineRule="auto"/>
              <w:rPr>
                <w:rFonts w:ascii="Georgia" w:hAnsi="Georgia" w:cs="Arial"/>
                <w:color w:val="FFFFFF" w:themeColor="background1"/>
                <w:sz w:val="24"/>
                <w:szCs w:val="24"/>
              </w:rPr>
            </w:pPr>
            <w:r w:rsidRPr="00F6444E">
              <w:rPr>
                <w:rFonts w:ascii="Georgia" w:hAnsi="Georgia" w:cs="Arial"/>
                <w:color w:val="FFFFFF" w:themeColor="background1"/>
                <w:sz w:val="24"/>
                <w:szCs w:val="24"/>
              </w:rPr>
              <w:t>Value Fixed</w:t>
            </w:r>
          </w:p>
        </w:tc>
        <w:tc>
          <w:tcPr>
            <w:tcW w:w="6701" w:type="dxa"/>
            <w:shd w:val="clear" w:color="auto" w:fill="F2F2F2" w:themeFill="background1" w:themeFillShade="F2"/>
          </w:tcPr>
          <w:p w14:paraId="728E57DB" w14:textId="77777777" w:rsidR="00F602F3" w:rsidRPr="002A27D5" w:rsidRDefault="00F602F3" w:rsidP="00227074">
            <w:pPr>
              <w:tabs>
                <w:tab w:val="num" w:pos="540"/>
              </w:tabs>
              <w:spacing w:before="40" w:after="40"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i/>
                <w:color w:val="595959" w:themeColor="text1" w:themeTint="A6"/>
                <w:sz w:val="24"/>
                <w:szCs w:val="24"/>
              </w:rPr>
            </w:pPr>
            <w:r w:rsidRPr="002A27D5">
              <w:rPr>
                <w:rFonts w:ascii="Georgia" w:hAnsi="Georgia" w:cs="Arial"/>
                <w:i/>
                <w:color w:val="595959" w:themeColor="text1" w:themeTint="A6"/>
                <w:sz w:val="24"/>
                <w:szCs w:val="24"/>
              </w:rPr>
              <w:t>Provide the fixed value of data/parameter/coefficient</w:t>
            </w:r>
          </w:p>
        </w:tc>
      </w:tr>
      <w:tr w:rsidR="00F602F3" w:rsidRPr="002A27D5" w14:paraId="2929CB0F" w14:textId="77777777" w:rsidTr="00F6444E">
        <w:trPr>
          <w:trHeight w:val="36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tcBorders>
            <w:shd w:val="clear" w:color="auto" w:fill="14756E" w:themeFill="accent1"/>
          </w:tcPr>
          <w:p w14:paraId="3884AA01" w14:textId="77777777" w:rsidR="00F602F3" w:rsidRPr="00F6444E" w:rsidRDefault="00F602F3" w:rsidP="00227074">
            <w:pPr>
              <w:tabs>
                <w:tab w:val="num" w:pos="540"/>
              </w:tabs>
              <w:spacing w:before="120" w:after="120" w:line="288" w:lineRule="auto"/>
              <w:rPr>
                <w:rFonts w:ascii="Georgia" w:hAnsi="Georgia" w:cs="Arial"/>
                <w:b w:val="0"/>
                <w:bCs w:val="0"/>
                <w:color w:val="FFFFFF" w:themeColor="background1"/>
                <w:sz w:val="24"/>
                <w:szCs w:val="24"/>
              </w:rPr>
            </w:pPr>
            <w:r w:rsidRPr="00F6444E">
              <w:rPr>
                <w:rFonts w:ascii="Georgia" w:hAnsi="Georgia" w:cs="Arial"/>
                <w:color w:val="FFFFFF" w:themeColor="background1"/>
                <w:sz w:val="24"/>
                <w:szCs w:val="24"/>
              </w:rPr>
              <w:lastRenderedPageBreak/>
              <w:t>Algorithms/</w:t>
            </w:r>
          </w:p>
          <w:p w14:paraId="547ABDEE" w14:textId="77777777" w:rsidR="00F602F3" w:rsidRPr="00F6444E" w:rsidRDefault="00F602F3" w:rsidP="00227074">
            <w:pPr>
              <w:tabs>
                <w:tab w:val="num" w:pos="540"/>
              </w:tabs>
              <w:spacing w:before="120" w:after="120" w:line="288" w:lineRule="auto"/>
              <w:rPr>
                <w:rFonts w:ascii="Georgia" w:hAnsi="Georgia" w:cs="Arial"/>
                <w:b w:val="0"/>
                <w:bCs w:val="0"/>
                <w:color w:val="FFFFFF" w:themeColor="background1"/>
                <w:sz w:val="24"/>
                <w:szCs w:val="24"/>
              </w:rPr>
            </w:pPr>
            <w:r w:rsidRPr="00F6444E">
              <w:rPr>
                <w:rFonts w:ascii="Georgia" w:hAnsi="Georgia" w:cs="Arial"/>
                <w:color w:val="FFFFFF" w:themeColor="background1"/>
                <w:sz w:val="24"/>
                <w:szCs w:val="24"/>
              </w:rPr>
              <w:t>Equations/</w:t>
            </w:r>
          </w:p>
          <w:p w14:paraId="03D53DF0" w14:textId="77777777" w:rsidR="00F602F3" w:rsidRPr="00F6444E" w:rsidRDefault="00F602F3" w:rsidP="00227074">
            <w:pPr>
              <w:tabs>
                <w:tab w:val="num" w:pos="540"/>
              </w:tabs>
              <w:spacing w:before="120" w:after="120" w:line="288" w:lineRule="auto"/>
              <w:rPr>
                <w:rFonts w:ascii="Georgia" w:hAnsi="Georgia" w:cs="Arial"/>
                <w:color w:val="FFFFFF" w:themeColor="background1"/>
                <w:sz w:val="24"/>
                <w:szCs w:val="24"/>
              </w:rPr>
            </w:pPr>
            <w:r w:rsidRPr="00F6444E">
              <w:rPr>
                <w:rFonts w:ascii="Georgia" w:hAnsi="Georgia" w:cs="Arial"/>
                <w:color w:val="FFFFFF" w:themeColor="background1"/>
                <w:sz w:val="24"/>
                <w:szCs w:val="24"/>
              </w:rPr>
              <w:t xml:space="preserve">Formulae </w:t>
            </w:r>
          </w:p>
        </w:tc>
        <w:tc>
          <w:tcPr>
            <w:tcW w:w="6701" w:type="dxa"/>
            <w:shd w:val="clear" w:color="auto" w:fill="F2F2F2" w:themeFill="background1" w:themeFillShade="F2"/>
          </w:tcPr>
          <w:p w14:paraId="26B5D7F0" w14:textId="77777777" w:rsidR="00F602F3" w:rsidRPr="002A27D5" w:rsidRDefault="00F602F3" w:rsidP="00227074">
            <w:pPr>
              <w:tabs>
                <w:tab w:val="num" w:pos="540"/>
              </w:tabs>
              <w:spacing w:before="40" w:after="40"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i/>
                <w:sz w:val="24"/>
                <w:szCs w:val="24"/>
              </w:rPr>
            </w:pPr>
            <w:r w:rsidRPr="002A27D5">
              <w:rPr>
                <w:rFonts w:ascii="Georgia" w:hAnsi="Georgia" w:cs="Arial"/>
                <w:i/>
                <w:color w:val="595959" w:themeColor="text1" w:themeTint="A6"/>
                <w:sz w:val="24"/>
                <w:szCs w:val="24"/>
              </w:rPr>
              <w:t>Mention the algorithm(s), equation(s), formula(s) that use data/parameter</w:t>
            </w:r>
            <w:r w:rsidRPr="002A27D5">
              <w:rPr>
                <w:rFonts w:ascii="Georgia" w:hAnsi="Georgia" w:cs="Arial"/>
                <w:i/>
                <w:iCs/>
                <w:color w:val="595959" w:themeColor="text1" w:themeTint="A6"/>
                <w:sz w:val="24"/>
                <w:szCs w:val="24"/>
              </w:rPr>
              <w:t>/</w:t>
            </w:r>
            <w:r>
              <w:rPr>
                <w:rFonts w:ascii="Georgia" w:hAnsi="Georgia" w:cs="Arial"/>
                <w:i/>
                <w:iCs/>
                <w:color w:val="595959" w:themeColor="text1" w:themeTint="A6"/>
                <w:sz w:val="24"/>
                <w:szCs w:val="24"/>
              </w:rPr>
              <w:t>c</w:t>
            </w:r>
            <w:r w:rsidRPr="002A27D5">
              <w:rPr>
                <w:rFonts w:ascii="Georgia" w:hAnsi="Georgia" w:cs="Arial"/>
                <w:i/>
                <w:iCs/>
                <w:color w:val="595959" w:themeColor="text1" w:themeTint="A6"/>
                <w:sz w:val="24"/>
                <w:szCs w:val="24"/>
              </w:rPr>
              <w:t>oefficient</w:t>
            </w:r>
          </w:p>
        </w:tc>
      </w:tr>
      <w:tr w:rsidR="00F602F3" w:rsidRPr="002A27D5" w14:paraId="16FF7686" w14:textId="77777777" w:rsidTr="00F6444E">
        <w:trPr>
          <w:trHeight w:val="36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tcBorders>
            <w:shd w:val="clear" w:color="auto" w:fill="14756E" w:themeFill="accent1"/>
          </w:tcPr>
          <w:p w14:paraId="435FD31E" w14:textId="77777777" w:rsidR="00F602F3" w:rsidRPr="00F6444E" w:rsidRDefault="00F602F3" w:rsidP="00227074">
            <w:pPr>
              <w:tabs>
                <w:tab w:val="num" w:pos="540"/>
              </w:tabs>
              <w:spacing w:before="120" w:after="120" w:line="288" w:lineRule="auto"/>
              <w:rPr>
                <w:rFonts w:ascii="Georgia" w:hAnsi="Georgia" w:cs="Arial"/>
                <w:color w:val="FFFFFF" w:themeColor="background1"/>
                <w:sz w:val="24"/>
                <w:szCs w:val="24"/>
              </w:rPr>
            </w:pPr>
            <w:r w:rsidRPr="00F6444E">
              <w:rPr>
                <w:rFonts w:ascii="Georgia" w:hAnsi="Georgia" w:cs="Arial"/>
                <w:color w:val="FFFFFF" w:themeColor="background1"/>
                <w:sz w:val="24"/>
                <w:szCs w:val="24"/>
              </w:rPr>
              <w:t>Source of data</w:t>
            </w:r>
          </w:p>
        </w:tc>
        <w:tc>
          <w:tcPr>
            <w:tcW w:w="6701" w:type="dxa"/>
            <w:shd w:val="clear" w:color="auto" w:fill="F2F2F2" w:themeFill="background1" w:themeFillShade="F2"/>
          </w:tcPr>
          <w:p w14:paraId="4E33097A" w14:textId="77777777" w:rsidR="00F602F3" w:rsidRPr="002A27D5" w:rsidRDefault="00F602F3" w:rsidP="00227074">
            <w:pPr>
              <w:tabs>
                <w:tab w:val="num" w:pos="540"/>
              </w:tabs>
              <w:spacing w:before="40" w:after="40"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sz w:val="24"/>
                <w:szCs w:val="24"/>
              </w:rPr>
            </w:pPr>
            <w:r w:rsidRPr="002A27D5">
              <w:rPr>
                <w:rStyle w:val="SubtleEmphasis"/>
                <w:rFonts w:ascii="Georgia" w:hAnsi="Georgia"/>
                <w:color w:val="595959" w:themeColor="text1" w:themeTint="A6"/>
                <w:sz w:val="24"/>
                <w:szCs w:val="24"/>
              </w:rPr>
              <w:t>Indicate the source(s) of data</w:t>
            </w:r>
          </w:p>
        </w:tc>
      </w:tr>
      <w:tr w:rsidR="00F602F3" w:rsidRPr="002A27D5" w14:paraId="68A980F7" w14:textId="77777777" w:rsidTr="00F6444E">
        <w:trPr>
          <w:trHeight w:val="36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tcBorders>
            <w:shd w:val="clear" w:color="auto" w:fill="14756E" w:themeFill="accent1"/>
          </w:tcPr>
          <w:p w14:paraId="6172A70E" w14:textId="77777777" w:rsidR="00F602F3" w:rsidRPr="00F6444E" w:rsidRDefault="00F602F3" w:rsidP="00227074">
            <w:pPr>
              <w:tabs>
                <w:tab w:val="num" w:pos="540"/>
              </w:tabs>
              <w:spacing w:before="120" w:after="120" w:line="288" w:lineRule="auto"/>
              <w:rPr>
                <w:rFonts w:ascii="Georgia" w:hAnsi="Georgia" w:cs="Arial"/>
                <w:color w:val="FFFFFF" w:themeColor="background1"/>
                <w:sz w:val="24"/>
                <w:szCs w:val="24"/>
              </w:rPr>
            </w:pPr>
            <w:r w:rsidRPr="00F6444E">
              <w:rPr>
                <w:rFonts w:ascii="Georgia" w:hAnsi="Georgia" w:cs="Arial"/>
                <w:color w:val="FFFFFF" w:themeColor="background1"/>
                <w:sz w:val="24"/>
                <w:szCs w:val="24"/>
              </w:rPr>
              <w:t xml:space="preserve">Rationale </w:t>
            </w:r>
          </w:p>
        </w:tc>
        <w:tc>
          <w:tcPr>
            <w:tcW w:w="6701" w:type="dxa"/>
            <w:shd w:val="clear" w:color="auto" w:fill="F2F2F2" w:themeFill="background1" w:themeFillShade="F2"/>
          </w:tcPr>
          <w:p w14:paraId="067F9CA8" w14:textId="77777777" w:rsidR="00F602F3" w:rsidRPr="002A27D5" w:rsidRDefault="00F602F3" w:rsidP="00227074">
            <w:pPr>
              <w:tabs>
                <w:tab w:val="num" w:pos="540"/>
              </w:tabs>
              <w:spacing w:before="40" w:after="40"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i/>
                <w:iCs/>
                <w:sz w:val="24"/>
                <w:szCs w:val="24"/>
                <w:lang w:eastAsia="ja-JP"/>
              </w:rPr>
            </w:pPr>
            <w:r w:rsidRPr="0BAA4DDA">
              <w:rPr>
                <w:rFonts w:ascii="Georgia" w:hAnsi="Georgia" w:cs="Arial"/>
                <w:i/>
                <w:iCs/>
                <w:color w:val="595959" w:themeColor="text1" w:themeTint="A6"/>
                <w:sz w:val="24"/>
                <w:szCs w:val="24"/>
                <w:lang w:eastAsia="ja-JP"/>
              </w:rPr>
              <w:t>Mention the rationale behind choosing the data/parameter/coefficient being fixed for the purpose along with rationale for the specific value chosen. Include applicable industry best practices, standards, guidelines to be followed</w:t>
            </w:r>
          </w:p>
        </w:tc>
      </w:tr>
      <w:tr w:rsidR="00F602F3" w:rsidRPr="002A27D5" w14:paraId="3E899551" w14:textId="77777777" w:rsidTr="00F6444E">
        <w:trPr>
          <w:trHeight w:val="36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tcBorders>
            <w:shd w:val="clear" w:color="auto" w:fill="14756E" w:themeFill="accent1"/>
          </w:tcPr>
          <w:p w14:paraId="49C57CD0" w14:textId="77777777" w:rsidR="00F602F3" w:rsidRPr="00F6444E" w:rsidRDefault="00F602F3" w:rsidP="00227074">
            <w:pPr>
              <w:tabs>
                <w:tab w:val="num" w:pos="540"/>
              </w:tabs>
              <w:spacing w:before="120" w:after="120" w:line="288" w:lineRule="auto"/>
              <w:rPr>
                <w:rFonts w:ascii="Georgia" w:hAnsi="Georgia" w:cs="Arial"/>
                <w:color w:val="FFFFFF" w:themeColor="background1"/>
                <w:sz w:val="24"/>
                <w:szCs w:val="24"/>
              </w:rPr>
            </w:pPr>
            <w:r w:rsidRPr="00F6444E">
              <w:rPr>
                <w:rFonts w:ascii="Georgia" w:hAnsi="Georgia" w:cs="Arial"/>
                <w:color w:val="FFFFFF" w:themeColor="background1"/>
                <w:sz w:val="24"/>
                <w:szCs w:val="24"/>
              </w:rPr>
              <w:t xml:space="preserve"> Purpose of Data</w:t>
            </w:r>
          </w:p>
        </w:tc>
        <w:tc>
          <w:tcPr>
            <w:tcW w:w="6701" w:type="dxa"/>
            <w:shd w:val="clear" w:color="auto" w:fill="F2F2F2" w:themeFill="background1" w:themeFillShade="F2"/>
          </w:tcPr>
          <w:p w14:paraId="385225C8" w14:textId="77777777" w:rsidR="00F602F3" w:rsidRPr="002A27D5" w:rsidRDefault="00F602F3" w:rsidP="00227074">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rStyle w:val="SubtleEmphasis"/>
                <w:rFonts w:ascii="Georgia" w:hAnsi="Georgia"/>
                <w:color w:val="595959" w:themeColor="text1" w:themeTint="A6"/>
                <w:sz w:val="24"/>
                <w:szCs w:val="24"/>
              </w:rPr>
            </w:pPr>
            <w:r w:rsidRPr="0BAA4DDA">
              <w:rPr>
                <w:rStyle w:val="SubtleEmphasis"/>
                <w:rFonts w:ascii="Georgia" w:hAnsi="Georgia"/>
                <w:color w:val="595959" w:themeColor="text1" w:themeTint="A6"/>
                <w:sz w:val="24"/>
                <w:szCs w:val="24"/>
              </w:rPr>
              <w:t>Indicate as applicable:</w:t>
            </w:r>
          </w:p>
          <w:p w14:paraId="42804AEA" w14:textId="77777777" w:rsidR="00F602F3" w:rsidRPr="002A27D5" w:rsidRDefault="00F602F3" w:rsidP="00F602F3">
            <w:pPr>
              <w:pStyle w:val="ListParagraph"/>
              <w:numPr>
                <w:ilvl w:val="0"/>
                <w:numId w:val="28"/>
              </w:numPr>
              <w:spacing w:before="40" w:after="40" w:line="288" w:lineRule="auto"/>
              <w:jc w:val="both"/>
              <w:cnfStyle w:val="000000000000" w:firstRow="0" w:lastRow="0" w:firstColumn="0" w:lastColumn="0" w:oddVBand="0" w:evenVBand="0" w:oddHBand="0" w:evenHBand="0" w:firstRowFirstColumn="0" w:firstRowLastColumn="0" w:lastRowFirstColumn="0" w:lastRowLastColumn="0"/>
              <w:rPr>
                <w:rStyle w:val="SubtleEmphasis"/>
                <w:rFonts w:ascii="Georgia" w:hAnsi="Georgia"/>
                <w:i w:val="0"/>
                <w:iCs w:val="0"/>
                <w:color w:val="595959" w:themeColor="text1" w:themeTint="A6"/>
                <w:sz w:val="24"/>
                <w:szCs w:val="24"/>
              </w:rPr>
            </w:pPr>
            <w:r w:rsidRPr="00B80F9E">
              <w:rPr>
                <w:rStyle w:val="SubtleEmphasis"/>
                <w:rFonts w:ascii="Georgia" w:hAnsi="Georgia"/>
                <w:color w:val="595959" w:themeColor="text1" w:themeTint="A6"/>
                <w:sz w:val="24"/>
                <w:szCs w:val="24"/>
              </w:rPr>
              <w:t>Determination of Baseline Scenario</w:t>
            </w:r>
          </w:p>
          <w:p w14:paraId="4EC6C401" w14:textId="77777777" w:rsidR="00F602F3" w:rsidRPr="002A27D5" w:rsidRDefault="00F602F3" w:rsidP="00F602F3">
            <w:pPr>
              <w:pStyle w:val="ListParagraph"/>
              <w:numPr>
                <w:ilvl w:val="0"/>
                <w:numId w:val="28"/>
              </w:numPr>
              <w:spacing w:before="40" w:after="40" w:line="288" w:lineRule="auto"/>
              <w:jc w:val="both"/>
              <w:cnfStyle w:val="000000000000" w:firstRow="0" w:lastRow="0" w:firstColumn="0" w:lastColumn="0" w:oddVBand="0" w:evenVBand="0" w:oddHBand="0" w:evenHBand="0" w:firstRowFirstColumn="0" w:firstRowLastColumn="0" w:lastRowFirstColumn="0" w:lastRowLastColumn="0"/>
              <w:rPr>
                <w:rStyle w:val="SubtleEmphasis"/>
                <w:rFonts w:ascii="Georgia" w:hAnsi="Georgia"/>
                <w:i w:val="0"/>
                <w:iCs w:val="0"/>
                <w:color w:val="595959" w:themeColor="text1" w:themeTint="A6"/>
                <w:sz w:val="24"/>
                <w:szCs w:val="24"/>
              </w:rPr>
            </w:pPr>
            <w:r w:rsidRPr="00B80F9E">
              <w:rPr>
                <w:rStyle w:val="SubtleEmphasis"/>
                <w:rFonts w:ascii="Georgia" w:hAnsi="Georgia"/>
                <w:color w:val="595959" w:themeColor="text1" w:themeTint="A6"/>
                <w:sz w:val="24"/>
                <w:szCs w:val="24"/>
              </w:rPr>
              <w:t>Calculation of Project</w:t>
            </w:r>
            <w:r>
              <w:rPr>
                <w:rStyle w:val="SubtleEmphasis"/>
                <w:rFonts w:ascii="Georgia" w:hAnsi="Georgia"/>
                <w:color w:val="595959" w:themeColor="text1" w:themeTint="A6"/>
                <w:sz w:val="24"/>
                <w:szCs w:val="24"/>
              </w:rPr>
              <w:t xml:space="preserve"> GHG</w:t>
            </w:r>
            <w:r w:rsidRPr="00B80F9E">
              <w:rPr>
                <w:rStyle w:val="SubtleEmphasis"/>
                <w:rFonts w:ascii="Georgia" w:hAnsi="Georgia"/>
                <w:color w:val="595959" w:themeColor="text1" w:themeTint="A6"/>
                <w:sz w:val="24"/>
                <w:szCs w:val="24"/>
              </w:rPr>
              <w:t xml:space="preserve"> Emissions </w:t>
            </w:r>
          </w:p>
          <w:p w14:paraId="3A5A41C4" w14:textId="77777777" w:rsidR="00F602F3" w:rsidRPr="002A27D5" w:rsidRDefault="00F602F3" w:rsidP="00F602F3">
            <w:pPr>
              <w:pStyle w:val="ListParagraph"/>
              <w:numPr>
                <w:ilvl w:val="0"/>
                <w:numId w:val="28"/>
              </w:numPr>
              <w:spacing w:before="40" w:after="40" w:line="288" w:lineRule="auto"/>
              <w:jc w:val="both"/>
              <w:cnfStyle w:val="000000000000" w:firstRow="0" w:lastRow="0" w:firstColumn="0" w:lastColumn="0" w:oddVBand="0" w:evenVBand="0" w:oddHBand="0" w:evenHBand="0" w:firstRowFirstColumn="0" w:firstRowLastColumn="0" w:lastRowFirstColumn="0" w:lastRowLastColumn="0"/>
              <w:rPr>
                <w:rStyle w:val="SubtleEmphasis"/>
                <w:rFonts w:ascii="Georgia" w:hAnsi="Georgia"/>
                <w:i w:val="0"/>
                <w:iCs w:val="0"/>
                <w:color w:val="595959" w:themeColor="text1" w:themeTint="A6"/>
                <w:sz w:val="24"/>
                <w:szCs w:val="24"/>
              </w:rPr>
            </w:pPr>
            <w:r w:rsidRPr="00B80F9E">
              <w:rPr>
                <w:rStyle w:val="SubtleEmphasis"/>
                <w:rFonts w:ascii="Georgia" w:hAnsi="Georgia"/>
                <w:color w:val="595959" w:themeColor="text1" w:themeTint="A6"/>
                <w:sz w:val="24"/>
                <w:szCs w:val="24"/>
              </w:rPr>
              <w:t xml:space="preserve">Calculation of GHG Emissions Reduction </w:t>
            </w:r>
          </w:p>
          <w:p w14:paraId="3399C928" w14:textId="77777777" w:rsidR="00F602F3" w:rsidRPr="002A27D5" w:rsidRDefault="00F602F3" w:rsidP="00F602F3">
            <w:pPr>
              <w:pStyle w:val="ListParagraph"/>
              <w:numPr>
                <w:ilvl w:val="0"/>
                <w:numId w:val="28"/>
              </w:numPr>
              <w:spacing w:before="40" w:after="40" w:line="288" w:lineRule="auto"/>
              <w:jc w:val="both"/>
              <w:cnfStyle w:val="000000000000" w:firstRow="0" w:lastRow="0" w:firstColumn="0" w:lastColumn="0" w:oddVBand="0" w:evenVBand="0" w:oddHBand="0" w:evenHBand="0" w:firstRowFirstColumn="0" w:firstRowLastColumn="0" w:lastRowFirstColumn="0" w:lastRowLastColumn="0"/>
              <w:rPr>
                <w:rStyle w:val="SubtleEmphasis"/>
                <w:rFonts w:ascii="Georgia" w:hAnsi="Georgia"/>
                <w:i w:val="0"/>
                <w:iCs w:val="0"/>
                <w:color w:val="595959" w:themeColor="text1" w:themeTint="A6"/>
                <w:sz w:val="24"/>
                <w:szCs w:val="24"/>
              </w:rPr>
            </w:pPr>
            <w:r w:rsidRPr="00B80F9E">
              <w:rPr>
                <w:rStyle w:val="SubtleEmphasis"/>
                <w:rFonts w:ascii="Georgia" w:hAnsi="Georgia"/>
                <w:color w:val="595959" w:themeColor="text1" w:themeTint="A6"/>
                <w:sz w:val="24"/>
                <w:szCs w:val="24"/>
              </w:rPr>
              <w:t xml:space="preserve">Calculation of GHG Removals Enhancement </w:t>
            </w:r>
          </w:p>
          <w:p w14:paraId="2DC6CBEA" w14:textId="77777777" w:rsidR="00F602F3" w:rsidRPr="002A27D5" w:rsidRDefault="00F602F3" w:rsidP="00F602F3">
            <w:pPr>
              <w:pStyle w:val="ListParagraph"/>
              <w:numPr>
                <w:ilvl w:val="0"/>
                <w:numId w:val="28"/>
              </w:numPr>
              <w:spacing w:before="40" w:after="40" w:line="288" w:lineRule="auto"/>
              <w:jc w:val="both"/>
              <w:cnfStyle w:val="000000000000" w:firstRow="0" w:lastRow="0" w:firstColumn="0" w:lastColumn="0" w:oddVBand="0" w:evenVBand="0" w:oddHBand="0" w:evenHBand="0" w:firstRowFirstColumn="0" w:firstRowLastColumn="0" w:lastRowFirstColumn="0" w:lastRowLastColumn="0"/>
              <w:rPr>
                <w:rStyle w:val="SubtleEmphasis"/>
                <w:rFonts w:ascii="Georgia" w:hAnsi="Georgia"/>
                <w:color w:val="595959" w:themeColor="text1" w:themeTint="A6"/>
                <w:sz w:val="24"/>
                <w:szCs w:val="24"/>
              </w:rPr>
            </w:pPr>
            <w:r w:rsidRPr="00B80F9E">
              <w:rPr>
                <w:rStyle w:val="SubtleEmphasis"/>
                <w:rFonts w:ascii="Georgia" w:hAnsi="Georgia"/>
                <w:color w:val="595959" w:themeColor="text1" w:themeTint="A6"/>
                <w:sz w:val="24"/>
                <w:szCs w:val="24"/>
              </w:rPr>
              <w:t xml:space="preserve">Calculation of Leakage </w:t>
            </w:r>
            <w:r>
              <w:rPr>
                <w:rStyle w:val="SubtleEmphasis"/>
                <w:rFonts w:ascii="Georgia" w:hAnsi="Georgia"/>
                <w:color w:val="595959" w:themeColor="text1" w:themeTint="A6"/>
                <w:sz w:val="24"/>
                <w:szCs w:val="24"/>
              </w:rPr>
              <w:t>GHG emissions</w:t>
            </w:r>
          </w:p>
        </w:tc>
      </w:tr>
      <w:tr w:rsidR="00F602F3" w:rsidRPr="002A27D5" w14:paraId="3DBC3D48" w14:textId="77777777" w:rsidTr="00F6444E">
        <w:trPr>
          <w:trHeight w:val="36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bottom w:val="none" w:sz="0" w:space="0" w:color="auto"/>
            </w:tcBorders>
            <w:shd w:val="clear" w:color="auto" w:fill="14756E" w:themeFill="accent1"/>
          </w:tcPr>
          <w:p w14:paraId="3F321EF1" w14:textId="77777777" w:rsidR="00F602F3" w:rsidRPr="00F6444E" w:rsidRDefault="00F602F3" w:rsidP="00227074">
            <w:pPr>
              <w:tabs>
                <w:tab w:val="num" w:pos="540"/>
              </w:tabs>
              <w:spacing w:before="120" w:after="120" w:line="288" w:lineRule="auto"/>
              <w:rPr>
                <w:rFonts w:ascii="Georgia" w:hAnsi="Georgia" w:cs="Arial"/>
                <w:color w:val="FFFFFF" w:themeColor="background1"/>
                <w:sz w:val="24"/>
                <w:szCs w:val="24"/>
              </w:rPr>
            </w:pPr>
            <w:r w:rsidRPr="00F6444E">
              <w:rPr>
                <w:rFonts w:ascii="Georgia" w:hAnsi="Georgia" w:cs="Arial"/>
                <w:color w:val="FFFFFF" w:themeColor="background1"/>
                <w:sz w:val="24"/>
                <w:szCs w:val="24"/>
              </w:rPr>
              <w:t>Comments</w:t>
            </w:r>
          </w:p>
        </w:tc>
        <w:tc>
          <w:tcPr>
            <w:tcW w:w="6701" w:type="dxa"/>
            <w:shd w:val="clear" w:color="auto" w:fill="F2F2F2" w:themeFill="background1" w:themeFillShade="F2"/>
          </w:tcPr>
          <w:p w14:paraId="00D9C737" w14:textId="77777777" w:rsidR="00F602F3" w:rsidRPr="002A27D5" w:rsidRDefault="00F602F3" w:rsidP="00227074">
            <w:pPr>
              <w:tabs>
                <w:tab w:val="num" w:pos="540"/>
              </w:tabs>
              <w:spacing w:before="40" w:after="40"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sz w:val="24"/>
                <w:szCs w:val="24"/>
              </w:rPr>
            </w:pPr>
            <w:r w:rsidRPr="002A27D5">
              <w:rPr>
                <w:rStyle w:val="SubtleEmphasis"/>
                <w:rFonts w:ascii="Georgia" w:hAnsi="Georgia"/>
                <w:color w:val="595959" w:themeColor="text1" w:themeTint="A6"/>
                <w:sz w:val="24"/>
                <w:szCs w:val="24"/>
              </w:rPr>
              <w:t>Provide additional comments w</w:t>
            </w:r>
            <w:r>
              <w:rPr>
                <w:rStyle w:val="SubtleEmphasis"/>
                <w:rFonts w:ascii="Georgia" w:hAnsi="Georgia"/>
                <w:color w:val="595959" w:themeColor="text1" w:themeTint="A6"/>
                <w:sz w:val="24"/>
                <w:szCs w:val="24"/>
              </w:rPr>
              <w:t>i</w:t>
            </w:r>
            <w:r>
              <w:rPr>
                <w:rStyle w:val="SubtleEmphasis"/>
              </w:rPr>
              <w:t xml:space="preserve">th </w:t>
            </w:r>
            <w:r w:rsidRPr="002A27D5">
              <w:rPr>
                <w:rStyle w:val="SubtleEmphasis"/>
                <w:rFonts w:ascii="Georgia" w:hAnsi="Georgia"/>
                <w:color w:val="595959" w:themeColor="text1" w:themeTint="A6"/>
                <w:sz w:val="24"/>
                <w:szCs w:val="24"/>
              </w:rPr>
              <w:t>r</w:t>
            </w:r>
            <w:r>
              <w:rPr>
                <w:rStyle w:val="SubtleEmphasis"/>
                <w:rFonts w:ascii="Georgia" w:hAnsi="Georgia"/>
                <w:color w:val="595959" w:themeColor="text1" w:themeTint="A6"/>
                <w:sz w:val="24"/>
                <w:szCs w:val="24"/>
              </w:rPr>
              <w:t xml:space="preserve">espect </w:t>
            </w:r>
            <w:r w:rsidRPr="002A27D5">
              <w:rPr>
                <w:rStyle w:val="SubtleEmphasis"/>
                <w:rFonts w:ascii="Georgia" w:hAnsi="Georgia"/>
                <w:color w:val="595959" w:themeColor="text1" w:themeTint="A6"/>
                <w:sz w:val="24"/>
                <w:szCs w:val="24"/>
              </w:rPr>
              <w:t xml:space="preserve"> to </w:t>
            </w:r>
            <w:r>
              <w:rPr>
                <w:rStyle w:val="SubtleEmphasis"/>
                <w:rFonts w:ascii="Georgia" w:hAnsi="Georgia"/>
                <w:color w:val="595959" w:themeColor="text1" w:themeTint="A6"/>
                <w:sz w:val="24"/>
                <w:szCs w:val="24"/>
              </w:rPr>
              <w:t>d</w:t>
            </w:r>
            <w:r w:rsidRPr="002A27D5">
              <w:rPr>
                <w:rStyle w:val="SubtleEmphasis"/>
                <w:rFonts w:ascii="Georgia" w:hAnsi="Georgia"/>
                <w:color w:val="595959" w:themeColor="text1" w:themeTint="A6"/>
                <w:sz w:val="24"/>
                <w:szCs w:val="24"/>
              </w:rPr>
              <w:t xml:space="preserve">ata / </w:t>
            </w:r>
            <w:r>
              <w:rPr>
                <w:rStyle w:val="SubtleEmphasis"/>
                <w:rFonts w:ascii="Georgia" w:hAnsi="Georgia"/>
                <w:color w:val="595959" w:themeColor="text1" w:themeTint="A6"/>
                <w:sz w:val="24"/>
                <w:szCs w:val="24"/>
              </w:rPr>
              <w:t>p</w:t>
            </w:r>
            <w:r w:rsidRPr="002A27D5">
              <w:rPr>
                <w:rStyle w:val="SubtleEmphasis"/>
                <w:rFonts w:ascii="Georgia" w:hAnsi="Georgia"/>
                <w:color w:val="595959" w:themeColor="text1" w:themeTint="A6"/>
                <w:sz w:val="24"/>
                <w:szCs w:val="24"/>
              </w:rPr>
              <w:t>arameter /</w:t>
            </w:r>
            <w:r>
              <w:rPr>
                <w:rStyle w:val="SubtleEmphasis"/>
                <w:rFonts w:ascii="Georgia" w:hAnsi="Georgia"/>
                <w:color w:val="595959" w:themeColor="text1" w:themeTint="A6"/>
                <w:sz w:val="24"/>
                <w:szCs w:val="24"/>
              </w:rPr>
              <w:t>c</w:t>
            </w:r>
            <w:r w:rsidRPr="002A27D5">
              <w:rPr>
                <w:rStyle w:val="SubtleEmphasis"/>
                <w:rFonts w:ascii="Georgia" w:hAnsi="Georgia"/>
                <w:color w:val="595959" w:themeColor="text1" w:themeTint="A6"/>
                <w:sz w:val="24"/>
                <w:szCs w:val="24"/>
              </w:rPr>
              <w:t>oefficient</w:t>
            </w:r>
          </w:p>
        </w:tc>
      </w:tr>
    </w:tbl>
    <w:p w14:paraId="7987C4C0" w14:textId="77777777" w:rsidR="00F602F3" w:rsidRDefault="00F602F3" w:rsidP="00F602F3">
      <w:pPr>
        <w:ind w:left="1418"/>
      </w:pPr>
    </w:p>
    <w:p w14:paraId="6893FDFF" w14:textId="77777777" w:rsidR="00F602F3" w:rsidRPr="00260D43" w:rsidRDefault="00F602F3" w:rsidP="00F602F3">
      <w:pPr>
        <w:pStyle w:val="Heading2"/>
        <w:keepNext/>
        <w:keepLines/>
        <w:numPr>
          <w:ilvl w:val="1"/>
          <w:numId w:val="37"/>
        </w:numPr>
        <w:spacing w:before="40" w:after="0"/>
        <w:ind w:left="1418" w:hanging="1058"/>
        <w:rPr>
          <w:rFonts w:ascii="Georgia" w:hAnsi="Georgia"/>
          <w:b w:val="0"/>
          <w:bCs w:val="0"/>
          <w:sz w:val="24"/>
          <w:szCs w:val="24"/>
        </w:rPr>
      </w:pPr>
      <w:bookmarkStart w:id="13" w:name="_Toc82515241"/>
      <w:r w:rsidRPr="00461F8F">
        <w:rPr>
          <w:rFonts w:ascii="Georgia" w:hAnsi="Georgia"/>
          <w:sz w:val="24"/>
          <w:szCs w:val="24"/>
        </w:rPr>
        <w:t>Data and Parameters Monitored</w:t>
      </w:r>
      <w:bookmarkEnd w:id="13"/>
    </w:p>
    <w:p w14:paraId="10841068" w14:textId="77777777" w:rsidR="00F602F3" w:rsidRDefault="00F602F3" w:rsidP="00F602F3">
      <w:pPr>
        <w:ind w:left="1440"/>
        <w:jc w:val="both"/>
        <w:rPr>
          <w:rFonts w:ascii="Georgia" w:hAnsi="Georgia"/>
          <w:i/>
          <w:iCs/>
          <w:color w:val="595959" w:themeColor="text1" w:themeTint="A6"/>
          <w:sz w:val="24"/>
          <w:szCs w:val="24"/>
        </w:rPr>
      </w:pPr>
    </w:p>
    <w:p w14:paraId="3576276B" w14:textId="77777777" w:rsidR="00F602F3" w:rsidRPr="007D50A8" w:rsidRDefault="00F602F3" w:rsidP="00F602F3">
      <w:pPr>
        <w:ind w:left="1440"/>
        <w:jc w:val="both"/>
        <w:rPr>
          <w:rFonts w:ascii="Georgia" w:hAnsi="Georgia"/>
          <w:i/>
          <w:iCs/>
          <w:color w:val="595959" w:themeColor="text1" w:themeTint="A6"/>
          <w:sz w:val="24"/>
          <w:szCs w:val="24"/>
        </w:rPr>
      </w:pPr>
      <w:r w:rsidRPr="007D50A8">
        <w:rPr>
          <w:rFonts w:ascii="Georgia" w:hAnsi="Georgia"/>
          <w:i/>
          <w:iCs/>
          <w:color w:val="595959" w:themeColor="text1" w:themeTint="A6"/>
          <w:sz w:val="24"/>
          <w:szCs w:val="24"/>
        </w:rPr>
        <w:t>Provide information on data and parameters monitored.</w:t>
      </w:r>
      <w:r>
        <w:rPr>
          <w:rFonts w:ascii="Georgia" w:hAnsi="Georgia"/>
          <w:i/>
          <w:iCs/>
          <w:color w:val="595959" w:themeColor="text1" w:themeTint="A6"/>
          <w:sz w:val="24"/>
          <w:szCs w:val="24"/>
        </w:rPr>
        <w:t xml:space="preserve"> For each data and parameter,</w:t>
      </w:r>
      <w:r w:rsidRPr="007D50A8">
        <w:rPr>
          <w:rFonts w:ascii="Georgia" w:hAnsi="Georgia"/>
          <w:i/>
          <w:iCs/>
          <w:color w:val="595959" w:themeColor="text1" w:themeTint="A6"/>
          <w:sz w:val="24"/>
          <w:szCs w:val="24"/>
        </w:rPr>
        <w:t xml:space="preserve"> include information on equipment used to monitor and/or measure data and parameters including its accuracy, calibrations, etc. Copy and paste the table to include information on more data and parameters. </w:t>
      </w:r>
    </w:p>
    <w:tbl>
      <w:tblPr>
        <w:tblStyle w:val="GridTable5Dark-Accent21"/>
        <w:tblpPr w:leftFromText="180" w:rightFromText="180" w:vertAnchor="text" w:horzAnchor="margin" w:tblpY="344"/>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759"/>
        <w:gridCol w:w="6701"/>
      </w:tblGrid>
      <w:tr w:rsidR="00F602F3" w:rsidRPr="00461F8F" w14:paraId="7DF48035" w14:textId="77777777" w:rsidTr="00F6444E">
        <w:trPr>
          <w:trHeight w:val="364"/>
        </w:trPr>
        <w:tc>
          <w:tcPr>
            <w:cnfStyle w:val="001000000000" w:firstRow="0" w:lastRow="0" w:firstColumn="1" w:lastColumn="0" w:oddVBand="0" w:evenVBand="0" w:oddHBand="0" w:evenHBand="0" w:firstRowFirstColumn="0" w:firstRowLastColumn="0" w:lastRowFirstColumn="0" w:lastRowLastColumn="0"/>
            <w:tcW w:w="2759" w:type="dxa"/>
            <w:tcBorders>
              <w:top w:val="none" w:sz="0" w:space="0" w:color="auto"/>
              <w:left w:val="none" w:sz="0" w:space="0" w:color="auto"/>
            </w:tcBorders>
            <w:shd w:val="clear" w:color="auto" w:fill="14756E" w:themeFill="accent1"/>
          </w:tcPr>
          <w:p w14:paraId="10D31236" w14:textId="77777777" w:rsidR="00F602F3" w:rsidRPr="00F6444E" w:rsidRDefault="00F602F3" w:rsidP="00227074">
            <w:pPr>
              <w:tabs>
                <w:tab w:val="num" w:pos="540"/>
              </w:tabs>
              <w:spacing w:before="120" w:after="120" w:line="288" w:lineRule="auto"/>
              <w:rPr>
                <w:rFonts w:ascii="Georgia" w:hAnsi="Georgia" w:cs="Arial"/>
                <w:b w:val="0"/>
                <w:color w:val="FFFFFF" w:themeColor="background1"/>
                <w:sz w:val="24"/>
                <w:szCs w:val="24"/>
              </w:rPr>
            </w:pPr>
            <w:r w:rsidRPr="00F6444E">
              <w:rPr>
                <w:rFonts w:ascii="Georgia" w:hAnsi="Georgia" w:cs="Arial"/>
                <w:color w:val="FFFFFF" w:themeColor="background1"/>
                <w:sz w:val="24"/>
                <w:szCs w:val="24"/>
              </w:rPr>
              <w:t>Data / Parameter / Coefficient/Variable</w:t>
            </w:r>
          </w:p>
        </w:tc>
        <w:tc>
          <w:tcPr>
            <w:tcW w:w="6701" w:type="dxa"/>
            <w:shd w:val="clear" w:color="auto" w:fill="F2F2F2" w:themeFill="background1" w:themeFillShade="F2"/>
          </w:tcPr>
          <w:p w14:paraId="0C6E4908" w14:textId="77777777" w:rsidR="00F602F3" w:rsidRPr="00461F8F" w:rsidRDefault="00F602F3" w:rsidP="0022707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Georgia" w:hAnsi="Georgia" w:cs="Arial"/>
                <w:sz w:val="24"/>
                <w:szCs w:val="24"/>
              </w:rPr>
            </w:pPr>
            <w:r w:rsidRPr="00461F8F">
              <w:rPr>
                <w:rFonts w:ascii="Georgia" w:hAnsi="Georgia" w:cs="Arial"/>
                <w:i/>
                <w:iCs/>
                <w:color w:val="595959" w:themeColor="text1" w:themeTint="A6"/>
                <w:sz w:val="24"/>
                <w:szCs w:val="24"/>
              </w:rPr>
              <w:t>Name</w:t>
            </w:r>
            <w:r>
              <w:rPr>
                <w:rFonts w:ascii="Georgia" w:hAnsi="Georgia" w:cs="Arial"/>
                <w:i/>
                <w:iCs/>
                <w:color w:val="595959" w:themeColor="text1" w:themeTint="A6"/>
                <w:sz w:val="24"/>
                <w:szCs w:val="24"/>
              </w:rPr>
              <w:t xml:space="preserve"> </w:t>
            </w:r>
            <w:r w:rsidRPr="00461F8F">
              <w:rPr>
                <w:rFonts w:ascii="Georgia" w:hAnsi="Georgia" w:cs="Arial"/>
                <w:i/>
                <w:iCs/>
                <w:color w:val="595959" w:themeColor="text1" w:themeTint="A6"/>
                <w:sz w:val="24"/>
                <w:szCs w:val="24"/>
              </w:rPr>
              <w:t>and symbol/abbreviation of</w:t>
            </w:r>
            <w:r>
              <w:rPr>
                <w:rFonts w:ascii="Georgia" w:hAnsi="Georgia" w:cs="Arial"/>
                <w:i/>
                <w:iCs/>
                <w:color w:val="595959" w:themeColor="text1" w:themeTint="A6"/>
                <w:sz w:val="24"/>
                <w:szCs w:val="24"/>
              </w:rPr>
              <w:t xml:space="preserve"> d</w:t>
            </w:r>
            <w:r w:rsidRPr="00461F8F">
              <w:rPr>
                <w:rFonts w:ascii="Georgia" w:hAnsi="Georgia" w:cs="Arial"/>
                <w:i/>
                <w:iCs/>
                <w:color w:val="595959" w:themeColor="text1" w:themeTint="A6"/>
                <w:sz w:val="24"/>
                <w:szCs w:val="24"/>
              </w:rPr>
              <w:t>ata/</w:t>
            </w:r>
            <w:r>
              <w:rPr>
                <w:rFonts w:ascii="Georgia" w:hAnsi="Georgia" w:cs="Arial"/>
                <w:i/>
                <w:iCs/>
                <w:color w:val="595959" w:themeColor="text1" w:themeTint="A6"/>
                <w:sz w:val="24"/>
                <w:szCs w:val="24"/>
              </w:rPr>
              <w:t>p</w:t>
            </w:r>
            <w:r w:rsidRPr="00461F8F">
              <w:rPr>
                <w:rFonts w:ascii="Georgia" w:hAnsi="Georgia" w:cs="Arial"/>
                <w:i/>
                <w:iCs/>
                <w:color w:val="595959" w:themeColor="text1" w:themeTint="A6"/>
                <w:sz w:val="24"/>
                <w:szCs w:val="24"/>
              </w:rPr>
              <w:t>arameter/</w:t>
            </w:r>
            <w:r>
              <w:rPr>
                <w:rFonts w:ascii="Georgia" w:hAnsi="Georgia" w:cs="Arial"/>
                <w:i/>
                <w:iCs/>
                <w:color w:val="595959" w:themeColor="text1" w:themeTint="A6"/>
                <w:sz w:val="24"/>
                <w:szCs w:val="24"/>
              </w:rPr>
              <w:t>c</w:t>
            </w:r>
            <w:r w:rsidRPr="00461F8F">
              <w:rPr>
                <w:rFonts w:ascii="Georgia" w:hAnsi="Georgia" w:cs="Arial"/>
                <w:i/>
                <w:iCs/>
                <w:color w:val="595959" w:themeColor="text1" w:themeTint="A6"/>
                <w:sz w:val="24"/>
                <w:szCs w:val="24"/>
              </w:rPr>
              <w:t>oefficient/</w:t>
            </w:r>
            <w:r>
              <w:rPr>
                <w:rFonts w:ascii="Georgia" w:hAnsi="Georgia" w:cs="Arial"/>
                <w:i/>
                <w:iCs/>
                <w:color w:val="595959" w:themeColor="text1" w:themeTint="A6"/>
                <w:sz w:val="24"/>
                <w:szCs w:val="24"/>
              </w:rPr>
              <w:t>v</w:t>
            </w:r>
            <w:r w:rsidRPr="00461F8F">
              <w:rPr>
                <w:rFonts w:ascii="Georgia" w:hAnsi="Georgia" w:cs="Arial"/>
                <w:i/>
                <w:iCs/>
                <w:color w:val="595959" w:themeColor="text1" w:themeTint="A6"/>
                <w:sz w:val="24"/>
                <w:szCs w:val="24"/>
              </w:rPr>
              <w:t>ariable</w:t>
            </w:r>
          </w:p>
        </w:tc>
      </w:tr>
      <w:tr w:rsidR="00F602F3" w:rsidRPr="00461F8F" w14:paraId="6E7CFCE1" w14:textId="77777777" w:rsidTr="00F6444E">
        <w:trPr>
          <w:trHeight w:val="36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tcBorders>
            <w:shd w:val="clear" w:color="auto" w:fill="14756E" w:themeFill="accent1"/>
          </w:tcPr>
          <w:p w14:paraId="27E77C53" w14:textId="77777777" w:rsidR="00F602F3" w:rsidRPr="00F6444E" w:rsidRDefault="00F602F3" w:rsidP="00227074">
            <w:pPr>
              <w:tabs>
                <w:tab w:val="num" w:pos="540"/>
              </w:tabs>
              <w:spacing w:before="120" w:after="120" w:line="288" w:lineRule="auto"/>
              <w:rPr>
                <w:rFonts w:ascii="Georgia" w:hAnsi="Georgia" w:cs="Arial"/>
                <w:color w:val="FFFFFF" w:themeColor="background1"/>
                <w:sz w:val="24"/>
                <w:szCs w:val="24"/>
              </w:rPr>
            </w:pPr>
            <w:r w:rsidRPr="00F6444E">
              <w:rPr>
                <w:rFonts w:ascii="Georgia" w:hAnsi="Georgia" w:cs="Arial"/>
                <w:color w:val="FFFFFF" w:themeColor="background1"/>
                <w:sz w:val="24"/>
                <w:szCs w:val="24"/>
              </w:rPr>
              <w:t>Unit</w:t>
            </w:r>
          </w:p>
        </w:tc>
        <w:tc>
          <w:tcPr>
            <w:tcW w:w="6701" w:type="dxa"/>
            <w:shd w:val="clear" w:color="auto" w:fill="F2F2F2" w:themeFill="background1" w:themeFillShade="F2"/>
          </w:tcPr>
          <w:p w14:paraId="7699346C" w14:textId="77777777" w:rsidR="00F602F3" w:rsidRPr="00461F8F" w:rsidRDefault="00F602F3" w:rsidP="00227074">
            <w:pPr>
              <w:tabs>
                <w:tab w:val="num" w:pos="540"/>
              </w:tabs>
              <w:spacing w:before="40" w:after="40"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i/>
                <w:sz w:val="24"/>
                <w:szCs w:val="24"/>
              </w:rPr>
            </w:pPr>
            <w:r w:rsidRPr="00461F8F">
              <w:rPr>
                <w:rFonts w:ascii="Georgia" w:hAnsi="Georgia" w:cs="Arial"/>
                <w:i/>
                <w:color w:val="595959" w:themeColor="text1" w:themeTint="A6"/>
                <w:sz w:val="24"/>
                <w:szCs w:val="24"/>
              </w:rPr>
              <w:t xml:space="preserve">Provide unit of measure/dimension </w:t>
            </w:r>
          </w:p>
        </w:tc>
      </w:tr>
      <w:tr w:rsidR="00F602F3" w:rsidRPr="00461F8F" w14:paraId="76F38367" w14:textId="77777777" w:rsidTr="00F6444E">
        <w:trPr>
          <w:trHeight w:val="36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tcBorders>
            <w:shd w:val="clear" w:color="auto" w:fill="14756E" w:themeFill="accent1"/>
          </w:tcPr>
          <w:p w14:paraId="4BFE4870" w14:textId="77777777" w:rsidR="00F602F3" w:rsidRPr="00F6444E" w:rsidRDefault="00F602F3" w:rsidP="00227074">
            <w:pPr>
              <w:tabs>
                <w:tab w:val="num" w:pos="540"/>
              </w:tabs>
              <w:spacing w:before="120" w:after="120" w:line="288" w:lineRule="auto"/>
              <w:rPr>
                <w:rFonts w:ascii="Georgia" w:hAnsi="Georgia" w:cs="Arial"/>
                <w:color w:val="FFFFFF" w:themeColor="background1"/>
                <w:sz w:val="24"/>
                <w:szCs w:val="24"/>
              </w:rPr>
            </w:pPr>
            <w:r w:rsidRPr="00F6444E">
              <w:rPr>
                <w:rFonts w:ascii="Georgia" w:hAnsi="Georgia" w:cs="Arial"/>
                <w:color w:val="FFFFFF" w:themeColor="background1"/>
                <w:sz w:val="24"/>
                <w:szCs w:val="24"/>
              </w:rPr>
              <w:t>Description</w:t>
            </w:r>
          </w:p>
        </w:tc>
        <w:tc>
          <w:tcPr>
            <w:tcW w:w="6701" w:type="dxa"/>
            <w:shd w:val="clear" w:color="auto" w:fill="F2F2F2" w:themeFill="background1" w:themeFillShade="F2"/>
          </w:tcPr>
          <w:p w14:paraId="752DBE89" w14:textId="77777777" w:rsidR="00F602F3" w:rsidRPr="00461F8F" w:rsidRDefault="00F602F3" w:rsidP="00227074">
            <w:pPr>
              <w:tabs>
                <w:tab w:val="num" w:pos="540"/>
              </w:tabs>
              <w:spacing w:before="40" w:after="40"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i/>
                <w:sz w:val="24"/>
                <w:szCs w:val="24"/>
              </w:rPr>
            </w:pPr>
            <w:r w:rsidRPr="00461F8F">
              <w:rPr>
                <w:rFonts w:ascii="Georgia" w:hAnsi="Georgia" w:cs="Arial"/>
                <w:i/>
                <w:color w:val="595959" w:themeColor="text1" w:themeTint="A6"/>
                <w:sz w:val="24"/>
                <w:szCs w:val="24"/>
              </w:rPr>
              <w:t>Provide a description of the data/parameter/coefficient</w:t>
            </w:r>
            <w:r>
              <w:rPr>
                <w:rFonts w:ascii="Georgia" w:hAnsi="Georgia" w:cs="Arial"/>
                <w:i/>
                <w:color w:val="595959" w:themeColor="text1" w:themeTint="A6"/>
                <w:sz w:val="24"/>
                <w:szCs w:val="24"/>
              </w:rPr>
              <w:t>/</w:t>
            </w:r>
            <w:r w:rsidRPr="00BF4FB8">
              <w:rPr>
                <w:rStyle w:val="SubtleEmphasis"/>
                <w:rFonts w:ascii="Georgia" w:hAnsi="Georgia"/>
                <w:color w:val="595959" w:themeColor="text1" w:themeTint="A6"/>
                <w:sz w:val="24"/>
                <w:szCs w:val="24"/>
              </w:rPr>
              <w:t xml:space="preserve"> variable</w:t>
            </w:r>
          </w:p>
        </w:tc>
      </w:tr>
      <w:tr w:rsidR="00F602F3" w:rsidRPr="00461F8F" w14:paraId="2FD8CF8C" w14:textId="77777777" w:rsidTr="00F6444E">
        <w:trPr>
          <w:trHeight w:val="36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tcBorders>
            <w:shd w:val="clear" w:color="auto" w:fill="14756E" w:themeFill="accent1"/>
          </w:tcPr>
          <w:p w14:paraId="77050D83" w14:textId="77777777" w:rsidR="00F602F3" w:rsidRPr="00F6444E" w:rsidRDefault="00F602F3" w:rsidP="00227074">
            <w:pPr>
              <w:tabs>
                <w:tab w:val="num" w:pos="540"/>
              </w:tabs>
              <w:spacing w:before="120" w:after="120" w:line="288" w:lineRule="auto"/>
              <w:rPr>
                <w:rFonts w:ascii="Georgia" w:hAnsi="Georgia" w:cs="Arial"/>
                <w:b w:val="0"/>
                <w:bCs w:val="0"/>
                <w:color w:val="FFFFFF" w:themeColor="background1"/>
                <w:sz w:val="24"/>
                <w:szCs w:val="24"/>
              </w:rPr>
            </w:pPr>
            <w:r w:rsidRPr="00F6444E">
              <w:rPr>
                <w:rFonts w:ascii="Georgia" w:hAnsi="Georgia" w:cs="Arial"/>
                <w:color w:val="FFFFFF" w:themeColor="background1"/>
                <w:sz w:val="24"/>
                <w:szCs w:val="24"/>
              </w:rPr>
              <w:t>Algorithms/</w:t>
            </w:r>
          </w:p>
          <w:p w14:paraId="17E4479D" w14:textId="77777777" w:rsidR="00F602F3" w:rsidRPr="00F6444E" w:rsidRDefault="00F602F3" w:rsidP="00227074">
            <w:pPr>
              <w:tabs>
                <w:tab w:val="num" w:pos="540"/>
              </w:tabs>
              <w:spacing w:before="120" w:after="120" w:line="288" w:lineRule="auto"/>
              <w:rPr>
                <w:rFonts w:ascii="Georgia" w:hAnsi="Georgia" w:cs="Arial"/>
                <w:b w:val="0"/>
                <w:bCs w:val="0"/>
                <w:color w:val="FFFFFF" w:themeColor="background1"/>
                <w:sz w:val="24"/>
                <w:szCs w:val="24"/>
              </w:rPr>
            </w:pPr>
            <w:r w:rsidRPr="00F6444E">
              <w:rPr>
                <w:rFonts w:ascii="Georgia" w:hAnsi="Georgia" w:cs="Arial"/>
                <w:color w:val="FFFFFF" w:themeColor="background1"/>
                <w:sz w:val="24"/>
                <w:szCs w:val="24"/>
              </w:rPr>
              <w:lastRenderedPageBreak/>
              <w:t>Equations/</w:t>
            </w:r>
          </w:p>
          <w:p w14:paraId="2B9C109A" w14:textId="77777777" w:rsidR="00F602F3" w:rsidRPr="00F6444E" w:rsidRDefault="00F602F3" w:rsidP="00227074">
            <w:pPr>
              <w:tabs>
                <w:tab w:val="num" w:pos="540"/>
              </w:tabs>
              <w:spacing w:before="120" w:after="120" w:line="288" w:lineRule="auto"/>
              <w:rPr>
                <w:rFonts w:ascii="Georgia" w:hAnsi="Georgia" w:cs="Arial"/>
                <w:color w:val="FFFFFF" w:themeColor="background1"/>
                <w:sz w:val="24"/>
                <w:szCs w:val="24"/>
              </w:rPr>
            </w:pPr>
            <w:r w:rsidRPr="00F6444E">
              <w:rPr>
                <w:rFonts w:ascii="Georgia" w:hAnsi="Georgia" w:cs="Arial"/>
                <w:color w:val="FFFFFF" w:themeColor="background1"/>
                <w:sz w:val="24"/>
                <w:szCs w:val="24"/>
              </w:rPr>
              <w:t xml:space="preserve">Formulae </w:t>
            </w:r>
          </w:p>
        </w:tc>
        <w:tc>
          <w:tcPr>
            <w:tcW w:w="6701" w:type="dxa"/>
            <w:shd w:val="clear" w:color="auto" w:fill="F2F2F2" w:themeFill="background1" w:themeFillShade="F2"/>
          </w:tcPr>
          <w:p w14:paraId="1D35B120" w14:textId="77777777" w:rsidR="00F602F3" w:rsidRPr="00461F8F" w:rsidRDefault="00F602F3" w:rsidP="00227074">
            <w:pPr>
              <w:tabs>
                <w:tab w:val="num" w:pos="540"/>
              </w:tabs>
              <w:spacing w:before="40" w:after="40"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i/>
                <w:sz w:val="24"/>
                <w:szCs w:val="24"/>
              </w:rPr>
            </w:pPr>
            <w:r w:rsidRPr="00461F8F">
              <w:rPr>
                <w:rFonts w:ascii="Georgia" w:hAnsi="Georgia" w:cs="Arial"/>
                <w:i/>
                <w:color w:val="595959" w:themeColor="text1" w:themeTint="A6"/>
                <w:sz w:val="24"/>
                <w:szCs w:val="24"/>
              </w:rPr>
              <w:lastRenderedPageBreak/>
              <w:t>Mention the algorithm(s), equation(s), formula(s) that use data/parameter</w:t>
            </w:r>
          </w:p>
        </w:tc>
      </w:tr>
      <w:tr w:rsidR="00F602F3" w:rsidRPr="00461F8F" w14:paraId="2E01F170" w14:textId="77777777" w:rsidTr="00F6444E">
        <w:trPr>
          <w:trHeight w:val="36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tcBorders>
            <w:shd w:val="clear" w:color="auto" w:fill="14756E" w:themeFill="accent1"/>
          </w:tcPr>
          <w:p w14:paraId="2B9F0D2B" w14:textId="77777777" w:rsidR="00F602F3" w:rsidRPr="00F6444E" w:rsidRDefault="00F602F3" w:rsidP="00227074">
            <w:pPr>
              <w:tabs>
                <w:tab w:val="num" w:pos="540"/>
              </w:tabs>
              <w:spacing w:before="120" w:after="120" w:line="288" w:lineRule="auto"/>
              <w:rPr>
                <w:rFonts w:ascii="Georgia" w:hAnsi="Georgia" w:cs="Arial"/>
                <w:color w:val="FFFFFF" w:themeColor="background1"/>
                <w:sz w:val="24"/>
                <w:szCs w:val="24"/>
              </w:rPr>
            </w:pPr>
            <w:r w:rsidRPr="00F6444E">
              <w:rPr>
                <w:rFonts w:ascii="Georgia" w:hAnsi="Georgia" w:cs="Arial"/>
                <w:color w:val="FFFFFF" w:themeColor="background1"/>
                <w:sz w:val="24"/>
                <w:szCs w:val="24"/>
              </w:rPr>
              <w:t>Source of data</w:t>
            </w:r>
          </w:p>
        </w:tc>
        <w:tc>
          <w:tcPr>
            <w:tcW w:w="6701" w:type="dxa"/>
            <w:shd w:val="clear" w:color="auto" w:fill="F2F2F2" w:themeFill="background1" w:themeFillShade="F2"/>
          </w:tcPr>
          <w:p w14:paraId="0FC90643" w14:textId="77777777" w:rsidR="00F602F3" w:rsidRPr="00461F8F" w:rsidRDefault="00F602F3" w:rsidP="0022707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ascii="Georgia" w:hAnsi="Georgia" w:cs="Arial"/>
                <w:sz w:val="24"/>
                <w:szCs w:val="24"/>
              </w:rPr>
            </w:pPr>
            <w:r w:rsidRPr="00461F8F">
              <w:rPr>
                <w:rStyle w:val="SubtleEmphasis"/>
                <w:rFonts w:ascii="Georgia" w:hAnsi="Georgia"/>
                <w:color w:val="595959" w:themeColor="text1" w:themeTint="A6"/>
                <w:sz w:val="24"/>
                <w:szCs w:val="24"/>
              </w:rPr>
              <w:t>Indicate the source(s) of data</w:t>
            </w:r>
            <w:r>
              <w:rPr>
                <w:rStyle w:val="SubtleEmphasis"/>
                <w:rFonts w:ascii="Georgia" w:hAnsi="Georgia"/>
                <w:color w:val="595959" w:themeColor="text1" w:themeTint="A6"/>
                <w:sz w:val="24"/>
                <w:szCs w:val="24"/>
              </w:rPr>
              <w:t xml:space="preserve"> </w:t>
            </w:r>
            <w:r>
              <w:t xml:space="preserve">/ </w:t>
            </w:r>
            <w:r w:rsidRPr="00204D73">
              <w:rPr>
                <w:rStyle w:val="SubtleEmphasis"/>
                <w:rFonts w:ascii="Georgia" w:hAnsi="Georgia"/>
                <w:color w:val="595959" w:themeColor="text1" w:themeTint="A6"/>
                <w:sz w:val="24"/>
                <w:szCs w:val="24"/>
              </w:rPr>
              <w:t>parameter</w:t>
            </w:r>
            <w:r>
              <w:rPr>
                <w:rStyle w:val="SubtleEmphasis"/>
                <w:rFonts w:ascii="Georgia" w:hAnsi="Georgia"/>
                <w:color w:val="595959" w:themeColor="text1" w:themeTint="A6"/>
                <w:sz w:val="24"/>
                <w:szCs w:val="24"/>
              </w:rPr>
              <w:t xml:space="preserve"> </w:t>
            </w:r>
            <w:r w:rsidRPr="00204D73">
              <w:rPr>
                <w:rStyle w:val="SubtleEmphasis"/>
                <w:rFonts w:ascii="Georgia" w:hAnsi="Georgia"/>
                <w:color w:val="595959" w:themeColor="text1" w:themeTint="A6"/>
                <w:sz w:val="24"/>
                <w:szCs w:val="24"/>
              </w:rPr>
              <w:t>/</w:t>
            </w:r>
            <w:r>
              <w:rPr>
                <w:rStyle w:val="SubtleEmphasis"/>
                <w:rFonts w:ascii="Georgia" w:hAnsi="Georgia"/>
                <w:color w:val="595959" w:themeColor="text1" w:themeTint="A6"/>
                <w:sz w:val="24"/>
                <w:szCs w:val="24"/>
              </w:rPr>
              <w:t xml:space="preserve"> </w:t>
            </w:r>
            <w:r w:rsidRPr="00204D73">
              <w:rPr>
                <w:rStyle w:val="SubtleEmphasis"/>
                <w:rFonts w:ascii="Georgia" w:hAnsi="Georgia"/>
                <w:color w:val="595959" w:themeColor="text1" w:themeTint="A6"/>
                <w:sz w:val="24"/>
                <w:szCs w:val="24"/>
              </w:rPr>
              <w:t>coefficient</w:t>
            </w:r>
            <w:r>
              <w:rPr>
                <w:rStyle w:val="SubtleEmphasis"/>
                <w:rFonts w:ascii="Georgia" w:hAnsi="Georgia"/>
                <w:color w:val="595959" w:themeColor="text1" w:themeTint="A6"/>
                <w:sz w:val="24"/>
                <w:szCs w:val="24"/>
              </w:rPr>
              <w:t xml:space="preserve"> </w:t>
            </w:r>
            <w:r w:rsidRPr="00204D73">
              <w:rPr>
                <w:rStyle w:val="SubtleEmphasis"/>
                <w:rFonts w:ascii="Georgia" w:hAnsi="Georgia"/>
                <w:color w:val="595959" w:themeColor="text1" w:themeTint="A6"/>
                <w:sz w:val="24"/>
                <w:szCs w:val="24"/>
              </w:rPr>
              <w:t>/</w:t>
            </w:r>
            <w:r>
              <w:rPr>
                <w:rStyle w:val="SubtleEmphasis"/>
                <w:rFonts w:ascii="Georgia" w:hAnsi="Georgia"/>
                <w:color w:val="595959" w:themeColor="text1" w:themeTint="A6"/>
                <w:sz w:val="24"/>
                <w:szCs w:val="24"/>
              </w:rPr>
              <w:t xml:space="preserve">  </w:t>
            </w:r>
            <w:r w:rsidRPr="00204D73">
              <w:rPr>
                <w:rStyle w:val="SubtleEmphasis"/>
                <w:rFonts w:ascii="Georgia" w:hAnsi="Georgia"/>
                <w:color w:val="595959" w:themeColor="text1" w:themeTint="A6"/>
                <w:sz w:val="24"/>
                <w:szCs w:val="24"/>
              </w:rPr>
              <w:t>variable</w:t>
            </w:r>
          </w:p>
        </w:tc>
      </w:tr>
      <w:tr w:rsidR="00F602F3" w:rsidRPr="00461F8F" w14:paraId="6A18BDB3" w14:textId="77777777" w:rsidTr="00F6444E">
        <w:trPr>
          <w:trHeight w:val="36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tcBorders>
            <w:shd w:val="clear" w:color="auto" w:fill="14756E" w:themeFill="accent1"/>
          </w:tcPr>
          <w:p w14:paraId="1B9818E7" w14:textId="77777777" w:rsidR="00F602F3" w:rsidRPr="00F6444E" w:rsidRDefault="00F602F3" w:rsidP="00227074">
            <w:pPr>
              <w:tabs>
                <w:tab w:val="num" w:pos="540"/>
              </w:tabs>
              <w:spacing w:before="120" w:after="120" w:line="288" w:lineRule="auto"/>
              <w:rPr>
                <w:rFonts w:ascii="Georgia" w:hAnsi="Georgia" w:cs="Arial"/>
                <w:color w:val="FFFFFF" w:themeColor="background1"/>
                <w:sz w:val="24"/>
                <w:szCs w:val="24"/>
              </w:rPr>
            </w:pPr>
            <w:r w:rsidRPr="00F6444E">
              <w:rPr>
                <w:rFonts w:ascii="Georgia" w:hAnsi="Georgia" w:cs="Arial"/>
                <w:color w:val="FFFFFF" w:themeColor="background1"/>
                <w:sz w:val="24"/>
                <w:szCs w:val="24"/>
              </w:rPr>
              <w:t>Purpose of Data</w:t>
            </w:r>
          </w:p>
        </w:tc>
        <w:tc>
          <w:tcPr>
            <w:tcW w:w="6701" w:type="dxa"/>
            <w:shd w:val="clear" w:color="auto" w:fill="F2F2F2" w:themeFill="background1" w:themeFillShade="F2"/>
          </w:tcPr>
          <w:p w14:paraId="350006C6" w14:textId="77777777" w:rsidR="00F602F3" w:rsidRPr="00260D43" w:rsidRDefault="00F602F3" w:rsidP="00227074">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rStyle w:val="SubtleEmphasis"/>
                <w:rFonts w:ascii="Georgia" w:hAnsi="Georgia"/>
                <w:color w:val="595959" w:themeColor="text1" w:themeTint="A6"/>
                <w:sz w:val="24"/>
                <w:szCs w:val="24"/>
              </w:rPr>
            </w:pPr>
            <w:r w:rsidRPr="00260D43">
              <w:rPr>
                <w:rStyle w:val="SubtleEmphasis"/>
                <w:rFonts w:ascii="Georgia" w:hAnsi="Georgia"/>
                <w:color w:val="595959" w:themeColor="text1" w:themeTint="A6"/>
                <w:sz w:val="24"/>
                <w:szCs w:val="24"/>
              </w:rPr>
              <w:t>Indicate as applicable:</w:t>
            </w:r>
          </w:p>
          <w:p w14:paraId="5D109DE3" w14:textId="77777777" w:rsidR="00F602F3" w:rsidRPr="00260D43" w:rsidRDefault="00F602F3" w:rsidP="00F602F3">
            <w:pPr>
              <w:pStyle w:val="ListParagraph"/>
              <w:numPr>
                <w:ilvl w:val="0"/>
                <w:numId w:val="26"/>
              </w:numPr>
              <w:spacing w:before="40" w:after="40" w:line="288" w:lineRule="auto"/>
              <w:jc w:val="both"/>
              <w:cnfStyle w:val="000000000000" w:firstRow="0" w:lastRow="0" w:firstColumn="0" w:lastColumn="0" w:oddVBand="0" w:evenVBand="0" w:oddHBand="0" w:evenHBand="0" w:firstRowFirstColumn="0" w:firstRowLastColumn="0" w:lastRowFirstColumn="0" w:lastRowLastColumn="0"/>
              <w:rPr>
                <w:rStyle w:val="SubtleEmphasis"/>
                <w:rFonts w:ascii="Georgia" w:hAnsi="Georgia"/>
                <w:color w:val="595959" w:themeColor="text1" w:themeTint="A6"/>
                <w:sz w:val="24"/>
                <w:szCs w:val="24"/>
              </w:rPr>
            </w:pPr>
            <w:r w:rsidRPr="00260D43">
              <w:rPr>
                <w:rStyle w:val="SubtleEmphasis"/>
                <w:rFonts w:ascii="Georgia" w:hAnsi="Georgia"/>
                <w:color w:val="595959" w:themeColor="text1" w:themeTint="A6"/>
                <w:sz w:val="24"/>
                <w:szCs w:val="24"/>
              </w:rPr>
              <w:t>Determination of Baseline Scenario</w:t>
            </w:r>
          </w:p>
          <w:p w14:paraId="61860400" w14:textId="77777777" w:rsidR="00F602F3" w:rsidRPr="00260D43" w:rsidRDefault="00F602F3" w:rsidP="00F602F3">
            <w:pPr>
              <w:pStyle w:val="ListParagraph"/>
              <w:numPr>
                <w:ilvl w:val="0"/>
                <w:numId w:val="26"/>
              </w:numPr>
              <w:spacing w:before="40" w:after="40" w:line="288" w:lineRule="auto"/>
              <w:jc w:val="both"/>
              <w:cnfStyle w:val="000000000000" w:firstRow="0" w:lastRow="0" w:firstColumn="0" w:lastColumn="0" w:oddVBand="0" w:evenVBand="0" w:oddHBand="0" w:evenHBand="0" w:firstRowFirstColumn="0" w:firstRowLastColumn="0" w:lastRowFirstColumn="0" w:lastRowLastColumn="0"/>
              <w:rPr>
                <w:rStyle w:val="SubtleEmphasis"/>
                <w:rFonts w:ascii="Georgia" w:hAnsi="Georgia"/>
                <w:color w:val="595959" w:themeColor="text1" w:themeTint="A6"/>
                <w:sz w:val="24"/>
                <w:szCs w:val="24"/>
              </w:rPr>
            </w:pPr>
            <w:r w:rsidRPr="00260D43">
              <w:rPr>
                <w:rStyle w:val="SubtleEmphasis"/>
                <w:rFonts w:ascii="Georgia" w:hAnsi="Georgia"/>
                <w:color w:val="595959" w:themeColor="text1" w:themeTint="A6"/>
                <w:sz w:val="24"/>
                <w:szCs w:val="24"/>
              </w:rPr>
              <w:t xml:space="preserve">Calculation of Project GHG Emissions </w:t>
            </w:r>
          </w:p>
          <w:p w14:paraId="6D545B79" w14:textId="77777777" w:rsidR="00F602F3" w:rsidRPr="00260D43" w:rsidRDefault="00F602F3" w:rsidP="00F602F3">
            <w:pPr>
              <w:pStyle w:val="ListParagraph"/>
              <w:numPr>
                <w:ilvl w:val="0"/>
                <w:numId w:val="26"/>
              </w:numPr>
              <w:spacing w:before="40" w:after="40" w:line="288" w:lineRule="auto"/>
              <w:jc w:val="both"/>
              <w:cnfStyle w:val="000000000000" w:firstRow="0" w:lastRow="0" w:firstColumn="0" w:lastColumn="0" w:oddVBand="0" w:evenVBand="0" w:oddHBand="0" w:evenHBand="0" w:firstRowFirstColumn="0" w:firstRowLastColumn="0" w:lastRowFirstColumn="0" w:lastRowLastColumn="0"/>
              <w:rPr>
                <w:rStyle w:val="SubtleEmphasis"/>
                <w:rFonts w:ascii="Georgia" w:hAnsi="Georgia"/>
                <w:color w:val="595959" w:themeColor="text1" w:themeTint="A6"/>
                <w:sz w:val="24"/>
                <w:szCs w:val="24"/>
              </w:rPr>
            </w:pPr>
            <w:r w:rsidRPr="00260D43">
              <w:rPr>
                <w:rStyle w:val="SubtleEmphasis"/>
                <w:rFonts w:ascii="Georgia" w:hAnsi="Georgia"/>
                <w:color w:val="595959" w:themeColor="text1" w:themeTint="A6"/>
                <w:sz w:val="24"/>
                <w:szCs w:val="24"/>
              </w:rPr>
              <w:t xml:space="preserve">Calculation of GHG Emissions Reduction </w:t>
            </w:r>
          </w:p>
          <w:p w14:paraId="58462B3D" w14:textId="77777777" w:rsidR="00F602F3" w:rsidRPr="00260D43" w:rsidRDefault="00F602F3" w:rsidP="00F602F3">
            <w:pPr>
              <w:pStyle w:val="ListParagraph"/>
              <w:numPr>
                <w:ilvl w:val="0"/>
                <w:numId w:val="26"/>
              </w:numPr>
              <w:spacing w:before="40" w:after="40" w:line="288" w:lineRule="auto"/>
              <w:jc w:val="both"/>
              <w:cnfStyle w:val="000000000000" w:firstRow="0" w:lastRow="0" w:firstColumn="0" w:lastColumn="0" w:oddVBand="0" w:evenVBand="0" w:oddHBand="0" w:evenHBand="0" w:firstRowFirstColumn="0" w:firstRowLastColumn="0" w:lastRowFirstColumn="0" w:lastRowLastColumn="0"/>
              <w:rPr>
                <w:rStyle w:val="SubtleEmphasis"/>
                <w:rFonts w:ascii="Georgia" w:hAnsi="Georgia"/>
                <w:color w:val="595959" w:themeColor="text1" w:themeTint="A6"/>
                <w:sz w:val="24"/>
                <w:szCs w:val="24"/>
              </w:rPr>
            </w:pPr>
            <w:r w:rsidRPr="00260D43">
              <w:rPr>
                <w:rStyle w:val="SubtleEmphasis"/>
                <w:rFonts w:ascii="Georgia" w:hAnsi="Georgia"/>
                <w:color w:val="595959" w:themeColor="text1" w:themeTint="A6"/>
                <w:sz w:val="24"/>
                <w:szCs w:val="24"/>
              </w:rPr>
              <w:t xml:space="preserve">Calculation of GHG Removals Enhancement </w:t>
            </w:r>
          </w:p>
          <w:p w14:paraId="16F5ADC9" w14:textId="77777777" w:rsidR="00F602F3" w:rsidRPr="00461F8F" w:rsidRDefault="00F602F3" w:rsidP="00F602F3">
            <w:pPr>
              <w:pStyle w:val="ListParagraph"/>
              <w:numPr>
                <w:ilvl w:val="0"/>
                <w:numId w:val="26"/>
              </w:numPr>
              <w:spacing w:before="40" w:after="40" w:line="288" w:lineRule="auto"/>
              <w:jc w:val="both"/>
              <w:cnfStyle w:val="000000000000" w:firstRow="0" w:lastRow="0" w:firstColumn="0" w:lastColumn="0" w:oddVBand="0" w:evenVBand="0" w:oddHBand="0" w:evenHBand="0" w:firstRowFirstColumn="0" w:firstRowLastColumn="0" w:lastRowFirstColumn="0" w:lastRowLastColumn="0"/>
              <w:rPr>
                <w:rStyle w:val="SubtleEmphasis"/>
                <w:rFonts w:ascii="Georgia" w:hAnsi="Georgia"/>
                <w:i w:val="0"/>
                <w:iCs w:val="0"/>
                <w:color w:val="595959" w:themeColor="text1" w:themeTint="A6"/>
                <w:sz w:val="24"/>
                <w:szCs w:val="24"/>
              </w:rPr>
            </w:pPr>
            <w:r w:rsidRPr="00260D43">
              <w:rPr>
                <w:rStyle w:val="SubtleEmphasis"/>
                <w:rFonts w:ascii="Georgia" w:hAnsi="Georgia"/>
                <w:color w:val="595959" w:themeColor="text1" w:themeTint="A6"/>
                <w:sz w:val="24"/>
                <w:szCs w:val="24"/>
              </w:rPr>
              <w:t>Calculation of Leakage G</w:t>
            </w:r>
            <w:r w:rsidRPr="00260D43">
              <w:rPr>
                <w:rStyle w:val="SubtleEmphasis"/>
                <w:rFonts w:ascii="Georgia" w:hAnsi="Georgia"/>
                <w:sz w:val="24"/>
                <w:szCs w:val="24"/>
              </w:rPr>
              <w:t>HG Emissions</w:t>
            </w:r>
          </w:p>
        </w:tc>
      </w:tr>
      <w:tr w:rsidR="00F602F3" w:rsidRPr="00461F8F" w14:paraId="1DC0EE5B" w14:textId="77777777" w:rsidTr="00F6444E">
        <w:trPr>
          <w:trHeight w:val="36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tcBorders>
            <w:shd w:val="clear" w:color="auto" w:fill="14756E" w:themeFill="accent1"/>
          </w:tcPr>
          <w:p w14:paraId="52327962" w14:textId="77777777" w:rsidR="00F602F3" w:rsidRPr="00F6444E" w:rsidRDefault="00F602F3" w:rsidP="00227074">
            <w:pPr>
              <w:tabs>
                <w:tab w:val="num" w:pos="540"/>
              </w:tabs>
              <w:spacing w:before="120" w:after="120" w:line="288" w:lineRule="auto"/>
              <w:rPr>
                <w:rFonts w:ascii="Georgia" w:hAnsi="Georgia" w:cs="Arial"/>
                <w:color w:val="FFFFFF" w:themeColor="background1"/>
                <w:sz w:val="24"/>
                <w:szCs w:val="24"/>
              </w:rPr>
            </w:pPr>
            <w:r w:rsidRPr="00F6444E">
              <w:rPr>
                <w:rFonts w:ascii="Georgia" w:hAnsi="Georgia" w:cs="Arial"/>
                <w:color w:val="FFFFFF" w:themeColor="background1"/>
                <w:sz w:val="24"/>
                <w:szCs w:val="24"/>
              </w:rPr>
              <w:t>Calculation Procedures</w:t>
            </w:r>
          </w:p>
        </w:tc>
        <w:tc>
          <w:tcPr>
            <w:tcW w:w="6701" w:type="dxa"/>
            <w:shd w:val="clear" w:color="auto" w:fill="F2F2F2" w:themeFill="background1" w:themeFillShade="F2"/>
          </w:tcPr>
          <w:p w14:paraId="75677A04" w14:textId="77777777" w:rsidR="00F602F3" w:rsidRPr="00461F8F" w:rsidRDefault="00F602F3" w:rsidP="00227074">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rStyle w:val="SubtleEmphasis"/>
                <w:rFonts w:ascii="Georgia" w:hAnsi="Georgia"/>
                <w:sz w:val="24"/>
                <w:szCs w:val="24"/>
              </w:rPr>
            </w:pPr>
            <w:r w:rsidRPr="00461F8F">
              <w:rPr>
                <w:rStyle w:val="SubtleEmphasis"/>
                <w:rFonts w:ascii="Georgia" w:hAnsi="Georgia"/>
                <w:color w:val="595959" w:themeColor="text1" w:themeTint="A6"/>
                <w:sz w:val="24"/>
                <w:szCs w:val="24"/>
              </w:rPr>
              <w:t xml:space="preserve">Describe the steps to be followed, methods and/or procedures to calculate/measure/monitor the </w:t>
            </w:r>
            <w:r>
              <w:rPr>
                <w:rStyle w:val="SubtleEmphasis"/>
                <w:rFonts w:ascii="Georgia" w:hAnsi="Georgia"/>
                <w:color w:val="595959" w:themeColor="text1" w:themeTint="A6"/>
                <w:sz w:val="24"/>
                <w:szCs w:val="24"/>
              </w:rPr>
              <w:t>d</w:t>
            </w:r>
            <w:r w:rsidRPr="00461F8F">
              <w:rPr>
                <w:rStyle w:val="SubtleEmphasis"/>
                <w:rFonts w:ascii="Georgia" w:hAnsi="Georgia"/>
                <w:color w:val="595959" w:themeColor="text1" w:themeTint="A6"/>
                <w:sz w:val="24"/>
                <w:szCs w:val="24"/>
              </w:rPr>
              <w:t>ata/</w:t>
            </w:r>
            <w:r>
              <w:rPr>
                <w:rStyle w:val="SubtleEmphasis"/>
                <w:rFonts w:ascii="Georgia" w:hAnsi="Georgia"/>
                <w:color w:val="595959" w:themeColor="text1" w:themeTint="A6"/>
                <w:sz w:val="24"/>
                <w:szCs w:val="24"/>
              </w:rPr>
              <w:t>p</w:t>
            </w:r>
            <w:r w:rsidRPr="00461F8F">
              <w:rPr>
                <w:rStyle w:val="SubtleEmphasis"/>
                <w:rFonts w:ascii="Georgia" w:hAnsi="Georgia"/>
                <w:color w:val="595959" w:themeColor="text1" w:themeTint="A6"/>
                <w:sz w:val="24"/>
                <w:szCs w:val="24"/>
              </w:rPr>
              <w:t>arameter/</w:t>
            </w:r>
            <w:r>
              <w:rPr>
                <w:rStyle w:val="SubtleEmphasis"/>
                <w:rFonts w:ascii="Georgia" w:hAnsi="Georgia"/>
                <w:color w:val="595959" w:themeColor="text1" w:themeTint="A6"/>
                <w:sz w:val="24"/>
                <w:szCs w:val="24"/>
              </w:rPr>
              <w:t>c</w:t>
            </w:r>
            <w:r w:rsidRPr="00461F8F">
              <w:rPr>
                <w:rStyle w:val="SubtleEmphasis"/>
                <w:rFonts w:ascii="Georgia" w:hAnsi="Georgia"/>
                <w:color w:val="595959" w:themeColor="text1" w:themeTint="A6"/>
                <w:sz w:val="24"/>
                <w:szCs w:val="24"/>
              </w:rPr>
              <w:t>oefficient</w:t>
            </w:r>
            <w:r>
              <w:rPr>
                <w:rStyle w:val="SubtleEmphasis"/>
                <w:rFonts w:ascii="Georgia" w:hAnsi="Georgia"/>
                <w:color w:val="595959" w:themeColor="text1" w:themeTint="A6"/>
                <w:sz w:val="24"/>
                <w:szCs w:val="24"/>
              </w:rPr>
              <w:t>/</w:t>
            </w:r>
            <w:r w:rsidRPr="00BF4FB8">
              <w:rPr>
                <w:rStyle w:val="SubtleEmphasis"/>
                <w:rFonts w:ascii="Georgia" w:hAnsi="Georgia"/>
                <w:color w:val="595959" w:themeColor="text1" w:themeTint="A6"/>
                <w:sz w:val="24"/>
                <w:szCs w:val="24"/>
              </w:rPr>
              <w:t>variable</w:t>
            </w:r>
            <w:r w:rsidRPr="00461F8F">
              <w:rPr>
                <w:rStyle w:val="SubtleEmphasis"/>
                <w:rFonts w:ascii="Georgia" w:hAnsi="Georgia"/>
                <w:color w:val="595959" w:themeColor="text1" w:themeTint="A6"/>
                <w:sz w:val="24"/>
                <w:szCs w:val="24"/>
              </w:rPr>
              <w:t xml:space="preserve">. Mention any and all standards that need to be followed, including industry best practices, guidelines, among others </w:t>
            </w:r>
          </w:p>
        </w:tc>
      </w:tr>
      <w:tr w:rsidR="00F602F3" w:rsidRPr="00461F8F" w14:paraId="2386C713" w14:textId="77777777" w:rsidTr="00F6444E">
        <w:trPr>
          <w:trHeight w:val="36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tcBorders>
            <w:shd w:val="clear" w:color="auto" w:fill="14756E" w:themeFill="accent1"/>
          </w:tcPr>
          <w:p w14:paraId="0D84D920" w14:textId="77777777" w:rsidR="00F602F3" w:rsidRPr="00F6444E" w:rsidRDefault="00F602F3" w:rsidP="00227074">
            <w:pPr>
              <w:tabs>
                <w:tab w:val="num" w:pos="540"/>
              </w:tabs>
              <w:spacing w:before="120" w:after="120" w:line="288" w:lineRule="auto"/>
              <w:rPr>
                <w:rFonts w:ascii="Georgia" w:hAnsi="Georgia" w:cs="Arial"/>
                <w:color w:val="FFFFFF" w:themeColor="background1"/>
                <w:sz w:val="24"/>
                <w:szCs w:val="24"/>
              </w:rPr>
            </w:pPr>
            <w:r w:rsidRPr="00F6444E">
              <w:rPr>
                <w:rFonts w:ascii="Georgia" w:hAnsi="Georgia" w:cs="Arial"/>
                <w:color w:val="FFFFFF" w:themeColor="background1"/>
                <w:sz w:val="24"/>
                <w:szCs w:val="24"/>
              </w:rPr>
              <w:t xml:space="preserve">Frequency of Monitoring </w:t>
            </w:r>
          </w:p>
        </w:tc>
        <w:tc>
          <w:tcPr>
            <w:tcW w:w="6701" w:type="dxa"/>
            <w:shd w:val="clear" w:color="auto" w:fill="F2F2F2" w:themeFill="background1" w:themeFillShade="F2"/>
          </w:tcPr>
          <w:p w14:paraId="3C8A5FB7" w14:textId="77777777" w:rsidR="00F602F3" w:rsidRPr="00461F8F" w:rsidRDefault="00F602F3" w:rsidP="00227074">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rStyle w:val="SubtleEmphasis"/>
                <w:rFonts w:ascii="Georgia" w:hAnsi="Georgia"/>
                <w:sz w:val="24"/>
                <w:szCs w:val="24"/>
              </w:rPr>
            </w:pPr>
            <w:r w:rsidRPr="00461F8F">
              <w:rPr>
                <w:rStyle w:val="SubtleEmphasis"/>
                <w:rFonts w:ascii="Georgia" w:hAnsi="Georgia"/>
                <w:color w:val="595959" w:themeColor="text1" w:themeTint="A6"/>
                <w:sz w:val="24"/>
                <w:szCs w:val="24"/>
              </w:rPr>
              <w:t>Include the frequency or intervals at which the data/ parameter/ coefficient needs to be monitored</w:t>
            </w:r>
          </w:p>
        </w:tc>
      </w:tr>
      <w:tr w:rsidR="00F602F3" w:rsidRPr="00461F8F" w14:paraId="38BBD41F" w14:textId="77777777" w:rsidTr="00F6444E">
        <w:trPr>
          <w:trHeight w:val="36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tcBorders>
            <w:shd w:val="clear" w:color="auto" w:fill="14756E" w:themeFill="accent1"/>
          </w:tcPr>
          <w:p w14:paraId="048FE458" w14:textId="77777777" w:rsidR="00F602F3" w:rsidRPr="00F6444E" w:rsidRDefault="00F602F3" w:rsidP="00227074">
            <w:pPr>
              <w:tabs>
                <w:tab w:val="num" w:pos="540"/>
              </w:tabs>
              <w:spacing w:before="120" w:after="120" w:line="288" w:lineRule="auto"/>
              <w:rPr>
                <w:rFonts w:ascii="Georgia" w:hAnsi="Georgia" w:cs="Arial"/>
                <w:color w:val="FFFFFF" w:themeColor="background1"/>
                <w:sz w:val="24"/>
                <w:szCs w:val="24"/>
              </w:rPr>
            </w:pPr>
            <w:r w:rsidRPr="00F6444E">
              <w:rPr>
                <w:rFonts w:ascii="Georgia" w:hAnsi="Georgia" w:cs="Arial"/>
                <w:color w:val="FFFFFF" w:themeColor="background1"/>
                <w:sz w:val="24"/>
                <w:szCs w:val="24"/>
              </w:rPr>
              <w:t xml:space="preserve">QA/QC Procedures </w:t>
            </w:r>
          </w:p>
        </w:tc>
        <w:tc>
          <w:tcPr>
            <w:tcW w:w="6701" w:type="dxa"/>
            <w:shd w:val="clear" w:color="auto" w:fill="F2F2F2" w:themeFill="background1" w:themeFillShade="F2"/>
          </w:tcPr>
          <w:p w14:paraId="1F37BF8A" w14:textId="77777777" w:rsidR="00F602F3" w:rsidRPr="00461F8F" w:rsidRDefault="00F602F3" w:rsidP="00227074">
            <w:pPr>
              <w:spacing w:before="40" w:after="40" w:line="288" w:lineRule="auto"/>
              <w:jc w:val="both"/>
              <w:cnfStyle w:val="000000000000" w:firstRow="0" w:lastRow="0" w:firstColumn="0" w:lastColumn="0" w:oddVBand="0" w:evenVBand="0" w:oddHBand="0" w:evenHBand="0" w:firstRowFirstColumn="0" w:firstRowLastColumn="0" w:lastRowFirstColumn="0" w:lastRowLastColumn="0"/>
              <w:rPr>
                <w:rStyle w:val="SubtleEmphasis"/>
                <w:rFonts w:ascii="Georgia" w:hAnsi="Georgia"/>
                <w:sz w:val="24"/>
                <w:szCs w:val="24"/>
              </w:rPr>
            </w:pPr>
          </w:p>
        </w:tc>
      </w:tr>
      <w:tr w:rsidR="00F602F3" w:rsidRPr="00461F8F" w14:paraId="2ABACC9F" w14:textId="77777777" w:rsidTr="00F6444E">
        <w:trPr>
          <w:trHeight w:val="364"/>
        </w:trPr>
        <w:tc>
          <w:tcPr>
            <w:cnfStyle w:val="001000000000" w:firstRow="0" w:lastRow="0" w:firstColumn="1" w:lastColumn="0" w:oddVBand="0" w:evenVBand="0" w:oddHBand="0" w:evenHBand="0" w:firstRowFirstColumn="0" w:firstRowLastColumn="0" w:lastRowFirstColumn="0" w:lastRowLastColumn="0"/>
            <w:tcW w:w="2759" w:type="dxa"/>
            <w:tcBorders>
              <w:left w:val="none" w:sz="0" w:space="0" w:color="auto"/>
              <w:bottom w:val="none" w:sz="0" w:space="0" w:color="auto"/>
            </w:tcBorders>
            <w:shd w:val="clear" w:color="auto" w:fill="14756E" w:themeFill="accent1"/>
          </w:tcPr>
          <w:p w14:paraId="18C56B93" w14:textId="77777777" w:rsidR="00F602F3" w:rsidRPr="00F6444E" w:rsidRDefault="00F602F3" w:rsidP="00227074">
            <w:pPr>
              <w:tabs>
                <w:tab w:val="num" w:pos="540"/>
              </w:tabs>
              <w:spacing w:before="120" w:after="120" w:line="288" w:lineRule="auto"/>
              <w:rPr>
                <w:rFonts w:ascii="Georgia" w:hAnsi="Georgia" w:cs="Arial"/>
                <w:color w:val="FFFFFF" w:themeColor="background1"/>
                <w:sz w:val="24"/>
                <w:szCs w:val="24"/>
              </w:rPr>
            </w:pPr>
            <w:r w:rsidRPr="00F6444E">
              <w:rPr>
                <w:rFonts w:ascii="Georgia" w:hAnsi="Georgia" w:cs="Arial"/>
                <w:color w:val="FFFFFF" w:themeColor="background1"/>
                <w:sz w:val="24"/>
                <w:szCs w:val="24"/>
              </w:rPr>
              <w:t>Comments</w:t>
            </w:r>
          </w:p>
        </w:tc>
        <w:tc>
          <w:tcPr>
            <w:tcW w:w="6701" w:type="dxa"/>
            <w:shd w:val="clear" w:color="auto" w:fill="F2F2F2" w:themeFill="background1" w:themeFillShade="F2"/>
          </w:tcPr>
          <w:p w14:paraId="68BCB6B9" w14:textId="77777777" w:rsidR="00F602F3" w:rsidRPr="00461F8F" w:rsidRDefault="00F602F3" w:rsidP="00227074">
            <w:pPr>
              <w:tabs>
                <w:tab w:val="num" w:pos="540"/>
              </w:tabs>
              <w:spacing w:before="40" w:after="40"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Arial"/>
                <w:sz w:val="24"/>
                <w:szCs w:val="24"/>
              </w:rPr>
            </w:pPr>
            <w:r w:rsidRPr="00461F8F">
              <w:rPr>
                <w:rStyle w:val="SubtleEmphasis"/>
                <w:rFonts w:ascii="Georgia" w:hAnsi="Georgia"/>
                <w:color w:val="595959" w:themeColor="text1" w:themeTint="A6"/>
                <w:sz w:val="24"/>
                <w:szCs w:val="24"/>
              </w:rPr>
              <w:t>Provide additional comments w</w:t>
            </w:r>
            <w:r>
              <w:rPr>
                <w:rStyle w:val="SubtleEmphasis"/>
                <w:rFonts w:ascii="Georgia" w:hAnsi="Georgia"/>
                <w:color w:val="595959" w:themeColor="text1" w:themeTint="A6"/>
                <w:sz w:val="24"/>
                <w:szCs w:val="24"/>
              </w:rPr>
              <w:t>ith respect to</w:t>
            </w:r>
            <w:r w:rsidRPr="00461F8F">
              <w:rPr>
                <w:rStyle w:val="SubtleEmphasis"/>
                <w:rFonts w:ascii="Georgia" w:hAnsi="Georgia"/>
                <w:color w:val="595959" w:themeColor="text1" w:themeTint="A6"/>
                <w:sz w:val="24"/>
                <w:szCs w:val="24"/>
              </w:rPr>
              <w:t xml:space="preserve"> </w:t>
            </w:r>
            <w:r>
              <w:rPr>
                <w:rStyle w:val="SubtleEmphasis"/>
                <w:rFonts w:ascii="Georgia" w:hAnsi="Georgia"/>
                <w:color w:val="595959" w:themeColor="text1" w:themeTint="A6"/>
                <w:sz w:val="24"/>
                <w:szCs w:val="24"/>
              </w:rPr>
              <w:t>d</w:t>
            </w:r>
            <w:r w:rsidRPr="00461F8F">
              <w:rPr>
                <w:rStyle w:val="SubtleEmphasis"/>
                <w:rFonts w:ascii="Georgia" w:hAnsi="Georgia"/>
                <w:color w:val="595959" w:themeColor="text1" w:themeTint="A6"/>
                <w:sz w:val="24"/>
                <w:szCs w:val="24"/>
              </w:rPr>
              <w:t xml:space="preserve">ata/ </w:t>
            </w:r>
            <w:r>
              <w:rPr>
                <w:rStyle w:val="SubtleEmphasis"/>
                <w:rFonts w:ascii="Georgia" w:hAnsi="Georgia"/>
                <w:color w:val="595959" w:themeColor="text1" w:themeTint="A6"/>
                <w:sz w:val="24"/>
                <w:szCs w:val="24"/>
              </w:rPr>
              <w:t>p</w:t>
            </w:r>
            <w:r w:rsidRPr="00461F8F">
              <w:rPr>
                <w:rStyle w:val="SubtleEmphasis"/>
                <w:rFonts w:ascii="Georgia" w:hAnsi="Georgia"/>
                <w:color w:val="595959" w:themeColor="text1" w:themeTint="A6"/>
                <w:sz w:val="24"/>
                <w:szCs w:val="24"/>
              </w:rPr>
              <w:t>arameter/</w:t>
            </w:r>
            <w:r>
              <w:rPr>
                <w:rStyle w:val="SubtleEmphasis"/>
                <w:rFonts w:ascii="Georgia" w:hAnsi="Georgia"/>
                <w:color w:val="595959" w:themeColor="text1" w:themeTint="A6"/>
                <w:sz w:val="24"/>
                <w:szCs w:val="24"/>
              </w:rPr>
              <w:t>c</w:t>
            </w:r>
            <w:r w:rsidRPr="00461F8F">
              <w:rPr>
                <w:rStyle w:val="SubtleEmphasis"/>
                <w:rFonts w:ascii="Georgia" w:hAnsi="Georgia"/>
                <w:color w:val="595959" w:themeColor="text1" w:themeTint="A6"/>
                <w:sz w:val="24"/>
                <w:szCs w:val="24"/>
              </w:rPr>
              <w:t>oefficient</w:t>
            </w:r>
            <w:r>
              <w:rPr>
                <w:rStyle w:val="SubtleEmphasis"/>
                <w:rFonts w:ascii="Georgia" w:hAnsi="Georgia"/>
                <w:color w:val="595959" w:themeColor="text1" w:themeTint="A6"/>
                <w:sz w:val="24"/>
                <w:szCs w:val="24"/>
              </w:rPr>
              <w:t>/</w:t>
            </w:r>
            <w:r w:rsidRPr="00FB5CAE">
              <w:rPr>
                <w:rStyle w:val="SubtleEmphasis"/>
                <w:rFonts w:ascii="Georgia" w:hAnsi="Georgia"/>
                <w:color w:val="595959" w:themeColor="text1" w:themeTint="A6"/>
                <w:sz w:val="24"/>
                <w:szCs w:val="24"/>
              </w:rPr>
              <w:t>variable</w:t>
            </w:r>
            <w:r w:rsidRPr="00461F8F">
              <w:rPr>
                <w:rStyle w:val="SubtleEmphasis"/>
                <w:rFonts w:ascii="Georgia" w:hAnsi="Georgia"/>
                <w:color w:val="595959" w:themeColor="text1" w:themeTint="A6"/>
                <w:sz w:val="24"/>
                <w:szCs w:val="24"/>
              </w:rPr>
              <w:t xml:space="preserve"> </w:t>
            </w:r>
          </w:p>
        </w:tc>
      </w:tr>
    </w:tbl>
    <w:p w14:paraId="5B48BB70" w14:textId="77777777" w:rsidR="00F602F3" w:rsidRDefault="00F602F3" w:rsidP="00F602F3">
      <w:pPr>
        <w:pStyle w:val="ListParagraph"/>
        <w:rPr>
          <w:rFonts w:ascii="Georgia" w:hAnsi="Georgia"/>
        </w:rPr>
      </w:pPr>
    </w:p>
    <w:p w14:paraId="104BA310" w14:textId="77777777" w:rsidR="00F602F3" w:rsidRPr="00461F8F" w:rsidRDefault="00F602F3" w:rsidP="00F602F3">
      <w:pPr>
        <w:pStyle w:val="ListParagraph"/>
        <w:rPr>
          <w:rFonts w:ascii="Georgia" w:hAnsi="Georgia"/>
        </w:rPr>
      </w:pPr>
    </w:p>
    <w:p w14:paraId="40BB5B74" w14:textId="77777777" w:rsidR="00F602F3" w:rsidRPr="00260D43" w:rsidRDefault="00F602F3" w:rsidP="00F602F3">
      <w:pPr>
        <w:pStyle w:val="Heading2"/>
        <w:keepNext/>
        <w:keepLines/>
        <w:numPr>
          <w:ilvl w:val="1"/>
          <w:numId w:val="37"/>
        </w:numPr>
        <w:spacing w:before="40" w:after="0"/>
        <w:rPr>
          <w:rFonts w:ascii="Georgia" w:hAnsi="Georgia"/>
          <w:b w:val="0"/>
          <w:bCs w:val="0"/>
          <w:sz w:val="24"/>
          <w:szCs w:val="24"/>
        </w:rPr>
      </w:pPr>
      <w:bookmarkStart w:id="14" w:name="_Toc82515242"/>
      <w:r w:rsidRPr="00461F8F">
        <w:rPr>
          <w:rFonts w:ascii="Georgia" w:hAnsi="Georgia"/>
          <w:sz w:val="24"/>
          <w:szCs w:val="24"/>
        </w:rPr>
        <w:t>Monitoring Strategy</w:t>
      </w:r>
      <w:bookmarkEnd w:id="14"/>
    </w:p>
    <w:p w14:paraId="6EB04548" w14:textId="77777777" w:rsidR="00F602F3" w:rsidRDefault="00F602F3" w:rsidP="00F602F3">
      <w:pPr>
        <w:ind w:left="1440"/>
        <w:jc w:val="both"/>
        <w:rPr>
          <w:rFonts w:ascii="Georgia" w:hAnsi="Georgia"/>
          <w:i/>
          <w:iCs/>
          <w:color w:val="595959" w:themeColor="text1" w:themeTint="A6"/>
          <w:sz w:val="24"/>
          <w:szCs w:val="24"/>
          <w:lang w:val="en-GB"/>
        </w:rPr>
      </w:pPr>
    </w:p>
    <w:p w14:paraId="7B5EDAAE" w14:textId="77777777" w:rsidR="00F602F3" w:rsidRPr="00A951F6" w:rsidRDefault="00F602F3" w:rsidP="00F602F3">
      <w:pPr>
        <w:ind w:left="1440"/>
        <w:jc w:val="both"/>
        <w:rPr>
          <w:rFonts w:ascii="Georgia" w:hAnsi="Georgia"/>
          <w:i/>
          <w:iCs/>
          <w:color w:val="595959" w:themeColor="text1" w:themeTint="A6"/>
          <w:sz w:val="24"/>
          <w:szCs w:val="24"/>
          <w:lang w:val="en-GB"/>
        </w:rPr>
      </w:pPr>
      <w:r w:rsidRPr="00A951F6">
        <w:rPr>
          <w:rFonts w:ascii="Georgia" w:hAnsi="Georgia"/>
          <w:i/>
          <w:iCs/>
          <w:color w:val="595959" w:themeColor="text1" w:themeTint="A6"/>
          <w:sz w:val="24"/>
          <w:szCs w:val="24"/>
          <w:lang w:val="en-GB"/>
        </w:rPr>
        <w:t xml:space="preserve">Describe the actual and implemented </w:t>
      </w:r>
      <w:r>
        <w:rPr>
          <w:rFonts w:ascii="Georgia" w:hAnsi="Georgia"/>
          <w:i/>
          <w:iCs/>
          <w:color w:val="595959" w:themeColor="text1" w:themeTint="A6"/>
          <w:sz w:val="24"/>
          <w:szCs w:val="24"/>
          <w:lang w:val="en-GB"/>
        </w:rPr>
        <w:t>M</w:t>
      </w:r>
      <w:r w:rsidRPr="00A951F6">
        <w:rPr>
          <w:rFonts w:ascii="Georgia" w:hAnsi="Georgia"/>
          <w:i/>
          <w:iCs/>
          <w:color w:val="595959" w:themeColor="text1" w:themeTint="A6"/>
          <w:sz w:val="24"/>
          <w:szCs w:val="24"/>
          <w:lang w:val="en-GB"/>
        </w:rPr>
        <w:t xml:space="preserve">onitoring </w:t>
      </w:r>
      <w:r>
        <w:rPr>
          <w:rFonts w:ascii="Georgia" w:hAnsi="Georgia"/>
          <w:i/>
          <w:iCs/>
          <w:color w:val="595959" w:themeColor="text1" w:themeTint="A6"/>
          <w:sz w:val="24"/>
          <w:szCs w:val="24"/>
          <w:lang w:val="en-GB"/>
        </w:rPr>
        <w:t>S</w:t>
      </w:r>
      <w:r w:rsidRPr="00A951F6">
        <w:rPr>
          <w:rFonts w:ascii="Georgia" w:hAnsi="Georgia"/>
          <w:i/>
          <w:iCs/>
          <w:color w:val="595959" w:themeColor="text1" w:themeTint="A6"/>
          <w:sz w:val="24"/>
          <w:szCs w:val="24"/>
          <w:lang w:val="en-GB"/>
        </w:rPr>
        <w:t xml:space="preserve">trategy. Describe </w:t>
      </w:r>
      <w:r>
        <w:rPr>
          <w:rFonts w:ascii="Georgia" w:hAnsi="Georgia"/>
          <w:i/>
          <w:iCs/>
          <w:color w:val="595959" w:themeColor="text1" w:themeTint="A6"/>
          <w:sz w:val="24"/>
          <w:szCs w:val="24"/>
          <w:lang w:val="en-GB"/>
        </w:rPr>
        <w:t xml:space="preserve">the  </w:t>
      </w:r>
      <w:r w:rsidRPr="00A951F6">
        <w:rPr>
          <w:rFonts w:ascii="Georgia" w:hAnsi="Georgia"/>
          <w:i/>
          <w:iCs/>
          <w:color w:val="595959" w:themeColor="text1" w:themeTint="A6"/>
          <w:sz w:val="24"/>
          <w:szCs w:val="24"/>
          <w:lang w:val="en-GB"/>
        </w:rPr>
        <w:t xml:space="preserve">procedures for data collection, collation, storage and analysis relevant for calculations of net GHG </w:t>
      </w:r>
      <w:r>
        <w:rPr>
          <w:rFonts w:ascii="Georgia" w:hAnsi="Georgia"/>
          <w:i/>
          <w:iCs/>
          <w:color w:val="595959" w:themeColor="text1" w:themeTint="A6"/>
          <w:sz w:val="24"/>
          <w:szCs w:val="24"/>
          <w:lang w:val="en-GB"/>
        </w:rPr>
        <w:t>E</w:t>
      </w:r>
      <w:r w:rsidRPr="00A951F6">
        <w:rPr>
          <w:rFonts w:ascii="Georgia" w:hAnsi="Georgia"/>
          <w:i/>
          <w:iCs/>
          <w:color w:val="595959" w:themeColor="text1" w:themeTint="A6"/>
          <w:sz w:val="24"/>
          <w:szCs w:val="24"/>
          <w:lang w:val="en-GB"/>
        </w:rPr>
        <w:t xml:space="preserve">missions </w:t>
      </w:r>
      <w:r>
        <w:rPr>
          <w:rFonts w:ascii="Georgia" w:hAnsi="Georgia"/>
          <w:i/>
          <w:iCs/>
          <w:color w:val="595959" w:themeColor="text1" w:themeTint="A6"/>
          <w:sz w:val="24"/>
          <w:szCs w:val="24"/>
          <w:lang w:val="en-GB"/>
        </w:rPr>
        <w:t>R</w:t>
      </w:r>
      <w:r w:rsidRPr="00A951F6">
        <w:rPr>
          <w:rFonts w:ascii="Georgia" w:hAnsi="Georgia"/>
          <w:i/>
          <w:iCs/>
          <w:color w:val="595959" w:themeColor="text1" w:themeTint="A6"/>
          <w:sz w:val="24"/>
          <w:szCs w:val="24"/>
          <w:lang w:val="en-GB"/>
        </w:rPr>
        <w:t xml:space="preserve">eduction and/or </w:t>
      </w:r>
      <w:r>
        <w:rPr>
          <w:rFonts w:ascii="Georgia" w:hAnsi="Georgia"/>
          <w:i/>
          <w:iCs/>
          <w:color w:val="595959" w:themeColor="text1" w:themeTint="A6"/>
          <w:sz w:val="24"/>
          <w:szCs w:val="24"/>
          <w:lang w:val="en-GB"/>
        </w:rPr>
        <w:t>R</w:t>
      </w:r>
      <w:r w:rsidRPr="00A951F6">
        <w:rPr>
          <w:rFonts w:ascii="Georgia" w:hAnsi="Georgia"/>
          <w:i/>
          <w:iCs/>
          <w:color w:val="595959" w:themeColor="text1" w:themeTint="A6"/>
          <w:sz w:val="24"/>
          <w:szCs w:val="24"/>
          <w:lang w:val="en-GB"/>
        </w:rPr>
        <w:t xml:space="preserve">emovals </w:t>
      </w:r>
      <w:r>
        <w:rPr>
          <w:rFonts w:ascii="Georgia" w:hAnsi="Georgia"/>
          <w:i/>
          <w:iCs/>
          <w:color w:val="595959" w:themeColor="text1" w:themeTint="A6"/>
          <w:sz w:val="24"/>
          <w:szCs w:val="24"/>
          <w:lang w:val="en-GB"/>
        </w:rPr>
        <w:t>E</w:t>
      </w:r>
      <w:r w:rsidRPr="00A951F6">
        <w:rPr>
          <w:rFonts w:ascii="Georgia" w:hAnsi="Georgia"/>
          <w:i/>
          <w:iCs/>
          <w:color w:val="595959" w:themeColor="text1" w:themeTint="A6"/>
          <w:sz w:val="24"/>
          <w:szCs w:val="24"/>
          <w:lang w:val="en-GB"/>
        </w:rPr>
        <w:t>nhancement. Include information on the sampling approach</w:t>
      </w:r>
      <w:r>
        <w:rPr>
          <w:rFonts w:ascii="Georgia" w:hAnsi="Georgia"/>
          <w:i/>
          <w:iCs/>
          <w:color w:val="595959" w:themeColor="text1" w:themeTint="A6"/>
          <w:sz w:val="24"/>
          <w:szCs w:val="24"/>
          <w:lang w:val="en-GB"/>
        </w:rPr>
        <w:t xml:space="preserve"> where</w:t>
      </w:r>
      <w:r w:rsidRPr="00A951F6">
        <w:rPr>
          <w:rFonts w:ascii="Georgia" w:hAnsi="Georgia"/>
          <w:i/>
          <w:iCs/>
          <w:color w:val="595959" w:themeColor="text1" w:themeTint="A6"/>
          <w:sz w:val="24"/>
          <w:szCs w:val="24"/>
          <w:lang w:val="en-GB"/>
        </w:rPr>
        <w:t xml:space="preserve"> employed. </w:t>
      </w:r>
      <w:r>
        <w:rPr>
          <w:rFonts w:ascii="Georgia" w:hAnsi="Georgia"/>
          <w:i/>
          <w:iCs/>
          <w:color w:val="595959" w:themeColor="text1" w:themeTint="A6"/>
          <w:sz w:val="24"/>
          <w:szCs w:val="24"/>
          <w:lang w:val="en-GB"/>
        </w:rPr>
        <w:t xml:space="preserve">Describe the process for calibration of equipment used for measurement and Monitoring. Include details on QA/QC procedures. </w:t>
      </w:r>
    </w:p>
    <w:p w14:paraId="00F84B69" w14:textId="77777777" w:rsidR="00F602F3" w:rsidRPr="00260D43" w:rsidRDefault="00F602F3" w:rsidP="00F602F3">
      <w:pPr>
        <w:ind w:left="1440"/>
        <w:jc w:val="both"/>
        <w:rPr>
          <w:rFonts w:ascii="Georgia" w:hAnsi="Georgia"/>
          <w:i/>
          <w:iCs/>
          <w:color w:val="595959" w:themeColor="text1" w:themeTint="A6"/>
          <w:sz w:val="24"/>
          <w:szCs w:val="24"/>
          <w:lang w:val="en-GB"/>
        </w:rPr>
      </w:pPr>
      <w:r w:rsidRPr="00A951F6">
        <w:rPr>
          <w:rFonts w:ascii="Georgia" w:hAnsi="Georgia"/>
          <w:i/>
          <w:iCs/>
          <w:color w:val="595959" w:themeColor="text1" w:themeTint="A6"/>
          <w:sz w:val="24"/>
          <w:szCs w:val="24"/>
          <w:lang w:val="en-GB"/>
        </w:rPr>
        <w:t>With the help of diagram and/or flowchart, describe the GHG management system as per the registered DPD depicting roles and responsibilities all the entities involved</w:t>
      </w:r>
      <w:r>
        <w:rPr>
          <w:rFonts w:ascii="Georgia" w:hAnsi="Georgia"/>
          <w:i/>
          <w:iCs/>
          <w:color w:val="595959" w:themeColor="text1" w:themeTint="A6"/>
          <w:sz w:val="24"/>
          <w:szCs w:val="24"/>
          <w:lang w:val="en-GB"/>
        </w:rPr>
        <w:t>.</w:t>
      </w:r>
      <w:r w:rsidRPr="00A951F6">
        <w:rPr>
          <w:rFonts w:ascii="Georgia" w:hAnsi="Georgia"/>
          <w:i/>
          <w:iCs/>
          <w:color w:val="595959" w:themeColor="text1" w:themeTint="A6"/>
          <w:sz w:val="24"/>
          <w:szCs w:val="24"/>
          <w:lang w:val="en-GB"/>
        </w:rPr>
        <w:t xml:space="preserve"> </w:t>
      </w:r>
    </w:p>
    <w:p w14:paraId="5071BAE8" w14:textId="77777777" w:rsidR="00F602F3" w:rsidRPr="00E26F8A" w:rsidRDefault="00F602F3" w:rsidP="00F602F3">
      <w:pPr>
        <w:ind w:left="1440"/>
        <w:jc w:val="both"/>
        <w:rPr>
          <w:rFonts w:ascii="Georgia" w:hAnsi="Georgia"/>
          <w:i/>
          <w:iCs/>
          <w:color w:val="595959" w:themeColor="text1" w:themeTint="A6"/>
          <w:sz w:val="24"/>
          <w:szCs w:val="24"/>
        </w:rPr>
      </w:pPr>
    </w:p>
    <w:p w14:paraId="361C463A" w14:textId="77777777" w:rsidR="00F602F3" w:rsidRDefault="00F602F3" w:rsidP="00F602F3">
      <w:pPr>
        <w:pStyle w:val="Heading1"/>
        <w:numPr>
          <w:ilvl w:val="0"/>
          <w:numId w:val="37"/>
        </w:numPr>
        <w:spacing w:before="240" w:after="0"/>
        <w:jc w:val="both"/>
        <w:rPr>
          <w:rFonts w:ascii="Georgia" w:eastAsia="Calibri" w:hAnsi="Georgia"/>
          <w:b w:val="0"/>
          <w:bCs/>
          <w:lang w:val="en-GB"/>
        </w:rPr>
      </w:pPr>
      <w:bookmarkStart w:id="15" w:name="_Toc82515243"/>
      <w:r>
        <w:rPr>
          <w:rFonts w:ascii="Georgia" w:eastAsia="Calibri" w:hAnsi="Georgia"/>
          <w:bCs/>
          <w:lang w:val="en-GB"/>
        </w:rPr>
        <w:lastRenderedPageBreak/>
        <w:t xml:space="preserve">Determination of Actual </w:t>
      </w:r>
      <w:bookmarkStart w:id="16" w:name="_Toc46014998"/>
      <w:r>
        <w:rPr>
          <w:rFonts w:ascii="Georgia" w:eastAsia="Calibri" w:hAnsi="Georgia"/>
          <w:bCs/>
          <w:lang w:val="en-GB"/>
        </w:rPr>
        <w:t>GHG Emissions Reduction and/or Removals Enhancement</w:t>
      </w:r>
      <w:bookmarkEnd w:id="15"/>
    </w:p>
    <w:p w14:paraId="75BEEC3E" w14:textId="77777777" w:rsidR="00F602F3" w:rsidRDefault="00F602F3" w:rsidP="00F602F3">
      <w:pPr>
        <w:rPr>
          <w:lang w:val="en-GB"/>
        </w:rPr>
      </w:pPr>
    </w:p>
    <w:p w14:paraId="387A0A2C" w14:textId="77777777" w:rsidR="00F602F3" w:rsidRPr="00681782" w:rsidRDefault="00F602F3" w:rsidP="00F602F3">
      <w:pPr>
        <w:ind w:left="1440"/>
        <w:jc w:val="both"/>
        <w:rPr>
          <w:rFonts w:ascii="Georgia" w:hAnsi="Georgia"/>
          <w:i/>
          <w:iCs/>
          <w:color w:val="595959" w:themeColor="text1" w:themeTint="A6"/>
          <w:sz w:val="24"/>
          <w:szCs w:val="24"/>
          <w:lang w:val="en-GB"/>
        </w:rPr>
      </w:pPr>
      <w:r w:rsidRPr="00681782">
        <w:rPr>
          <w:rFonts w:ascii="Georgia" w:hAnsi="Georgia"/>
          <w:i/>
          <w:iCs/>
          <w:color w:val="595959" w:themeColor="text1" w:themeTint="A6"/>
          <w:sz w:val="24"/>
          <w:szCs w:val="24"/>
          <w:lang w:val="en-GB"/>
        </w:rPr>
        <w:t xml:space="preserve">Provide calculations of actual </w:t>
      </w:r>
      <w:r>
        <w:rPr>
          <w:rFonts w:ascii="Georgia" w:hAnsi="Georgia"/>
          <w:i/>
          <w:iCs/>
          <w:color w:val="595959" w:themeColor="text1" w:themeTint="A6"/>
          <w:sz w:val="24"/>
          <w:szCs w:val="24"/>
          <w:lang w:val="en-GB"/>
        </w:rPr>
        <w:t xml:space="preserve">GHG Emissions Reduction and/or Removals Enhancement </w:t>
      </w:r>
      <w:r w:rsidRPr="00681782">
        <w:rPr>
          <w:rFonts w:ascii="Georgia" w:hAnsi="Georgia"/>
          <w:i/>
          <w:iCs/>
          <w:color w:val="595959" w:themeColor="text1" w:themeTint="A6"/>
          <w:sz w:val="24"/>
          <w:szCs w:val="24"/>
          <w:lang w:val="en-GB"/>
        </w:rPr>
        <w:t xml:space="preserve">for each element as mentioned below. </w:t>
      </w:r>
    </w:p>
    <w:p w14:paraId="3CE5195E" w14:textId="77777777" w:rsidR="00F602F3" w:rsidRDefault="00F602F3" w:rsidP="00F602F3">
      <w:pPr>
        <w:ind w:left="1440"/>
        <w:jc w:val="both"/>
        <w:rPr>
          <w:rFonts w:ascii="Georgia" w:hAnsi="Georgia"/>
          <w:i/>
          <w:iCs/>
          <w:color w:val="595959" w:themeColor="text1" w:themeTint="A6"/>
          <w:sz w:val="24"/>
          <w:szCs w:val="24"/>
          <w:lang w:val="en-GB"/>
        </w:rPr>
      </w:pPr>
      <w:r w:rsidRPr="00681782">
        <w:rPr>
          <w:rFonts w:ascii="Georgia" w:hAnsi="Georgia"/>
          <w:i/>
          <w:iCs/>
          <w:color w:val="595959" w:themeColor="text1" w:themeTint="A6"/>
          <w:sz w:val="24"/>
          <w:szCs w:val="24"/>
          <w:lang w:val="en-GB"/>
        </w:rPr>
        <w:t xml:space="preserve">Provide comparison between actual Net </w:t>
      </w:r>
      <w:r>
        <w:rPr>
          <w:rFonts w:ascii="Georgia" w:hAnsi="Georgia"/>
          <w:i/>
          <w:iCs/>
          <w:color w:val="595959" w:themeColor="text1" w:themeTint="A6"/>
          <w:sz w:val="24"/>
          <w:szCs w:val="24"/>
          <w:lang w:val="en-GB"/>
        </w:rPr>
        <w:t xml:space="preserve">GHG Emissions Reduction and/or Removals Enhancement </w:t>
      </w:r>
      <w:r w:rsidRPr="00681782">
        <w:rPr>
          <w:rFonts w:ascii="Georgia" w:hAnsi="Georgia"/>
          <w:i/>
          <w:iCs/>
          <w:color w:val="595959" w:themeColor="text1" w:themeTint="A6"/>
          <w:sz w:val="24"/>
          <w:szCs w:val="24"/>
          <w:lang w:val="en-GB"/>
        </w:rPr>
        <w:t xml:space="preserve">with ex-ante estimation of net GHG emissions reduction </w:t>
      </w:r>
      <w:r>
        <w:rPr>
          <w:rFonts w:ascii="Georgia" w:hAnsi="Georgia"/>
          <w:i/>
          <w:iCs/>
          <w:color w:val="595959" w:themeColor="text1" w:themeTint="A6"/>
          <w:sz w:val="24"/>
          <w:szCs w:val="24"/>
          <w:lang w:val="en-GB"/>
        </w:rPr>
        <w:t>and/</w:t>
      </w:r>
      <w:r w:rsidRPr="00681782">
        <w:rPr>
          <w:rFonts w:ascii="Georgia" w:hAnsi="Georgia"/>
          <w:i/>
          <w:iCs/>
          <w:color w:val="595959" w:themeColor="text1" w:themeTint="A6"/>
          <w:sz w:val="24"/>
          <w:szCs w:val="24"/>
          <w:lang w:val="en-GB"/>
        </w:rPr>
        <w:t xml:space="preserve">or removals. Also provide justification for </w:t>
      </w:r>
      <w:r>
        <w:rPr>
          <w:rFonts w:ascii="Georgia" w:hAnsi="Georgia"/>
          <w:i/>
          <w:iCs/>
          <w:color w:val="595959" w:themeColor="text1" w:themeTint="A6"/>
          <w:sz w:val="24"/>
          <w:szCs w:val="24"/>
          <w:lang w:val="en-GB"/>
        </w:rPr>
        <w:t>any change.</w:t>
      </w:r>
      <w:r w:rsidRPr="00681782">
        <w:rPr>
          <w:rFonts w:ascii="Georgia" w:hAnsi="Georgia"/>
          <w:i/>
          <w:iCs/>
          <w:color w:val="595959" w:themeColor="text1" w:themeTint="A6"/>
          <w:sz w:val="24"/>
          <w:szCs w:val="24"/>
          <w:lang w:val="en-GB"/>
        </w:rPr>
        <w:t xml:space="preserve"> </w:t>
      </w:r>
    </w:p>
    <w:p w14:paraId="3C0B0DC1" w14:textId="77777777" w:rsidR="00F602F3" w:rsidRPr="00681782" w:rsidRDefault="00F602F3" w:rsidP="00F602F3">
      <w:pPr>
        <w:ind w:left="1440"/>
        <w:jc w:val="both"/>
        <w:rPr>
          <w:rFonts w:ascii="Georgia" w:hAnsi="Georgia"/>
          <w:i/>
          <w:iCs/>
          <w:color w:val="595959" w:themeColor="text1" w:themeTint="A6"/>
          <w:sz w:val="24"/>
          <w:szCs w:val="24"/>
          <w:lang w:val="en-GB"/>
        </w:rPr>
      </w:pPr>
    </w:p>
    <w:p w14:paraId="0F1B8074" w14:textId="77777777" w:rsidR="00F602F3" w:rsidRPr="00260D43" w:rsidRDefault="00F602F3" w:rsidP="00F602F3">
      <w:pPr>
        <w:pStyle w:val="Heading2"/>
        <w:keepNext/>
        <w:keepLines/>
        <w:numPr>
          <w:ilvl w:val="1"/>
          <w:numId w:val="37"/>
        </w:numPr>
        <w:spacing w:before="40" w:after="0"/>
        <w:ind w:left="1418" w:hanging="1058"/>
        <w:jc w:val="both"/>
        <w:rPr>
          <w:rFonts w:ascii="Georgia" w:hAnsi="Georgia"/>
          <w:b w:val="0"/>
          <w:bCs w:val="0"/>
          <w:sz w:val="24"/>
          <w:szCs w:val="24"/>
        </w:rPr>
      </w:pPr>
      <w:bookmarkStart w:id="17" w:name="_Toc82515244"/>
      <w:bookmarkEnd w:id="16"/>
      <w:r w:rsidRPr="00853EF0">
        <w:rPr>
          <w:rFonts w:ascii="Georgia" w:hAnsi="Georgia"/>
          <w:sz w:val="24"/>
          <w:szCs w:val="24"/>
        </w:rPr>
        <w:t>Baseline GHG Emissions or Removals</w:t>
      </w:r>
      <w:bookmarkEnd w:id="17"/>
    </w:p>
    <w:p w14:paraId="2D1BA5BA" w14:textId="77777777" w:rsidR="00F602F3" w:rsidRDefault="00F602F3" w:rsidP="00F602F3">
      <w:pPr>
        <w:ind w:left="1418"/>
        <w:jc w:val="both"/>
        <w:rPr>
          <w:rFonts w:ascii="Georgia" w:hAnsi="Georgia"/>
          <w:i/>
          <w:iCs/>
          <w:color w:val="595959" w:themeColor="text1" w:themeTint="A6"/>
          <w:sz w:val="24"/>
          <w:szCs w:val="24"/>
          <w:lang w:val="en-GB"/>
        </w:rPr>
      </w:pPr>
    </w:p>
    <w:p w14:paraId="18B1A445" w14:textId="77777777" w:rsidR="00F602F3" w:rsidRDefault="00F602F3" w:rsidP="00F602F3">
      <w:pPr>
        <w:ind w:left="1418"/>
        <w:jc w:val="both"/>
        <w:rPr>
          <w:rFonts w:ascii="Georgia" w:hAnsi="Georgia"/>
          <w:i/>
          <w:iCs/>
          <w:color w:val="595959" w:themeColor="text1" w:themeTint="A6"/>
          <w:sz w:val="24"/>
          <w:szCs w:val="24"/>
          <w:lang w:val="en-GB"/>
        </w:rPr>
      </w:pPr>
      <w:r w:rsidRPr="00681782">
        <w:rPr>
          <w:rFonts w:ascii="Georgia" w:hAnsi="Georgia"/>
          <w:i/>
          <w:iCs/>
          <w:color w:val="595959" w:themeColor="text1" w:themeTint="A6"/>
          <w:sz w:val="24"/>
          <w:szCs w:val="24"/>
          <w:lang w:val="en-GB"/>
        </w:rPr>
        <w:t xml:space="preserve">Provide calculation of </w:t>
      </w:r>
      <w:r>
        <w:rPr>
          <w:rFonts w:ascii="Georgia" w:hAnsi="Georgia"/>
          <w:i/>
          <w:iCs/>
          <w:color w:val="595959" w:themeColor="text1" w:themeTint="A6"/>
          <w:sz w:val="24"/>
          <w:szCs w:val="24"/>
          <w:lang w:val="en-GB"/>
        </w:rPr>
        <w:t>baseline</w:t>
      </w:r>
      <w:r w:rsidRPr="00681782">
        <w:rPr>
          <w:rFonts w:ascii="Georgia" w:hAnsi="Georgia"/>
          <w:i/>
          <w:iCs/>
          <w:color w:val="595959" w:themeColor="text1" w:themeTint="A6"/>
          <w:sz w:val="24"/>
          <w:szCs w:val="24"/>
          <w:lang w:val="en-GB"/>
        </w:rPr>
        <w:t xml:space="preserve"> GHG emissions reduction and/or removals enhancement.</w:t>
      </w:r>
    </w:p>
    <w:p w14:paraId="71F79A6B" w14:textId="77777777" w:rsidR="00F602F3" w:rsidRDefault="00F602F3" w:rsidP="00F602F3">
      <w:pPr>
        <w:ind w:left="1418"/>
        <w:jc w:val="both"/>
        <w:rPr>
          <w:rFonts w:ascii="Georgia" w:hAnsi="Georgia"/>
          <w:i/>
          <w:iCs/>
          <w:color w:val="595959" w:themeColor="text1" w:themeTint="A6"/>
          <w:sz w:val="24"/>
          <w:szCs w:val="24"/>
        </w:rPr>
      </w:pPr>
    </w:p>
    <w:p w14:paraId="42EBF348" w14:textId="77777777" w:rsidR="00F602F3" w:rsidRPr="00260D43" w:rsidRDefault="00F602F3" w:rsidP="00F602F3">
      <w:pPr>
        <w:pStyle w:val="Heading2"/>
        <w:keepNext/>
        <w:keepLines/>
        <w:numPr>
          <w:ilvl w:val="1"/>
          <w:numId w:val="37"/>
        </w:numPr>
        <w:spacing w:before="40" w:after="0"/>
        <w:jc w:val="both"/>
        <w:rPr>
          <w:b w:val="0"/>
          <w:bCs w:val="0"/>
        </w:rPr>
      </w:pPr>
      <w:bookmarkStart w:id="18" w:name="_Toc82515245"/>
      <w:r w:rsidRPr="00A814FF">
        <w:rPr>
          <w:rFonts w:ascii="Georgia" w:hAnsi="Georgia"/>
          <w:sz w:val="24"/>
          <w:szCs w:val="24"/>
        </w:rPr>
        <w:t>Project GHG Emissions</w:t>
      </w:r>
      <w:bookmarkEnd w:id="18"/>
      <w:r w:rsidRPr="00A814FF">
        <w:t xml:space="preserve"> </w:t>
      </w:r>
    </w:p>
    <w:p w14:paraId="70E0E719" w14:textId="77777777" w:rsidR="00F602F3" w:rsidRDefault="00F602F3" w:rsidP="00F602F3">
      <w:pPr>
        <w:ind w:left="1440"/>
        <w:jc w:val="both"/>
        <w:rPr>
          <w:rFonts w:ascii="Georgia" w:hAnsi="Georgia"/>
          <w:i/>
          <w:iCs/>
          <w:color w:val="595959" w:themeColor="text1" w:themeTint="A6"/>
          <w:sz w:val="24"/>
          <w:szCs w:val="24"/>
          <w:lang w:val="en-GB"/>
        </w:rPr>
      </w:pPr>
    </w:p>
    <w:p w14:paraId="7F0E9108" w14:textId="77777777" w:rsidR="00F602F3" w:rsidRPr="00606B3F" w:rsidRDefault="00F602F3" w:rsidP="00F602F3">
      <w:pPr>
        <w:ind w:left="1440"/>
        <w:jc w:val="both"/>
        <w:rPr>
          <w:rFonts w:ascii="Georgia" w:hAnsi="Georgia"/>
          <w:i/>
          <w:iCs/>
          <w:color w:val="595959" w:themeColor="text1" w:themeTint="A6"/>
          <w:sz w:val="24"/>
          <w:szCs w:val="24"/>
        </w:rPr>
      </w:pPr>
      <w:r w:rsidRPr="00681782">
        <w:rPr>
          <w:rFonts w:ascii="Georgia" w:hAnsi="Georgia"/>
          <w:i/>
          <w:iCs/>
          <w:color w:val="595959" w:themeColor="text1" w:themeTint="A6"/>
          <w:sz w:val="24"/>
          <w:szCs w:val="24"/>
          <w:lang w:val="en-GB"/>
        </w:rPr>
        <w:t xml:space="preserve">Provide calculation of </w:t>
      </w:r>
      <w:r>
        <w:rPr>
          <w:rFonts w:ascii="Georgia" w:hAnsi="Georgia"/>
          <w:i/>
          <w:iCs/>
          <w:color w:val="595959" w:themeColor="text1" w:themeTint="A6"/>
          <w:sz w:val="24"/>
          <w:szCs w:val="24"/>
          <w:lang w:val="en-GB"/>
        </w:rPr>
        <w:t>Project</w:t>
      </w:r>
      <w:r w:rsidRPr="00681782">
        <w:rPr>
          <w:rFonts w:ascii="Georgia" w:hAnsi="Georgia"/>
          <w:i/>
          <w:iCs/>
          <w:color w:val="595959" w:themeColor="text1" w:themeTint="A6"/>
          <w:sz w:val="24"/>
          <w:szCs w:val="24"/>
          <w:lang w:val="en-GB"/>
        </w:rPr>
        <w:t xml:space="preserve"> GHG emissions reduction and/or removals enhancement. </w:t>
      </w:r>
    </w:p>
    <w:p w14:paraId="6CDECFEC" w14:textId="77777777" w:rsidR="00F602F3" w:rsidRPr="00A814FF" w:rsidRDefault="00F602F3" w:rsidP="00F602F3">
      <w:pPr>
        <w:pStyle w:val="ListParagraph"/>
      </w:pPr>
    </w:p>
    <w:p w14:paraId="3ADB7FDB" w14:textId="77777777" w:rsidR="00F602F3" w:rsidRDefault="00F602F3" w:rsidP="00F602F3">
      <w:pPr>
        <w:pStyle w:val="Heading2"/>
        <w:keepNext/>
        <w:keepLines/>
        <w:numPr>
          <w:ilvl w:val="1"/>
          <w:numId w:val="37"/>
        </w:numPr>
        <w:spacing w:before="40" w:after="0"/>
      </w:pPr>
      <w:bookmarkStart w:id="19" w:name="_Toc82515246"/>
      <w:r w:rsidRPr="00A814FF">
        <w:rPr>
          <w:rFonts w:ascii="Georgia" w:hAnsi="Georgia"/>
          <w:sz w:val="24"/>
          <w:szCs w:val="24"/>
        </w:rPr>
        <w:t>Leakage GHG Emissions</w:t>
      </w:r>
      <w:bookmarkEnd w:id="19"/>
      <w:r>
        <w:t xml:space="preserve"> </w:t>
      </w:r>
    </w:p>
    <w:p w14:paraId="11C4B66C" w14:textId="77777777" w:rsidR="00F602F3" w:rsidRDefault="00F602F3" w:rsidP="00F602F3">
      <w:pPr>
        <w:ind w:left="1440"/>
        <w:jc w:val="both"/>
        <w:rPr>
          <w:rFonts w:ascii="Georgia" w:hAnsi="Georgia"/>
          <w:i/>
          <w:iCs/>
          <w:color w:val="595959" w:themeColor="text1" w:themeTint="A6"/>
          <w:sz w:val="24"/>
          <w:szCs w:val="24"/>
          <w:lang w:val="en-GB"/>
        </w:rPr>
      </w:pPr>
    </w:p>
    <w:p w14:paraId="42971A1C" w14:textId="77777777" w:rsidR="00F602F3" w:rsidRDefault="00F602F3" w:rsidP="00F602F3">
      <w:pPr>
        <w:ind w:left="1440"/>
        <w:jc w:val="both"/>
        <w:rPr>
          <w:rFonts w:ascii="Georgia" w:hAnsi="Georgia"/>
          <w:i/>
          <w:iCs/>
          <w:color w:val="595959" w:themeColor="text1" w:themeTint="A6"/>
          <w:sz w:val="24"/>
          <w:szCs w:val="24"/>
        </w:rPr>
      </w:pPr>
      <w:r w:rsidRPr="00681782">
        <w:rPr>
          <w:rFonts w:ascii="Georgia" w:hAnsi="Georgia"/>
          <w:i/>
          <w:iCs/>
          <w:color w:val="595959" w:themeColor="text1" w:themeTint="A6"/>
          <w:sz w:val="24"/>
          <w:szCs w:val="24"/>
          <w:lang w:val="en-GB"/>
        </w:rPr>
        <w:t xml:space="preserve">Provide calculation of </w:t>
      </w:r>
      <w:r>
        <w:rPr>
          <w:rFonts w:ascii="Georgia" w:hAnsi="Georgia"/>
          <w:i/>
          <w:iCs/>
          <w:color w:val="595959" w:themeColor="text1" w:themeTint="A6"/>
          <w:sz w:val="24"/>
          <w:szCs w:val="24"/>
          <w:lang w:val="en-GB"/>
        </w:rPr>
        <w:t>leakage</w:t>
      </w:r>
      <w:r w:rsidRPr="00681782">
        <w:rPr>
          <w:rFonts w:ascii="Georgia" w:hAnsi="Georgia"/>
          <w:i/>
          <w:iCs/>
          <w:color w:val="595959" w:themeColor="text1" w:themeTint="A6"/>
          <w:sz w:val="24"/>
          <w:szCs w:val="24"/>
          <w:lang w:val="en-GB"/>
        </w:rPr>
        <w:t xml:space="preserve"> GHG emissions reduction and/or removals enhancement. </w:t>
      </w:r>
    </w:p>
    <w:p w14:paraId="39D18BF3" w14:textId="77777777" w:rsidR="00F602F3" w:rsidRPr="00A814FF" w:rsidRDefault="00F602F3" w:rsidP="00F602F3">
      <w:pPr>
        <w:pStyle w:val="ListParagraph"/>
      </w:pPr>
    </w:p>
    <w:p w14:paraId="36F2B2B5" w14:textId="77777777" w:rsidR="00F602F3" w:rsidRPr="00260D43" w:rsidRDefault="00F602F3" w:rsidP="00F602F3">
      <w:pPr>
        <w:pStyle w:val="Heading2"/>
        <w:keepNext/>
        <w:keepLines/>
        <w:numPr>
          <w:ilvl w:val="1"/>
          <w:numId w:val="37"/>
        </w:numPr>
        <w:spacing w:before="40" w:after="0"/>
        <w:jc w:val="both"/>
        <w:rPr>
          <w:rFonts w:ascii="Georgia" w:hAnsi="Georgia"/>
          <w:b w:val="0"/>
          <w:bCs w:val="0"/>
          <w:sz w:val="24"/>
          <w:szCs w:val="24"/>
        </w:rPr>
      </w:pPr>
      <w:bookmarkStart w:id="20" w:name="_Toc82515247"/>
      <w:r>
        <w:rPr>
          <w:rFonts w:ascii="Georgia" w:hAnsi="Georgia"/>
          <w:sz w:val="24"/>
          <w:szCs w:val="24"/>
        </w:rPr>
        <w:t>GHG Emissions Reduction and/or Removals Enhancement</w:t>
      </w:r>
      <w:bookmarkEnd w:id="20"/>
    </w:p>
    <w:p w14:paraId="17BEA3E5" w14:textId="77777777" w:rsidR="00F602F3" w:rsidRDefault="00F602F3" w:rsidP="00F602F3">
      <w:pPr>
        <w:ind w:left="1440"/>
        <w:jc w:val="both"/>
        <w:rPr>
          <w:rFonts w:ascii="Georgia" w:hAnsi="Georgia"/>
          <w:i/>
          <w:iCs/>
          <w:color w:val="595959" w:themeColor="text1" w:themeTint="A6"/>
          <w:sz w:val="24"/>
          <w:szCs w:val="24"/>
          <w:lang w:val="en-GB"/>
        </w:rPr>
      </w:pPr>
    </w:p>
    <w:p w14:paraId="07A24F61" w14:textId="77777777" w:rsidR="00F602F3" w:rsidRDefault="00F602F3" w:rsidP="00F602F3">
      <w:pPr>
        <w:ind w:left="1440"/>
        <w:jc w:val="both"/>
        <w:rPr>
          <w:rFonts w:ascii="Georgia" w:hAnsi="Georgia"/>
          <w:i/>
          <w:iCs/>
          <w:color w:val="595959" w:themeColor="text1" w:themeTint="A6"/>
          <w:sz w:val="24"/>
          <w:szCs w:val="24"/>
        </w:rPr>
      </w:pPr>
      <w:r w:rsidRPr="00681782">
        <w:rPr>
          <w:rFonts w:ascii="Georgia" w:hAnsi="Georgia"/>
          <w:i/>
          <w:iCs/>
          <w:color w:val="595959" w:themeColor="text1" w:themeTint="A6"/>
          <w:sz w:val="24"/>
          <w:szCs w:val="24"/>
          <w:lang w:val="en-GB"/>
        </w:rPr>
        <w:t xml:space="preserve">Provide calculation of GHG emissions reduction and/or removals enhancement. </w:t>
      </w:r>
    </w:p>
    <w:p w14:paraId="78CBDEC7" w14:textId="1929EB5E" w:rsidR="006A044B" w:rsidRDefault="006A044B">
      <w:r>
        <w:br w:type="page"/>
      </w:r>
    </w:p>
    <w:p w14:paraId="402E6E61" w14:textId="77777777" w:rsidR="00F602F3" w:rsidRPr="00260D43" w:rsidRDefault="00F602F3" w:rsidP="00F602F3">
      <w:pPr>
        <w:pStyle w:val="Heading2"/>
        <w:keepNext/>
        <w:keepLines/>
        <w:numPr>
          <w:ilvl w:val="1"/>
          <w:numId w:val="37"/>
        </w:numPr>
        <w:spacing w:before="40" w:after="0"/>
        <w:rPr>
          <w:rFonts w:ascii="Georgia" w:hAnsi="Georgia"/>
          <w:b w:val="0"/>
          <w:bCs w:val="0"/>
          <w:sz w:val="24"/>
          <w:szCs w:val="24"/>
        </w:rPr>
      </w:pPr>
      <w:bookmarkStart w:id="21" w:name="_Toc82515248"/>
      <w:r w:rsidRPr="00A814FF">
        <w:rPr>
          <w:rFonts w:ascii="Georgia" w:hAnsi="Georgia"/>
          <w:sz w:val="24"/>
          <w:szCs w:val="24"/>
        </w:rPr>
        <w:lastRenderedPageBreak/>
        <w:t xml:space="preserve">Net </w:t>
      </w:r>
      <w:r>
        <w:rPr>
          <w:rFonts w:ascii="Georgia" w:hAnsi="Georgia"/>
          <w:sz w:val="24"/>
          <w:szCs w:val="24"/>
        </w:rPr>
        <w:t>GHG Emissions Reduction and/or Removals Enhancement</w:t>
      </w:r>
      <w:bookmarkEnd w:id="21"/>
    </w:p>
    <w:p w14:paraId="504D6344" w14:textId="77777777" w:rsidR="00F602F3" w:rsidRDefault="00F602F3" w:rsidP="00F602F3">
      <w:pPr>
        <w:pStyle w:val="ListParagraph"/>
      </w:pPr>
    </w:p>
    <w:p w14:paraId="12D23FE3" w14:textId="77777777" w:rsidR="00F6444E" w:rsidRDefault="00F6444E" w:rsidP="00F602F3">
      <w:pPr>
        <w:pStyle w:val="ListParagraph"/>
        <w:rPr>
          <w:rFonts w:ascii="Georgia" w:hAnsi="Georgia"/>
          <w:sz w:val="20"/>
          <w:szCs w:val="20"/>
        </w:rPr>
      </w:pPr>
    </w:p>
    <w:p w14:paraId="6E7ED7F7" w14:textId="77777777" w:rsidR="00F6444E" w:rsidRDefault="00F6444E" w:rsidP="00F602F3">
      <w:pPr>
        <w:pStyle w:val="ListParagraph"/>
        <w:rPr>
          <w:rFonts w:ascii="Georgia" w:hAnsi="Georgia"/>
          <w:sz w:val="20"/>
          <w:szCs w:val="20"/>
        </w:rPr>
      </w:pPr>
    </w:p>
    <w:p w14:paraId="43E61459" w14:textId="26E9B2D8" w:rsidR="00F602F3" w:rsidRPr="00260D43" w:rsidRDefault="00F602F3" w:rsidP="00F602F3">
      <w:pPr>
        <w:pStyle w:val="ListParagraph"/>
        <w:rPr>
          <w:rFonts w:ascii="Georgia" w:hAnsi="Georgia"/>
          <w:sz w:val="20"/>
          <w:szCs w:val="20"/>
        </w:rPr>
      </w:pPr>
      <w:r w:rsidRPr="0099790D">
        <w:rPr>
          <w:rFonts w:ascii="Georgia" w:hAnsi="Georgia"/>
          <w:sz w:val="20"/>
          <w:szCs w:val="20"/>
        </w:rPr>
        <w:t>Table</w:t>
      </w:r>
      <w:r>
        <w:rPr>
          <w:rFonts w:ascii="Georgia" w:hAnsi="Georgia"/>
          <w:sz w:val="20"/>
          <w:szCs w:val="20"/>
        </w:rPr>
        <w:t xml:space="preserve"> 1</w:t>
      </w:r>
      <w:r w:rsidRPr="0099790D">
        <w:rPr>
          <w:rFonts w:ascii="Georgia" w:hAnsi="Georgia"/>
          <w:sz w:val="20"/>
          <w:szCs w:val="20"/>
        </w:rPr>
        <w:t>: Comparison of Actual and Estimated Net GHG Emissions Reduction</w:t>
      </w:r>
      <w:r w:rsidRPr="001F55E5">
        <w:rPr>
          <w:rFonts w:ascii="Georgia" w:hAnsi="Georgia"/>
          <w:sz w:val="20"/>
          <w:szCs w:val="20"/>
        </w:rPr>
        <w:t xml:space="preserve"> </w:t>
      </w:r>
      <w:r>
        <w:rPr>
          <w:rFonts w:ascii="Georgia" w:hAnsi="Georgia"/>
          <w:sz w:val="20"/>
          <w:szCs w:val="20"/>
        </w:rPr>
        <w:t>or Removals Enhancement</w:t>
      </w:r>
    </w:p>
    <w:tbl>
      <w:tblPr>
        <w:tblStyle w:val="TableGrid"/>
        <w:tblW w:w="8831" w:type="dxa"/>
        <w:tblInd w:w="630" w:type="dxa"/>
        <w:tblLook w:val="04A0" w:firstRow="1" w:lastRow="0" w:firstColumn="1" w:lastColumn="0" w:noHBand="0" w:noVBand="1"/>
      </w:tblPr>
      <w:tblGrid>
        <w:gridCol w:w="1783"/>
        <w:gridCol w:w="2385"/>
        <w:gridCol w:w="2386"/>
        <w:gridCol w:w="2277"/>
      </w:tblGrid>
      <w:tr w:rsidR="00F602F3" w14:paraId="5B5FEF7A" w14:textId="77777777" w:rsidTr="00F76BA3">
        <w:trPr>
          <w:trHeight w:val="1202"/>
        </w:trPr>
        <w:tc>
          <w:tcPr>
            <w:tcW w:w="2957" w:type="dxa"/>
            <w:shd w:val="clear" w:color="auto" w:fill="14756E" w:themeFill="accent1"/>
          </w:tcPr>
          <w:p w14:paraId="6CA782B4" w14:textId="77777777" w:rsidR="00F602F3" w:rsidRPr="00F76BA3" w:rsidRDefault="00F602F3" w:rsidP="00227074">
            <w:pPr>
              <w:jc w:val="center"/>
              <w:rPr>
                <w:rFonts w:ascii="Georgia" w:hAnsi="Georgia"/>
                <w:b/>
                <w:bCs/>
                <w:color w:val="FFFFFF" w:themeColor="background1"/>
                <w:sz w:val="24"/>
                <w:szCs w:val="24"/>
                <w:lang w:val="en-GB"/>
              </w:rPr>
            </w:pPr>
            <w:r w:rsidRPr="00F76BA3">
              <w:rPr>
                <w:rFonts w:ascii="Georgia" w:hAnsi="Georgia"/>
                <w:b/>
                <w:bCs/>
                <w:color w:val="FFFFFF" w:themeColor="background1"/>
                <w:sz w:val="24"/>
                <w:szCs w:val="24"/>
                <w:lang w:val="en-GB"/>
              </w:rPr>
              <w:t>Year</w:t>
            </w:r>
          </w:p>
          <w:p w14:paraId="714E3490" w14:textId="77777777" w:rsidR="00F602F3" w:rsidRPr="00F76BA3" w:rsidRDefault="00F602F3" w:rsidP="00227074">
            <w:pPr>
              <w:jc w:val="center"/>
              <w:rPr>
                <w:rFonts w:ascii="Georgia" w:hAnsi="Georgia"/>
                <w:b/>
                <w:bCs/>
                <w:color w:val="FFFFFF" w:themeColor="background1"/>
                <w:sz w:val="24"/>
                <w:szCs w:val="24"/>
                <w:lang w:val="en-GB"/>
              </w:rPr>
            </w:pPr>
          </w:p>
        </w:tc>
        <w:tc>
          <w:tcPr>
            <w:tcW w:w="2957" w:type="dxa"/>
            <w:shd w:val="clear" w:color="auto" w:fill="14756E" w:themeFill="accent1"/>
            <w:vAlign w:val="center"/>
          </w:tcPr>
          <w:p w14:paraId="60437E35" w14:textId="77777777" w:rsidR="00F602F3" w:rsidRPr="00F76BA3" w:rsidRDefault="00F602F3" w:rsidP="00227074">
            <w:pPr>
              <w:jc w:val="center"/>
              <w:rPr>
                <w:rFonts w:ascii="Georgia" w:hAnsi="Georgia"/>
                <w:b/>
                <w:bCs/>
                <w:color w:val="FFFFFF" w:themeColor="background1"/>
                <w:sz w:val="24"/>
                <w:szCs w:val="24"/>
                <w:lang w:val="en-GB"/>
              </w:rPr>
            </w:pPr>
            <w:r w:rsidRPr="00F76BA3">
              <w:rPr>
                <w:rFonts w:ascii="Georgia" w:hAnsi="Georgia"/>
                <w:b/>
                <w:bCs/>
                <w:color w:val="FFFFFF" w:themeColor="background1"/>
                <w:sz w:val="24"/>
                <w:szCs w:val="24"/>
                <w:lang w:val="en-GB"/>
              </w:rPr>
              <w:t>Actual Net GHG Emissions Reduction or Removals Enhancement</w:t>
            </w:r>
          </w:p>
        </w:tc>
        <w:tc>
          <w:tcPr>
            <w:tcW w:w="2958" w:type="dxa"/>
            <w:shd w:val="clear" w:color="auto" w:fill="14756E" w:themeFill="accent1"/>
            <w:vAlign w:val="center"/>
          </w:tcPr>
          <w:p w14:paraId="184DA7E0" w14:textId="77777777" w:rsidR="00F602F3" w:rsidRPr="00F76BA3" w:rsidRDefault="00F602F3" w:rsidP="00227074">
            <w:pPr>
              <w:jc w:val="center"/>
              <w:rPr>
                <w:rFonts w:ascii="Georgia" w:hAnsi="Georgia"/>
                <w:b/>
                <w:bCs/>
                <w:color w:val="FFFFFF" w:themeColor="background1"/>
                <w:sz w:val="24"/>
                <w:szCs w:val="24"/>
                <w:lang w:val="en-GB"/>
              </w:rPr>
            </w:pPr>
            <w:r w:rsidRPr="00F76BA3">
              <w:rPr>
                <w:rFonts w:ascii="Georgia" w:hAnsi="Georgia"/>
                <w:b/>
                <w:bCs/>
                <w:color w:val="FFFFFF" w:themeColor="background1"/>
                <w:sz w:val="24"/>
                <w:szCs w:val="24"/>
                <w:lang w:val="en-GB"/>
              </w:rPr>
              <w:t>Estimated net GHG Emissions Reduction or Removals Enhancement</w:t>
            </w:r>
          </w:p>
        </w:tc>
        <w:tc>
          <w:tcPr>
            <w:tcW w:w="2916" w:type="dxa"/>
            <w:shd w:val="clear" w:color="auto" w:fill="14756E" w:themeFill="accent1"/>
            <w:vAlign w:val="center"/>
          </w:tcPr>
          <w:p w14:paraId="762DF013" w14:textId="77777777" w:rsidR="00F602F3" w:rsidRPr="00F76BA3" w:rsidRDefault="00F602F3" w:rsidP="00227074">
            <w:pPr>
              <w:jc w:val="center"/>
              <w:rPr>
                <w:rFonts w:ascii="Georgia" w:hAnsi="Georgia"/>
                <w:b/>
                <w:bCs/>
                <w:color w:val="FFFFFF" w:themeColor="background1"/>
                <w:sz w:val="24"/>
                <w:szCs w:val="24"/>
                <w:lang w:val="en-GB"/>
              </w:rPr>
            </w:pPr>
            <w:r w:rsidRPr="00F76BA3">
              <w:rPr>
                <w:rFonts w:ascii="Georgia" w:hAnsi="Georgia"/>
                <w:b/>
                <w:bCs/>
                <w:color w:val="FFFFFF" w:themeColor="background1"/>
                <w:sz w:val="24"/>
                <w:szCs w:val="24"/>
                <w:lang w:val="en-GB"/>
              </w:rPr>
              <w:t>Justification for difference</w:t>
            </w:r>
          </w:p>
        </w:tc>
      </w:tr>
      <w:tr w:rsidR="00F602F3" w14:paraId="55548C50" w14:textId="77777777" w:rsidTr="00227074">
        <w:trPr>
          <w:trHeight w:val="444"/>
        </w:trPr>
        <w:tc>
          <w:tcPr>
            <w:tcW w:w="2957" w:type="dxa"/>
            <w:shd w:val="clear" w:color="auto" w:fill="F2F2F2" w:themeFill="background1" w:themeFillShade="F2"/>
          </w:tcPr>
          <w:p w14:paraId="0A730ECA" w14:textId="77777777" w:rsidR="00F602F3" w:rsidRDefault="00F602F3" w:rsidP="00227074">
            <w:pPr>
              <w:pStyle w:val="Heading1"/>
              <w:outlineLvl w:val="0"/>
              <w:rPr>
                <w:rFonts w:ascii="Georgia" w:eastAsia="Calibri" w:hAnsi="Georgia"/>
                <w:b w:val="0"/>
                <w:bCs/>
                <w:sz w:val="24"/>
                <w:szCs w:val="24"/>
                <w:lang w:val="en-GB"/>
              </w:rPr>
            </w:pPr>
          </w:p>
        </w:tc>
        <w:tc>
          <w:tcPr>
            <w:tcW w:w="2957" w:type="dxa"/>
            <w:shd w:val="clear" w:color="auto" w:fill="F2F2F2" w:themeFill="background1" w:themeFillShade="F2"/>
          </w:tcPr>
          <w:p w14:paraId="7B0B0B55" w14:textId="77777777" w:rsidR="00F602F3" w:rsidRDefault="00F602F3" w:rsidP="00227074">
            <w:pPr>
              <w:pStyle w:val="Heading1"/>
              <w:outlineLvl w:val="0"/>
              <w:rPr>
                <w:rFonts w:ascii="Georgia" w:eastAsia="Calibri" w:hAnsi="Georgia"/>
                <w:b w:val="0"/>
                <w:bCs/>
                <w:sz w:val="24"/>
                <w:szCs w:val="24"/>
                <w:lang w:val="en-GB"/>
              </w:rPr>
            </w:pPr>
          </w:p>
        </w:tc>
        <w:tc>
          <w:tcPr>
            <w:tcW w:w="2958" w:type="dxa"/>
            <w:shd w:val="clear" w:color="auto" w:fill="F2F2F2" w:themeFill="background1" w:themeFillShade="F2"/>
          </w:tcPr>
          <w:p w14:paraId="71BEC5AB" w14:textId="77777777" w:rsidR="00F602F3" w:rsidRDefault="00F602F3" w:rsidP="00227074">
            <w:pPr>
              <w:pStyle w:val="Heading1"/>
              <w:outlineLvl w:val="0"/>
              <w:rPr>
                <w:rFonts w:ascii="Georgia" w:eastAsia="Calibri" w:hAnsi="Georgia"/>
                <w:b w:val="0"/>
                <w:bCs/>
                <w:sz w:val="24"/>
                <w:szCs w:val="24"/>
                <w:lang w:val="en-GB"/>
              </w:rPr>
            </w:pPr>
          </w:p>
        </w:tc>
        <w:tc>
          <w:tcPr>
            <w:tcW w:w="2916" w:type="dxa"/>
            <w:shd w:val="clear" w:color="auto" w:fill="F2F2F2" w:themeFill="background1" w:themeFillShade="F2"/>
          </w:tcPr>
          <w:p w14:paraId="3EB232D3" w14:textId="77777777" w:rsidR="00F602F3" w:rsidRDefault="00F602F3" w:rsidP="00227074">
            <w:pPr>
              <w:pStyle w:val="Heading1"/>
              <w:outlineLvl w:val="0"/>
              <w:rPr>
                <w:rFonts w:ascii="Georgia" w:eastAsia="Calibri" w:hAnsi="Georgia"/>
                <w:b w:val="0"/>
                <w:bCs/>
                <w:sz w:val="24"/>
                <w:szCs w:val="24"/>
                <w:lang w:val="en-GB"/>
              </w:rPr>
            </w:pPr>
          </w:p>
        </w:tc>
      </w:tr>
      <w:tr w:rsidR="00F602F3" w14:paraId="3D71A65A" w14:textId="77777777" w:rsidTr="00227074">
        <w:trPr>
          <w:trHeight w:val="444"/>
        </w:trPr>
        <w:tc>
          <w:tcPr>
            <w:tcW w:w="2957" w:type="dxa"/>
            <w:shd w:val="clear" w:color="auto" w:fill="F2F2F2" w:themeFill="background1" w:themeFillShade="F2"/>
          </w:tcPr>
          <w:p w14:paraId="2797B3BA" w14:textId="77777777" w:rsidR="00F602F3" w:rsidRDefault="00F602F3" w:rsidP="00227074">
            <w:pPr>
              <w:pStyle w:val="Heading1"/>
              <w:outlineLvl w:val="0"/>
              <w:rPr>
                <w:rFonts w:ascii="Georgia" w:eastAsia="Calibri" w:hAnsi="Georgia"/>
                <w:b w:val="0"/>
                <w:bCs/>
                <w:sz w:val="24"/>
                <w:szCs w:val="24"/>
                <w:lang w:val="en-GB"/>
              </w:rPr>
            </w:pPr>
            <w:bookmarkStart w:id="22" w:name="_Toc80367696"/>
            <w:bookmarkStart w:id="23" w:name="_Toc81175252"/>
            <w:bookmarkStart w:id="24" w:name="_Toc82515249"/>
            <w:r w:rsidRPr="00260D43">
              <w:rPr>
                <w:rFonts w:ascii="Georgia" w:eastAsia="Calibri" w:hAnsi="Georgia"/>
                <w:bCs/>
                <w:color w:val="000000" w:themeColor="text1"/>
                <w:sz w:val="24"/>
                <w:szCs w:val="24"/>
                <w:lang w:val="en-GB"/>
              </w:rPr>
              <w:t>Total</w:t>
            </w:r>
            <w:bookmarkEnd w:id="22"/>
            <w:bookmarkEnd w:id="23"/>
            <w:bookmarkEnd w:id="24"/>
          </w:p>
        </w:tc>
        <w:tc>
          <w:tcPr>
            <w:tcW w:w="2957" w:type="dxa"/>
            <w:shd w:val="clear" w:color="auto" w:fill="F2F2F2" w:themeFill="background1" w:themeFillShade="F2"/>
          </w:tcPr>
          <w:p w14:paraId="01D6B82C" w14:textId="77777777" w:rsidR="00F602F3" w:rsidRDefault="00F602F3" w:rsidP="00227074">
            <w:pPr>
              <w:pStyle w:val="Heading1"/>
              <w:outlineLvl w:val="0"/>
              <w:rPr>
                <w:rFonts w:ascii="Georgia" w:eastAsia="Calibri" w:hAnsi="Georgia"/>
                <w:b w:val="0"/>
                <w:bCs/>
                <w:sz w:val="24"/>
                <w:szCs w:val="24"/>
                <w:lang w:val="en-GB"/>
              </w:rPr>
            </w:pPr>
          </w:p>
        </w:tc>
        <w:tc>
          <w:tcPr>
            <w:tcW w:w="2958" w:type="dxa"/>
            <w:shd w:val="clear" w:color="auto" w:fill="F2F2F2" w:themeFill="background1" w:themeFillShade="F2"/>
          </w:tcPr>
          <w:p w14:paraId="25641C0B" w14:textId="77777777" w:rsidR="00F602F3" w:rsidRDefault="00F602F3" w:rsidP="00227074">
            <w:pPr>
              <w:pStyle w:val="Heading1"/>
              <w:outlineLvl w:val="0"/>
              <w:rPr>
                <w:rFonts w:ascii="Georgia" w:eastAsia="Calibri" w:hAnsi="Georgia"/>
                <w:b w:val="0"/>
                <w:bCs/>
                <w:sz w:val="24"/>
                <w:szCs w:val="24"/>
                <w:lang w:val="en-GB"/>
              </w:rPr>
            </w:pPr>
          </w:p>
        </w:tc>
        <w:tc>
          <w:tcPr>
            <w:tcW w:w="2916" w:type="dxa"/>
            <w:shd w:val="clear" w:color="auto" w:fill="F2F2F2" w:themeFill="background1" w:themeFillShade="F2"/>
          </w:tcPr>
          <w:p w14:paraId="0C94A459" w14:textId="77777777" w:rsidR="00F602F3" w:rsidRDefault="00F602F3" w:rsidP="00227074">
            <w:pPr>
              <w:pStyle w:val="Heading1"/>
              <w:outlineLvl w:val="0"/>
              <w:rPr>
                <w:rFonts w:ascii="Georgia" w:eastAsia="Calibri" w:hAnsi="Georgia"/>
                <w:b w:val="0"/>
                <w:bCs/>
                <w:sz w:val="24"/>
                <w:szCs w:val="24"/>
                <w:lang w:val="en-GB"/>
              </w:rPr>
            </w:pPr>
          </w:p>
        </w:tc>
      </w:tr>
    </w:tbl>
    <w:p w14:paraId="4C079121" w14:textId="77777777" w:rsidR="00F602F3" w:rsidRDefault="00F602F3" w:rsidP="00F602F3">
      <w:pPr>
        <w:pStyle w:val="ListParagraph"/>
        <w:rPr>
          <w:rFonts w:ascii="Georgia" w:hAnsi="Georgia"/>
          <w:sz w:val="20"/>
          <w:szCs w:val="20"/>
        </w:rPr>
      </w:pPr>
    </w:p>
    <w:p w14:paraId="59576EF0" w14:textId="77777777" w:rsidR="00F602F3" w:rsidRPr="00461F8F" w:rsidRDefault="00F602F3" w:rsidP="00F602F3">
      <w:pPr>
        <w:spacing w:line="276" w:lineRule="auto"/>
        <w:jc w:val="both"/>
        <w:rPr>
          <w:rFonts w:ascii="Georgia" w:eastAsia="Cambria" w:hAnsi="Georgia" w:cs="Cambria"/>
          <w:b/>
          <w:bCs/>
          <w:i/>
          <w:iCs/>
          <w:color w:val="365F91"/>
          <w:sz w:val="24"/>
          <w:szCs w:val="24"/>
          <w:lang w:val="en-GB"/>
        </w:rPr>
      </w:pPr>
    </w:p>
    <w:p w14:paraId="0A47BFC3" w14:textId="77777777" w:rsidR="00F602F3" w:rsidRDefault="00F602F3" w:rsidP="00F602F3">
      <w:pPr>
        <w:pStyle w:val="Heading1"/>
        <w:numPr>
          <w:ilvl w:val="0"/>
          <w:numId w:val="37"/>
        </w:numPr>
        <w:spacing w:before="240" w:after="0"/>
        <w:jc w:val="both"/>
        <w:rPr>
          <w:rFonts w:ascii="Georgia" w:eastAsia="Calibri" w:hAnsi="Georgia"/>
          <w:b w:val="0"/>
          <w:bCs/>
          <w:lang w:val="en-GB"/>
        </w:rPr>
      </w:pPr>
      <w:bookmarkStart w:id="25" w:name="_Toc82515250"/>
      <w:r>
        <w:rPr>
          <w:rFonts w:ascii="Georgia" w:eastAsia="Calibri" w:hAnsi="Georgia"/>
          <w:bCs/>
          <w:lang w:val="en-GB"/>
        </w:rPr>
        <w:t>Environmental, Economic and Social Safeguards</w:t>
      </w:r>
      <w:bookmarkEnd w:id="25"/>
    </w:p>
    <w:p w14:paraId="7D9455C2" w14:textId="77777777" w:rsidR="00F602F3" w:rsidRDefault="00F602F3" w:rsidP="00F602F3">
      <w:pPr>
        <w:rPr>
          <w:lang w:val="en-GB"/>
        </w:rPr>
      </w:pPr>
    </w:p>
    <w:p w14:paraId="3EAADCFA" w14:textId="77777777" w:rsidR="00F602F3" w:rsidRDefault="00F602F3" w:rsidP="00F602F3">
      <w:pPr>
        <w:ind w:left="630"/>
        <w:jc w:val="both"/>
        <w:rPr>
          <w:rFonts w:ascii="Georgia" w:hAnsi="Georgia"/>
          <w:i/>
          <w:iCs/>
          <w:color w:val="595959" w:themeColor="text1" w:themeTint="A6"/>
          <w:sz w:val="24"/>
          <w:szCs w:val="24"/>
          <w:lang w:val="en-GB"/>
        </w:rPr>
      </w:pPr>
      <w:r w:rsidRPr="00181A74">
        <w:rPr>
          <w:rFonts w:ascii="Georgia" w:hAnsi="Georgia"/>
          <w:i/>
          <w:iCs/>
          <w:color w:val="595959" w:themeColor="text1" w:themeTint="A6"/>
          <w:sz w:val="24"/>
          <w:szCs w:val="24"/>
          <w:lang w:val="en-GB"/>
        </w:rPr>
        <w:t xml:space="preserve">Provide a brief </w:t>
      </w:r>
      <w:r>
        <w:rPr>
          <w:rFonts w:ascii="Georgia" w:hAnsi="Georgia"/>
          <w:i/>
          <w:iCs/>
          <w:color w:val="595959" w:themeColor="text1" w:themeTint="A6"/>
          <w:sz w:val="24"/>
          <w:szCs w:val="24"/>
          <w:lang w:val="en-GB"/>
        </w:rPr>
        <w:t xml:space="preserve">description </w:t>
      </w:r>
      <w:r w:rsidRPr="00181A74">
        <w:rPr>
          <w:rFonts w:ascii="Georgia" w:hAnsi="Georgia"/>
          <w:i/>
          <w:iCs/>
          <w:color w:val="595959" w:themeColor="text1" w:themeTint="A6"/>
          <w:sz w:val="24"/>
          <w:szCs w:val="24"/>
          <w:lang w:val="en-GB"/>
        </w:rPr>
        <w:t xml:space="preserve">of continued conformance of environment, economic and social safeguards. </w:t>
      </w:r>
      <w:r>
        <w:rPr>
          <w:rFonts w:ascii="Georgia" w:hAnsi="Georgia"/>
          <w:i/>
          <w:iCs/>
          <w:color w:val="595959" w:themeColor="text1" w:themeTint="A6"/>
          <w:sz w:val="24"/>
          <w:szCs w:val="24"/>
          <w:lang w:val="en-GB"/>
        </w:rPr>
        <w:t xml:space="preserve">If applicable, </w:t>
      </w:r>
      <w:r w:rsidRPr="00181A74">
        <w:rPr>
          <w:rFonts w:ascii="Georgia" w:hAnsi="Georgia"/>
          <w:i/>
          <w:iCs/>
          <w:color w:val="595959" w:themeColor="text1" w:themeTint="A6"/>
          <w:sz w:val="24"/>
          <w:szCs w:val="24"/>
          <w:lang w:val="en-GB"/>
        </w:rPr>
        <w:t xml:space="preserve">describe how the changing conditions have impacted the </w:t>
      </w:r>
      <w:r>
        <w:rPr>
          <w:rFonts w:ascii="Georgia" w:hAnsi="Georgia"/>
          <w:i/>
          <w:iCs/>
          <w:color w:val="595959" w:themeColor="text1" w:themeTint="A6"/>
          <w:sz w:val="24"/>
          <w:szCs w:val="24"/>
          <w:lang w:val="en-GB"/>
        </w:rPr>
        <w:t>P</w:t>
      </w:r>
      <w:r w:rsidRPr="00181A74">
        <w:rPr>
          <w:rFonts w:ascii="Georgia" w:hAnsi="Georgia"/>
          <w:i/>
          <w:iCs/>
          <w:color w:val="595959" w:themeColor="text1" w:themeTint="A6"/>
          <w:sz w:val="24"/>
          <w:szCs w:val="24"/>
          <w:lang w:val="en-GB"/>
        </w:rPr>
        <w:t>roject and the corresponding measures taken to maintain conformance to safeguards.</w:t>
      </w:r>
    </w:p>
    <w:p w14:paraId="3BEC3312" w14:textId="77777777" w:rsidR="00F602F3" w:rsidRPr="00181A74" w:rsidRDefault="00F602F3" w:rsidP="00F602F3">
      <w:pPr>
        <w:ind w:left="630"/>
        <w:jc w:val="both"/>
        <w:rPr>
          <w:rFonts w:ascii="Georgia" w:hAnsi="Georgia"/>
          <w:i/>
          <w:iCs/>
          <w:color w:val="595959" w:themeColor="text1" w:themeTint="A6"/>
          <w:sz w:val="24"/>
          <w:szCs w:val="24"/>
          <w:lang w:val="en-GB"/>
        </w:rPr>
      </w:pPr>
    </w:p>
    <w:p w14:paraId="6F70019E" w14:textId="77777777" w:rsidR="00F602F3" w:rsidRPr="00260D43" w:rsidRDefault="00F602F3" w:rsidP="00F602F3">
      <w:pPr>
        <w:pStyle w:val="Heading1"/>
        <w:numPr>
          <w:ilvl w:val="0"/>
          <w:numId w:val="37"/>
        </w:numPr>
        <w:spacing w:before="240" w:after="0"/>
        <w:jc w:val="both"/>
        <w:rPr>
          <w:rFonts w:ascii="Georgia" w:eastAsia="Calibri" w:hAnsi="Georgia"/>
          <w:b w:val="0"/>
          <w:bCs/>
          <w:lang w:val="en-GB"/>
        </w:rPr>
      </w:pPr>
      <w:bookmarkStart w:id="26" w:name="_Toc82515251"/>
      <w:r w:rsidRPr="00930070">
        <w:rPr>
          <w:rFonts w:ascii="Georgia" w:eastAsia="Calibri" w:hAnsi="Georgia"/>
          <w:bCs/>
          <w:lang w:val="en-GB"/>
        </w:rPr>
        <w:t>Actual Contribution towards Sustainable</w:t>
      </w:r>
      <w:r>
        <w:rPr>
          <w:rFonts w:ascii="Georgia" w:eastAsia="Calibri" w:hAnsi="Georgia"/>
          <w:bCs/>
          <w:lang w:val="en-GB"/>
        </w:rPr>
        <w:t xml:space="preserve"> </w:t>
      </w:r>
      <w:r w:rsidRPr="00930070">
        <w:rPr>
          <w:rFonts w:ascii="Georgia" w:eastAsia="Calibri" w:hAnsi="Georgia"/>
          <w:bCs/>
          <w:lang w:val="en-GB"/>
        </w:rPr>
        <w:t>Development</w:t>
      </w:r>
      <w:bookmarkEnd w:id="26"/>
      <w:r w:rsidRPr="00930070">
        <w:rPr>
          <w:rFonts w:ascii="Georgia" w:eastAsia="Calibri" w:hAnsi="Georgia"/>
          <w:bCs/>
          <w:lang w:val="en-GB"/>
        </w:rPr>
        <w:t xml:space="preserve"> </w:t>
      </w:r>
    </w:p>
    <w:p w14:paraId="36FB0090" w14:textId="77777777" w:rsidR="00F602F3" w:rsidRDefault="00F602F3" w:rsidP="00F602F3">
      <w:pPr>
        <w:ind w:left="630"/>
        <w:jc w:val="both"/>
        <w:rPr>
          <w:rFonts w:ascii="Georgia" w:hAnsi="Georgia"/>
          <w:i/>
          <w:iCs/>
          <w:color w:val="595959" w:themeColor="text1" w:themeTint="A6"/>
          <w:sz w:val="24"/>
          <w:szCs w:val="24"/>
          <w:lang w:val="en-GB"/>
        </w:rPr>
      </w:pPr>
    </w:p>
    <w:p w14:paraId="56515905" w14:textId="77777777" w:rsidR="00F602F3" w:rsidRDefault="00F602F3" w:rsidP="00F602F3">
      <w:pPr>
        <w:ind w:left="630"/>
        <w:jc w:val="both"/>
        <w:rPr>
          <w:rFonts w:ascii="Georgia" w:hAnsi="Georgia"/>
          <w:i/>
          <w:iCs/>
          <w:color w:val="595959" w:themeColor="text1" w:themeTint="A6"/>
          <w:sz w:val="24"/>
          <w:szCs w:val="24"/>
          <w:lang w:val="en-GB"/>
        </w:rPr>
      </w:pPr>
      <w:r>
        <w:rPr>
          <w:rFonts w:ascii="Georgia" w:hAnsi="Georgia"/>
          <w:i/>
          <w:iCs/>
          <w:color w:val="595959" w:themeColor="text1" w:themeTint="A6"/>
          <w:sz w:val="24"/>
          <w:szCs w:val="24"/>
          <w:lang w:val="en-GB"/>
        </w:rPr>
        <w:t xml:space="preserve">Describe the </w:t>
      </w:r>
      <w:r w:rsidRPr="0011125A">
        <w:rPr>
          <w:rFonts w:ascii="Georgia" w:hAnsi="Georgia"/>
          <w:i/>
          <w:iCs/>
          <w:color w:val="595959" w:themeColor="text1" w:themeTint="A6"/>
          <w:sz w:val="24"/>
          <w:szCs w:val="24"/>
          <w:lang w:val="en-GB"/>
        </w:rPr>
        <w:t xml:space="preserve">actual contribution of </w:t>
      </w:r>
      <w:r>
        <w:rPr>
          <w:rFonts w:ascii="Georgia" w:hAnsi="Georgia"/>
          <w:i/>
          <w:iCs/>
          <w:color w:val="595959" w:themeColor="text1" w:themeTint="A6"/>
          <w:sz w:val="24"/>
          <w:szCs w:val="24"/>
          <w:lang w:val="en-GB"/>
        </w:rPr>
        <w:t>P</w:t>
      </w:r>
      <w:r w:rsidRPr="0011125A">
        <w:rPr>
          <w:rFonts w:ascii="Georgia" w:hAnsi="Georgia"/>
          <w:i/>
          <w:iCs/>
          <w:color w:val="595959" w:themeColor="text1" w:themeTint="A6"/>
          <w:sz w:val="24"/>
          <w:szCs w:val="24"/>
          <w:lang w:val="en-GB"/>
        </w:rPr>
        <w:t xml:space="preserve">roject towards </w:t>
      </w:r>
      <w:r>
        <w:rPr>
          <w:rFonts w:ascii="Georgia" w:hAnsi="Georgia"/>
          <w:i/>
          <w:iCs/>
          <w:color w:val="595959" w:themeColor="text1" w:themeTint="A6"/>
          <w:sz w:val="24"/>
          <w:szCs w:val="24"/>
          <w:lang w:val="en-GB"/>
        </w:rPr>
        <w:t>S</w:t>
      </w:r>
      <w:r w:rsidRPr="0011125A">
        <w:rPr>
          <w:rFonts w:ascii="Georgia" w:hAnsi="Georgia"/>
          <w:i/>
          <w:iCs/>
          <w:color w:val="595959" w:themeColor="text1" w:themeTint="A6"/>
          <w:sz w:val="24"/>
          <w:szCs w:val="24"/>
          <w:lang w:val="en-GB"/>
        </w:rPr>
        <w:t xml:space="preserve">ustainable </w:t>
      </w:r>
      <w:r>
        <w:rPr>
          <w:rFonts w:ascii="Georgia" w:hAnsi="Georgia"/>
          <w:i/>
          <w:iCs/>
          <w:color w:val="595959" w:themeColor="text1" w:themeTint="A6"/>
          <w:sz w:val="24"/>
          <w:szCs w:val="24"/>
          <w:lang w:val="en-GB"/>
        </w:rPr>
        <w:t>D</w:t>
      </w:r>
      <w:r w:rsidRPr="0011125A">
        <w:rPr>
          <w:rFonts w:ascii="Georgia" w:hAnsi="Georgia"/>
          <w:i/>
          <w:iCs/>
          <w:color w:val="595959" w:themeColor="text1" w:themeTint="A6"/>
          <w:sz w:val="24"/>
          <w:szCs w:val="24"/>
          <w:lang w:val="en-GB"/>
        </w:rPr>
        <w:t>evelopment</w:t>
      </w:r>
      <w:r>
        <w:rPr>
          <w:rFonts w:ascii="Georgia" w:hAnsi="Georgia"/>
          <w:i/>
          <w:iCs/>
          <w:color w:val="595959" w:themeColor="text1" w:themeTint="A6"/>
          <w:sz w:val="24"/>
          <w:szCs w:val="24"/>
          <w:lang w:val="en-GB"/>
        </w:rPr>
        <w:t xml:space="preserve"> and also provide linkages to the corresponding national, regional and local policies, schemes, programmes, etc. If applicable, also provide linkage to economic, environmental and social corporate targets of the IPPs. Provide information in the tabular format as provided below.   Compare the actual contributions towards Sustainable Development to ex-ante estimation for the same Monitoring Period.</w:t>
      </w:r>
    </w:p>
    <w:p w14:paraId="09D10450" w14:textId="77777777" w:rsidR="00F602F3" w:rsidRPr="00485BFB" w:rsidRDefault="00F602F3" w:rsidP="00F602F3">
      <w:pPr>
        <w:rPr>
          <w:rFonts w:ascii="Georgia" w:hAnsi="Georgia"/>
          <w:sz w:val="24"/>
          <w:szCs w:val="24"/>
          <w:lang w:val="en-GB"/>
        </w:rPr>
        <w:sectPr w:rsidR="00F602F3" w:rsidRPr="00485BFB" w:rsidSect="00F76BA3">
          <w:footerReference w:type="even" r:id="rId19"/>
          <w:pgSz w:w="12240" w:h="15840"/>
          <w:pgMar w:top="1440" w:right="1440" w:bottom="1440" w:left="1440" w:header="709" w:footer="276" w:gutter="0"/>
          <w:cols w:space="720"/>
          <w:docGrid w:linePitch="360"/>
        </w:sectPr>
      </w:pPr>
    </w:p>
    <w:p w14:paraId="329F2F54" w14:textId="77777777" w:rsidR="00F602F3" w:rsidRPr="00AD6BED" w:rsidRDefault="00F602F3" w:rsidP="00F602F3">
      <w:pPr>
        <w:jc w:val="both"/>
        <w:rPr>
          <w:rFonts w:ascii="Georgia" w:hAnsi="Georgia"/>
          <w:sz w:val="20"/>
          <w:szCs w:val="20"/>
          <w:lang w:val="en-GB"/>
        </w:rPr>
      </w:pPr>
      <w:r w:rsidRPr="00AD6BED">
        <w:rPr>
          <w:rFonts w:ascii="Georgia" w:hAnsi="Georgia"/>
          <w:sz w:val="20"/>
          <w:szCs w:val="20"/>
          <w:lang w:val="en-GB"/>
        </w:rPr>
        <w:lastRenderedPageBreak/>
        <w:t>Table</w:t>
      </w:r>
      <w:r>
        <w:rPr>
          <w:rFonts w:ascii="Georgia" w:hAnsi="Georgia"/>
          <w:sz w:val="20"/>
          <w:szCs w:val="20"/>
          <w:lang w:val="en-GB"/>
        </w:rPr>
        <w:t xml:space="preserve"> 2</w:t>
      </w:r>
      <w:r w:rsidRPr="00AD6BED">
        <w:rPr>
          <w:rFonts w:ascii="Georgia" w:hAnsi="Georgia"/>
          <w:sz w:val="20"/>
          <w:szCs w:val="20"/>
          <w:lang w:val="en-GB"/>
        </w:rPr>
        <w:t xml:space="preserve">: Actual Contribution towards Sustainable Development </w:t>
      </w:r>
    </w:p>
    <w:tbl>
      <w:tblPr>
        <w:tblStyle w:val="TableGrid"/>
        <w:tblW w:w="13239" w:type="dxa"/>
        <w:tblInd w:w="-5" w:type="dxa"/>
        <w:tblLook w:val="04A0" w:firstRow="1" w:lastRow="0" w:firstColumn="1" w:lastColumn="0" w:noHBand="0" w:noVBand="1"/>
      </w:tblPr>
      <w:tblGrid>
        <w:gridCol w:w="993"/>
        <w:gridCol w:w="1984"/>
        <w:gridCol w:w="1985"/>
        <w:gridCol w:w="2693"/>
        <w:gridCol w:w="2410"/>
        <w:gridCol w:w="3174"/>
      </w:tblGrid>
      <w:tr w:rsidR="00F602F3" w14:paraId="351BC765" w14:textId="77777777" w:rsidTr="00F6444E">
        <w:trPr>
          <w:trHeight w:val="587"/>
        </w:trPr>
        <w:tc>
          <w:tcPr>
            <w:tcW w:w="993" w:type="dxa"/>
            <w:shd w:val="clear" w:color="auto" w:fill="14756E" w:themeFill="accent1"/>
            <w:vAlign w:val="center"/>
          </w:tcPr>
          <w:p w14:paraId="1FE7812F" w14:textId="77777777" w:rsidR="00F602F3" w:rsidRPr="00F6444E" w:rsidRDefault="00F602F3" w:rsidP="00227074">
            <w:pPr>
              <w:jc w:val="center"/>
              <w:rPr>
                <w:rFonts w:ascii="Georgia" w:hAnsi="Georgia"/>
                <w:b/>
                <w:bCs/>
                <w:color w:val="FFFFFF" w:themeColor="background1"/>
                <w:sz w:val="24"/>
                <w:szCs w:val="24"/>
                <w:lang w:val="en-GB"/>
              </w:rPr>
            </w:pPr>
            <w:r w:rsidRPr="00F6444E">
              <w:rPr>
                <w:rFonts w:ascii="Georgia" w:hAnsi="Georgia"/>
                <w:b/>
                <w:bCs/>
                <w:color w:val="FFFFFF" w:themeColor="background1"/>
                <w:sz w:val="24"/>
                <w:szCs w:val="24"/>
                <w:lang w:val="en-GB"/>
              </w:rPr>
              <w:t>S. No</w:t>
            </w:r>
          </w:p>
        </w:tc>
        <w:tc>
          <w:tcPr>
            <w:tcW w:w="1984" w:type="dxa"/>
            <w:shd w:val="clear" w:color="auto" w:fill="14756E" w:themeFill="accent1"/>
            <w:vAlign w:val="center"/>
          </w:tcPr>
          <w:p w14:paraId="0F53AF7C" w14:textId="77777777" w:rsidR="00F602F3" w:rsidRPr="00F6444E" w:rsidRDefault="00F602F3" w:rsidP="00227074">
            <w:pPr>
              <w:jc w:val="center"/>
              <w:rPr>
                <w:rFonts w:ascii="Georgia" w:hAnsi="Georgia"/>
                <w:b/>
                <w:bCs/>
                <w:color w:val="FFFFFF" w:themeColor="background1"/>
                <w:sz w:val="24"/>
                <w:szCs w:val="24"/>
                <w:lang w:val="en-GB"/>
              </w:rPr>
            </w:pPr>
            <w:r w:rsidRPr="00F6444E">
              <w:rPr>
                <w:rFonts w:ascii="Georgia" w:hAnsi="Georgia"/>
                <w:b/>
                <w:bCs/>
                <w:color w:val="FFFFFF" w:themeColor="background1"/>
                <w:sz w:val="24"/>
                <w:szCs w:val="24"/>
                <w:lang w:val="en-GB"/>
              </w:rPr>
              <w:t>SDG</w:t>
            </w:r>
          </w:p>
        </w:tc>
        <w:tc>
          <w:tcPr>
            <w:tcW w:w="1985" w:type="dxa"/>
            <w:shd w:val="clear" w:color="auto" w:fill="14756E" w:themeFill="accent1"/>
            <w:vAlign w:val="center"/>
          </w:tcPr>
          <w:p w14:paraId="187FDF7F" w14:textId="77777777" w:rsidR="00F602F3" w:rsidRPr="00F6444E" w:rsidRDefault="00F602F3" w:rsidP="00227074">
            <w:pPr>
              <w:jc w:val="center"/>
              <w:rPr>
                <w:rFonts w:ascii="Georgia" w:hAnsi="Georgia"/>
                <w:b/>
                <w:bCs/>
                <w:color w:val="FFFFFF" w:themeColor="background1"/>
                <w:sz w:val="24"/>
                <w:szCs w:val="24"/>
                <w:lang w:val="en-GB"/>
              </w:rPr>
            </w:pPr>
            <w:r w:rsidRPr="00F6444E">
              <w:rPr>
                <w:rFonts w:ascii="Georgia" w:hAnsi="Georgia"/>
                <w:b/>
                <w:bCs/>
                <w:color w:val="FFFFFF" w:themeColor="background1"/>
                <w:sz w:val="24"/>
                <w:szCs w:val="24"/>
                <w:lang w:val="en-GB"/>
              </w:rPr>
              <w:t>Target</w:t>
            </w:r>
          </w:p>
        </w:tc>
        <w:tc>
          <w:tcPr>
            <w:tcW w:w="2693" w:type="dxa"/>
            <w:shd w:val="clear" w:color="auto" w:fill="14756E" w:themeFill="accent1"/>
            <w:vAlign w:val="center"/>
          </w:tcPr>
          <w:p w14:paraId="7CADCE7E" w14:textId="77777777" w:rsidR="00F602F3" w:rsidRPr="00F6444E" w:rsidRDefault="00F602F3" w:rsidP="00227074">
            <w:pPr>
              <w:jc w:val="center"/>
              <w:rPr>
                <w:rFonts w:ascii="Georgia" w:hAnsi="Georgia"/>
                <w:b/>
                <w:bCs/>
                <w:color w:val="FFFFFF" w:themeColor="background1"/>
                <w:sz w:val="24"/>
                <w:szCs w:val="24"/>
                <w:lang w:val="en-GB"/>
              </w:rPr>
            </w:pPr>
            <w:r w:rsidRPr="00F6444E">
              <w:rPr>
                <w:rFonts w:ascii="Georgia" w:hAnsi="Georgia"/>
                <w:b/>
                <w:bCs/>
                <w:color w:val="FFFFFF" w:themeColor="background1"/>
                <w:sz w:val="24"/>
                <w:szCs w:val="24"/>
                <w:lang w:val="en-GB"/>
              </w:rPr>
              <w:t>Indicator</w:t>
            </w:r>
          </w:p>
        </w:tc>
        <w:tc>
          <w:tcPr>
            <w:tcW w:w="2410" w:type="dxa"/>
            <w:shd w:val="clear" w:color="auto" w:fill="14756E" w:themeFill="accent1"/>
            <w:vAlign w:val="center"/>
          </w:tcPr>
          <w:p w14:paraId="32D7C34B" w14:textId="77777777" w:rsidR="00F602F3" w:rsidRPr="00F6444E" w:rsidRDefault="00F602F3" w:rsidP="00227074">
            <w:pPr>
              <w:jc w:val="center"/>
              <w:rPr>
                <w:rFonts w:ascii="Georgia" w:hAnsi="Georgia"/>
                <w:b/>
                <w:bCs/>
                <w:color w:val="FFFFFF" w:themeColor="background1"/>
                <w:sz w:val="24"/>
                <w:szCs w:val="24"/>
                <w:lang w:val="en-GB"/>
              </w:rPr>
            </w:pPr>
            <w:r w:rsidRPr="00F6444E">
              <w:rPr>
                <w:rFonts w:ascii="Georgia" w:hAnsi="Georgia"/>
                <w:b/>
                <w:bCs/>
                <w:color w:val="FFFFFF" w:themeColor="background1"/>
                <w:sz w:val="24"/>
                <w:szCs w:val="24"/>
                <w:lang w:val="en-GB"/>
              </w:rPr>
              <w:t xml:space="preserve">Net Impact on SDG </w:t>
            </w:r>
          </w:p>
        </w:tc>
        <w:tc>
          <w:tcPr>
            <w:tcW w:w="3174" w:type="dxa"/>
            <w:shd w:val="clear" w:color="auto" w:fill="14756E" w:themeFill="accent1"/>
            <w:vAlign w:val="center"/>
          </w:tcPr>
          <w:p w14:paraId="1A6BD01E" w14:textId="77777777" w:rsidR="00F602F3" w:rsidRPr="00F6444E" w:rsidRDefault="00F602F3" w:rsidP="00227074">
            <w:pPr>
              <w:jc w:val="center"/>
              <w:rPr>
                <w:rFonts w:ascii="Georgia" w:hAnsi="Georgia"/>
                <w:b/>
                <w:bCs/>
                <w:color w:val="FFFFFF" w:themeColor="background1"/>
                <w:sz w:val="24"/>
                <w:szCs w:val="24"/>
                <w:lang w:val="en-GB"/>
              </w:rPr>
            </w:pPr>
            <w:r w:rsidRPr="00F6444E">
              <w:rPr>
                <w:rFonts w:ascii="Georgia" w:hAnsi="Georgia"/>
                <w:b/>
                <w:bCs/>
                <w:color w:val="FFFFFF" w:themeColor="background1"/>
                <w:sz w:val="24"/>
                <w:szCs w:val="24"/>
                <w:lang w:val="en-GB"/>
              </w:rPr>
              <w:t>Contribution in Current Monitoring Period</w:t>
            </w:r>
          </w:p>
        </w:tc>
      </w:tr>
      <w:tr w:rsidR="00F602F3" w14:paraId="7B4D0120" w14:textId="77777777" w:rsidTr="00227074">
        <w:trPr>
          <w:trHeight w:val="587"/>
        </w:trPr>
        <w:tc>
          <w:tcPr>
            <w:tcW w:w="993" w:type="dxa"/>
            <w:shd w:val="clear" w:color="auto" w:fill="F2F2F2" w:themeFill="background1" w:themeFillShade="F2"/>
          </w:tcPr>
          <w:p w14:paraId="05BD45E3" w14:textId="77777777" w:rsidR="00F602F3" w:rsidRPr="00E40509" w:rsidRDefault="00F602F3" w:rsidP="00F602F3">
            <w:pPr>
              <w:pStyle w:val="ListParagraph"/>
              <w:numPr>
                <w:ilvl w:val="0"/>
                <w:numId w:val="38"/>
              </w:numPr>
              <w:jc w:val="both"/>
              <w:rPr>
                <w:rFonts w:ascii="Georgia" w:hAnsi="Georgia"/>
                <w:sz w:val="24"/>
                <w:szCs w:val="24"/>
                <w:lang w:val="en-GB"/>
              </w:rPr>
            </w:pPr>
          </w:p>
        </w:tc>
        <w:tc>
          <w:tcPr>
            <w:tcW w:w="1984" w:type="dxa"/>
            <w:shd w:val="clear" w:color="auto" w:fill="F2F2F2" w:themeFill="background1" w:themeFillShade="F2"/>
          </w:tcPr>
          <w:p w14:paraId="492EC0EC" w14:textId="77777777" w:rsidR="00F602F3" w:rsidRPr="00E40509" w:rsidRDefault="00F602F3" w:rsidP="00227074">
            <w:pPr>
              <w:jc w:val="both"/>
              <w:rPr>
                <w:rFonts w:ascii="Georgia" w:hAnsi="Georgia"/>
                <w:sz w:val="24"/>
                <w:szCs w:val="24"/>
                <w:lang w:val="en-GB"/>
              </w:rPr>
            </w:pPr>
            <w:r>
              <w:rPr>
                <w:rFonts w:ascii="Georgia" w:hAnsi="Georgia"/>
                <w:sz w:val="24"/>
                <w:szCs w:val="24"/>
                <w:lang w:val="en-GB"/>
              </w:rPr>
              <w:t xml:space="preserve"> </w:t>
            </w:r>
          </w:p>
        </w:tc>
        <w:tc>
          <w:tcPr>
            <w:tcW w:w="1985" w:type="dxa"/>
            <w:shd w:val="clear" w:color="auto" w:fill="F2F2F2" w:themeFill="background1" w:themeFillShade="F2"/>
          </w:tcPr>
          <w:p w14:paraId="21AC0510" w14:textId="77777777" w:rsidR="00F602F3" w:rsidRPr="00E40509" w:rsidRDefault="00F602F3" w:rsidP="00227074">
            <w:pPr>
              <w:jc w:val="both"/>
              <w:rPr>
                <w:rFonts w:ascii="Georgia" w:hAnsi="Georgia"/>
                <w:sz w:val="24"/>
                <w:szCs w:val="24"/>
                <w:lang w:val="en-GB"/>
              </w:rPr>
            </w:pPr>
          </w:p>
        </w:tc>
        <w:tc>
          <w:tcPr>
            <w:tcW w:w="2693" w:type="dxa"/>
            <w:shd w:val="clear" w:color="auto" w:fill="F2F2F2" w:themeFill="background1" w:themeFillShade="F2"/>
          </w:tcPr>
          <w:p w14:paraId="5F4AFCCB" w14:textId="77777777" w:rsidR="00F602F3" w:rsidRPr="00E40509" w:rsidRDefault="00F602F3" w:rsidP="00227074">
            <w:pPr>
              <w:jc w:val="both"/>
              <w:rPr>
                <w:rFonts w:ascii="Georgia" w:hAnsi="Georgia"/>
                <w:sz w:val="24"/>
                <w:szCs w:val="24"/>
                <w:lang w:val="en-GB"/>
              </w:rPr>
            </w:pPr>
          </w:p>
        </w:tc>
        <w:tc>
          <w:tcPr>
            <w:tcW w:w="2410" w:type="dxa"/>
            <w:shd w:val="clear" w:color="auto" w:fill="F2F2F2" w:themeFill="background1" w:themeFillShade="F2"/>
          </w:tcPr>
          <w:p w14:paraId="5AD0EA9C" w14:textId="77777777" w:rsidR="00F602F3" w:rsidRPr="00E40509" w:rsidRDefault="00F602F3" w:rsidP="00227074">
            <w:pPr>
              <w:jc w:val="both"/>
              <w:rPr>
                <w:rFonts w:ascii="Georgia" w:hAnsi="Georgia"/>
                <w:sz w:val="24"/>
                <w:szCs w:val="24"/>
                <w:lang w:val="en-GB"/>
              </w:rPr>
            </w:pPr>
          </w:p>
        </w:tc>
        <w:tc>
          <w:tcPr>
            <w:tcW w:w="3174" w:type="dxa"/>
            <w:shd w:val="clear" w:color="auto" w:fill="F2F2F2" w:themeFill="background1" w:themeFillShade="F2"/>
          </w:tcPr>
          <w:p w14:paraId="1BC54DF9" w14:textId="77777777" w:rsidR="00F602F3" w:rsidRPr="00E40509" w:rsidRDefault="00F602F3" w:rsidP="00227074">
            <w:pPr>
              <w:jc w:val="both"/>
              <w:rPr>
                <w:rFonts w:ascii="Georgia" w:hAnsi="Georgia"/>
                <w:sz w:val="24"/>
                <w:szCs w:val="24"/>
                <w:lang w:val="en-GB"/>
              </w:rPr>
            </w:pPr>
          </w:p>
        </w:tc>
      </w:tr>
      <w:tr w:rsidR="00F602F3" w14:paraId="7AA1A7EC" w14:textId="77777777" w:rsidTr="00227074">
        <w:trPr>
          <w:trHeight w:val="587"/>
        </w:trPr>
        <w:tc>
          <w:tcPr>
            <w:tcW w:w="993" w:type="dxa"/>
            <w:shd w:val="clear" w:color="auto" w:fill="F2F2F2" w:themeFill="background1" w:themeFillShade="F2"/>
          </w:tcPr>
          <w:p w14:paraId="54312741" w14:textId="77777777" w:rsidR="00F602F3" w:rsidRPr="00E40509" w:rsidRDefault="00F602F3" w:rsidP="00F602F3">
            <w:pPr>
              <w:pStyle w:val="ListParagraph"/>
              <w:numPr>
                <w:ilvl w:val="0"/>
                <w:numId w:val="38"/>
              </w:numPr>
              <w:jc w:val="both"/>
              <w:rPr>
                <w:rFonts w:ascii="Georgia" w:hAnsi="Georgia"/>
                <w:sz w:val="24"/>
                <w:szCs w:val="24"/>
                <w:lang w:val="en-GB"/>
              </w:rPr>
            </w:pPr>
          </w:p>
        </w:tc>
        <w:tc>
          <w:tcPr>
            <w:tcW w:w="1984" w:type="dxa"/>
            <w:shd w:val="clear" w:color="auto" w:fill="F2F2F2" w:themeFill="background1" w:themeFillShade="F2"/>
          </w:tcPr>
          <w:p w14:paraId="7CBBC18D" w14:textId="77777777" w:rsidR="00F602F3" w:rsidRPr="00E40509" w:rsidRDefault="00F602F3" w:rsidP="00227074">
            <w:pPr>
              <w:jc w:val="both"/>
              <w:rPr>
                <w:rFonts w:ascii="Georgia" w:hAnsi="Georgia"/>
                <w:sz w:val="24"/>
                <w:szCs w:val="24"/>
                <w:lang w:val="en-GB"/>
              </w:rPr>
            </w:pPr>
          </w:p>
        </w:tc>
        <w:tc>
          <w:tcPr>
            <w:tcW w:w="1985" w:type="dxa"/>
            <w:shd w:val="clear" w:color="auto" w:fill="F2F2F2" w:themeFill="background1" w:themeFillShade="F2"/>
          </w:tcPr>
          <w:p w14:paraId="49FD2F5D" w14:textId="77777777" w:rsidR="00F602F3" w:rsidRPr="00E40509" w:rsidRDefault="00F602F3" w:rsidP="00227074">
            <w:pPr>
              <w:jc w:val="both"/>
              <w:rPr>
                <w:rFonts w:ascii="Georgia" w:hAnsi="Georgia"/>
                <w:sz w:val="24"/>
                <w:szCs w:val="24"/>
                <w:lang w:val="en-GB"/>
              </w:rPr>
            </w:pPr>
          </w:p>
        </w:tc>
        <w:tc>
          <w:tcPr>
            <w:tcW w:w="2693" w:type="dxa"/>
            <w:shd w:val="clear" w:color="auto" w:fill="F2F2F2" w:themeFill="background1" w:themeFillShade="F2"/>
          </w:tcPr>
          <w:p w14:paraId="110EE76B" w14:textId="77777777" w:rsidR="00F602F3" w:rsidRPr="00E40509" w:rsidRDefault="00F602F3" w:rsidP="00227074">
            <w:pPr>
              <w:jc w:val="both"/>
              <w:rPr>
                <w:rFonts w:ascii="Georgia" w:hAnsi="Georgia"/>
                <w:sz w:val="24"/>
                <w:szCs w:val="24"/>
                <w:lang w:val="en-GB"/>
              </w:rPr>
            </w:pPr>
          </w:p>
        </w:tc>
        <w:tc>
          <w:tcPr>
            <w:tcW w:w="2410" w:type="dxa"/>
            <w:shd w:val="clear" w:color="auto" w:fill="F2F2F2" w:themeFill="background1" w:themeFillShade="F2"/>
          </w:tcPr>
          <w:p w14:paraId="03D0A52E" w14:textId="77777777" w:rsidR="00F602F3" w:rsidRPr="00E40509" w:rsidRDefault="00F602F3" w:rsidP="00227074">
            <w:pPr>
              <w:jc w:val="both"/>
              <w:rPr>
                <w:rFonts w:ascii="Georgia" w:hAnsi="Georgia"/>
                <w:sz w:val="24"/>
                <w:szCs w:val="24"/>
                <w:lang w:val="en-GB"/>
              </w:rPr>
            </w:pPr>
          </w:p>
        </w:tc>
        <w:tc>
          <w:tcPr>
            <w:tcW w:w="3174" w:type="dxa"/>
            <w:shd w:val="clear" w:color="auto" w:fill="F2F2F2" w:themeFill="background1" w:themeFillShade="F2"/>
          </w:tcPr>
          <w:p w14:paraId="765D76C0" w14:textId="77777777" w:rsidR="00F602F3" w:rsidRPr="00E40509" w:rsidRDefault="00F602F3" w:rsidP="00227074">
            <w:pPr>
              <w:jc w:val="both"/>
              <w:rPr>
                <w:rFonts w:ascii="Georgia" w:hAnsi="Georgia"/>
                <w:sz w:val="24"/>
                <w:szCs w:val="24"/>
                <w:lang w:val="en-GB"/>
              </w:rPr>
            </w:pPr>
          </w:p>
        </w:tc>
      </w:tr>
      <w:tr w:rsidR="00F602F3" w14:paraId="2B6FFC54" w14:textId="77777777" w:rsidTr="00227074">
        <w:trPr>
          <w:trHeight w:val="549"/>
        </w:trPr>
        <w:tc>
          <w:tcPr>
            <w:tcW w:w="993" w:type="dxa"/>
            <w:shd w:val="clear" w:color="auto" w:fill="F2F2F2" w:themeFill="background1" w:themeFillShade="F2"/>
          </w:tcPr>
          <w:p w14:paraId="26B3F276" w14:textId="77777777" w:rsidR="00F602F3" w:rsidRPr="00E40509" w:rsidRDefault="00F602F3" w:rsidP="00F602F3">
            <w:pPr>
              <w:pStyle w:val="ListParagraph"/>
              <w:numPr>
                <w:ilvl w:val="0"/>
                <w:numId w:val="38"/>
              </w:numPr>
              <w:jc w:val="both"/>
              <w:rPr>
                <w:rFonts w:ascii="Georgia" w:hAnsi="Georgia"/>
                <w:sz w:val="24"/>
                <w:szCs w:val="24"/>
                <w:lang w:val="en-GB"/>
              </w:rPr>
            </w:pPr>
          </w:p>
        </w:tc>
        <w:tc>
          <w:tcPr>
            <w:tcW w:w="1984" w:type="dxa"/>
            <w:shd w:val="clear" w:color="auto" w:fill="F2F2F2" w:themeFill="background1" w:themeFillShade="F2"/>
          </w:tcPr>
          <w:p w14:paraId="606957BB" w14:textId="77777777" w:rsidR="00F602F3" w:rsidRPr="00E40509" w:rsidRDefault="00F602F3" w:rsidP="00227074">
            <w:pPr>
              <w:jc w:val="both"/>
              <w:rPr>
                <w:rFonts w:ascii="Georgia" w:hAnsi="Georgia"/>
                <w:sz w:val="24"/>
                <w:szCs w:val="24"/>
                <w:lang w:val="en-GB"/>
              </w:rPr>
            </w:pPr>
          </w:p>
        </w:tc>
        <w:tc>
          <w:tcPr>
            <w:tcW w:w="1985" w:type="dxa"/>
            <w:shd w:val="clear" w:color="auto" w:fill="F2F2F2" w:themeFill="background1" w:themeFillShade="F2"/>
          </w:tcPr>
          <w:p w14:paraId="445789FC" w14:textId="77777777" w:rsidR="00F602F3" w:rsidRPr="00E40509" w:rsidRDefault="00F602F3" w:rsidP="00227074">
            <w:pPr>
              <w:jc w:val="both"/>
              <w:rPr>
                <w:rFonts w:ascii="Georgia" w:hAnsi="Georgia"/>
                <w:sz w:val="24"/>
                <w:szCs w:val="24"/>
                <w:lang w:val="en-GB"/>
              </w:rPr>
            </w:pPr>
          </w:p>
        </w:tc>
        <w:tc>
          <w:tcPr>
            <w:tcW w:w="2693" w:type="dxa"/>
            <w:shd w:val="clear" w:color="auto" w:fill="F2F2F2" w:themeFill="background1" w:themeFillShade="F2"/>
          </w:tcPr>
          <w:p w14:paraId="6D555559" w14:textId="77777777" w:rsidR="00F602F3" w:rsidRPr="00E40509" w:rsidRDefault="00F602F3" w:rsidP="00227074">
            <w:pPr>
              <w:jc w:val="both"/>
              <w:rPr>
                <w:rFonts w:ascii="Georgia" w:hAnsi="Georgia"/>
                <w:sz w:val="24"/>
                <w:szCs w:val="24"/>
                <w:lang w:val="en-GB"/>
              </w:rPr>
            </w:pPr>
          </w:p>
        </w:tc>
        <w:tc>
          <w:tcPr>
            <w:tcW w:w="2410" w:type="dxa"/>
            <w:shd w:val="clear" w:color="auto" w:fill="F2F2F2" w:themeFill="background1" w:themeFillShade="F2"/>
          </w:tcPr>
          <w:p w14:paraId="7DB81823" w14:textId="77777777" w:rsidR="00F602F3" w:rsidRPr="00E40509" w:rsidRDefault="00F602F3" w:rsidP="00227074">
            <w:pPr>
              <w:jc w:val="both"/>
              <w:rPr>
                <w:rFonts w:ascii="Georgia" w:hAnsi="Georgia"/>
                <w:sz w:val="24"/>
                <w:szCs w:val="24"/>
                <w:lang w:val="en-GB"/>
              </w:rPr>
            </w:pPr>
          </w:p>
        </w:tc>
        <w:tc>
          <w:tcPr>
            <w:tcW w:w="3174" w:type="dxa"/>
            <w:shd w:val="clear" w:color="auto" w:fill="F2F2F2" w:themeFill="background1" w:themeFillShade="F2"/>
          </w:tcPr>
          <w:p w14:paraId="1A82EAA2" w14:textId="77777777" w:rsidR="00F602F3" w:rsidRPr="00E40509" w:rsidRDefault="00F602F3" w:rsidP="00227074">
            <w:pPr>
              <w:jc w:val="both"/>
              <w:rPr>
                <w:rFonts w:ascii="Georgia" w:hAnsi="Georgia"/>
                <w:sz w:val="24"/>
                <w:szCs w:val="24"/>
                <w:lang w:val="en-GB"/>
              </w:rPr>
            </w:pPr>
          </w:p>
        </w:tc>
      </w:tr>
      <w:tr w:rsidR="00F602F3" w14:paraId="48DFCDD2" w14:textId="77777777" w:rsidTr="00227074">
        <w:trPr>
          <w:trHeight w:val="549"/>
        </w:trPr>
        <w:tc>
          <w:tcPr>
            <w:tcW w:w="993" w:type="dxa"/>
            <w:shd w:val="clear" w:color="auto" w:fill="F2F2F2" w:themeFill="background1" w:themeFillShade="F2"/>
          </w:tcPr>
          <w:p w14:paraId="022FF431" w14:textId="77777777" w:rsidR="00F602F3" w:rsidRPr="00E40509" w:rsidRDefault="00F602F3" w:rsidP="00F602F3">
            <w:pPr>
              <w:pStyle w:val="ListParagraph"/>
              <w:numPr>
                <w:ilvl w:val="0"/>
                <w:numId w:val="38"/>
              </w:numPr>
              <w:jc w:val="both"/>
              <w:rPr>
                <w:rFonts w:ascii="Georgia" w:hAnsi="Georgia"/>
                <w:sz w:val="24"/>
                <w:szCs w:val="24"/>
                <w:lang w:val="en-GB"/>
              </w:rPr>
            </w:pPr>
          </w:p>
        </w:tc>
        <w:tc>
          <w:tcPr>
            <w:tcW w:w="1984" w:type="dxa"/>
            <w:shd w:val="clear" w:color="auto" w:fill="F2F2F2" w:themeFill="background1" w:themeFillShade="F2"/>
          </w:tcPr>
          <w:p w14:paraId="04B7AED5" w14:textId="77777777" w:rsidR="00F602F3" w:rsidRPr="00E40509" w:rsidRDefault="00F602F3" w:rsidP="00227074">
            <w:pPr>
              <w:jc w:val="both"/>
              <w:rPr>
                <w:rFonts w:ascii="Georgia" w:hAnsi="Georgia"/>
                <w:sz w:val="24"/>
                <w:szCs w:val="24"/>
                <w:lang w:val="en-GB"/>
              </w:rPr>
            </w:pPr>
          </w:p>
        </w:tc>
        <w:tc>
          <w:tcPr>
            <w:tcW w:w="1985" w:type="dxa"/>
            <w:shd w:val="clear" w:color="auto" w:fill="F2F2F2" w:themeFill="background1" w:themeFillShade="F2"/>
          </w:tcPr>
          <w:p w14:paraId="15BAC93F" w14:textId="77777777" w:rsidR="00F602F3" w:rsidRPr="00E40509" w:rsidRDefault="00F602F3" w:rsidP="00227074">
            <w:pPr>
              <w:jc w:val="both"/>
              <w:rPr>
                <w:rFonts w:ascii="Georgia" w:hAnsi="Georgia"/>
                <w:sz w:val="24"/>
                <w:szCs w:val="24"/>
                <w:lang w:val="en-GB"/>
              </w:rPr>
            </w:pPr>
          </w:p>
        </w:tc>
        <w:tc>
          <w:tcPr>
            <w:tcW w:w="2693" w:type="dxa"/>
            <w:shd w:val="clear" w:color="auto" w:fill="F2F2F2" w:themeFill="background1" w:themeFillShade="F2"/>
          </w:tcPr>
          <w:p w14:paraId="39C73245" w14:textId="77777777" w:rsidR="00F602F3" w:rsidRPr="00E40509" w:rsidRDefault="00F602F3" w:rsidP="00227074">
            <w:pPr>
              <w:jc w:val="both"/>
              <w:rPr>
                <w:rFonts w:ascii="Georgia" w:hAnsi="Georgia"/>
                <w:sz w:val="24"/>
                <w:szCs w:val="24"/>
                <w:lang w:val="en-GB"/>
              </w:rPr>
            </w:pPr>
          </w:p>
        </w:tc>
        <w:tc>
          <w:tcPr>
            <w:tcW w:w="2410" w:type="dxa"/>
            <w:shd w:val="clear" w:color="auto" w:fill="F2F2F2" w:themeFill="background1" w:themeFillShade="F2"/>
          </w:tcPr>
          <w:p w14:paraId="29E05B18" w14:textId="77777777" w:rsidR="00F602F3" w:rsidRPr="00E40509" w:rsidRDefault="00F602F3" w:rsidP="00227074">
            <w:pPr>
              <w:jc w:val="both"/>
              <w:rPr>
                <w:rFonts w:ascii="Georgia" w:hAnsi="Georgia"/>
                <w:sz w:val="24"/>
                <w:szCs w:val="24"/>
                <w:lang w:val="en-GB"/>
              </w:rPr>
            </w:pPr>
          </w:p>
        </w:tc>
        <w:tc>
          <w:tcPr>
            <w:tcW w:w="3174" w:type="dxa"/>
            <w:shd w:val="clear" w:color="auto" w:fill="F2F2F2" w:themeFill="background1" w:themeFillShade="F2"/>
          </w:tcPr>
          <w:p w14:paraId="1F137798" w14:textId="77777777" w:rsidR="00F602F3" w:rsidRPr="00E40509" w:rsidRDefault="00F602F3" w:rsidP="00227074">
            <w:pPr>
              <w:jc w:val="both"/>
              <w:rPr>
                <w:rFonts w:ascii="Georgia" w:hAnsi="Georgia"/>
                <w:sz w:val="24"/>
                <w:szCs w:val="24"/>
                <w:lang w:val="en-GB"/>
              </w:rPr>
            </w:pPr>
          </w:p>
        </w:tc>
      </w:tr>
    </w:tbl>
    <w:p w14:paraId="4CE7D5B1" w14:textId="77777777" w:rsidR="00F602F3" w:rsidRDefault="00F602F3" w:rsidP="00F602F3">
      <w:pPr>
        <w:jc w:val="both"/>
        <w:rPr>
          <w:rFonts w:ascii="Georgia" w:hAnsi="Georgia"/>
          <w:i/>
          <w:iCs/>
          <w:color w:val="595959" w:themeColor="text1" w:themeTint="A6"/>
          <w:sz w:val="24"/>
          <w:szCs w:val="24"/>
          <w:lang w:val="en-GB"/>
        </w:rPr>
      </w:pPr>
    </w:p>
    <w:p w14:paraId="74FDD06C" w14:textId="77777777" w:rsidR="00F602F3" w:rsidRPr="00AD6BED" w:rsidRDefault="00F602F3" w:rsidP="00F602F3">
      <w:pPr>
        <w:jc w:val="both"/>
        <w:rPr>
          <w:rFonts w:ascii="Georgia" w:hAnsi="Georgia"/>
          <w:sz w:val="20"/>
          <w:szCs w:val="20"/>
          <w:lang w:val="en-GB"/>
        </w:rPr>
      </w:pPr>
      <w:r w:rsidRPr="00AD6BED">
        <w:rPr>
          <w:rFonts w:ascii="Georgia" w:hAnsi="Georgia"/>
          <w:sz w:val="20"/>
          <w:szCs w:val="20"/>
          <w:lang w:val="en-GB"/>
        </w:rPr>
        <w:t>Table</w:t>
      </w:r>
      <w:r>
        <w:rPr>
          <w:rFonts w:ascii="Georgia" w:hAnsi="Georgia"/>
          <w:sz w:val="20"/>
          <w:szCs w:val="20"/>
          <w:lang w:val="en-GB"/>
        </w:rPr>
        <w:t xml:space="preserve"> 3</w:t>
      </w:r>
      <w:r w:rsidRPr="00AD6BED">
        <w:rPr>
          <w:rFonts w:ascii="Georgia" w:hAnsi="Georgia"/>
          <w:sz w:val="20"/>
          <w:szCs w:val="20"/>
          <w:lang w:val="en-GB"/>
        </w:rPr>
        <w:t>: Comparison of Actual SDG contribution to Ex-ante Contribution</w:t>
      </w:r>
    </w:p>
    <w:tbl>
      <w:tblPr>
        <w:tblStyle w:val="TableGrid"/>
        <w:tblW w:w="13291" w:type="dxa"/>
        <w:tblLook w:val="04A0" w:firstRow="1" w:lastRow="0" w:firstColumn="1" w:lastColumn="0" w:noHBand="0" w:noVBand="1"/>
      </w:tblPr>
      <w:tblGrid>
        <w:gridCol w:w="992"/>
        <w:gridCol w:w="1992"/>
        <w:gridCol w:w="1969"/>
        <w:gridCol w:w="2728"/>
        <w:gridCol w:w="2420"/>
        <w:gridCol w:w="3190"/>
      </w:tblGrid>
      <w:tr w:rsidR="00F602F3" w14:paraId="78A5737B" w14:textId="77777777" w:rsidTr="00F6444E">
        <w:trPr>
          <w:trHeight w:val="533"/>
        </w:trPr>
        <w:tc>
          <w:tcPr>
            <w:tcW w:w="992" w:type="dxa"/>
            <w:shd w:val="clear" w:color="auto" w:fill="14756E" w:themeFill="accent1"/>
            <w:vAlign w:val="center"/>
          </w:tcPr>
          <w:p w14:paraId="4831B95E" w14:textId="77777777" w:rsidR="00F602F3" w:rsidRPr="00F6444E" w:rsidRDefault="00F602F3" w:rsidP="00227074">
            <w:pPr>
              <w:jc w:val="center"/>
              <w:rPr>
                <w:rFonts w:ascii="Georgia" w:hAnsi="Georgia"/>
                <w:b/>
                <w:bCs/>
                <w:color w:val="FFFFFF" w:themeColor="background1"/>
                <w:sz w:val="24"/>
                <w:szCs w:val="24"/>
                <w:lang w:val="en-GB"/>
              </w:rPr>
            </w:pPr>
            <w:r w:rsidRPr="00F6444E">
              <w:rPr>
                <w:rFonts w:ascii="Georgia" w:hAnsi="Georgia"/>
                <w:b/>
                <w:bCs/>
                <w:color w:val="FFFFFF" w:themeColor="background1"/>
                <w:sz w:val="24"/>
                <w:szCs w:val="24"/>
                <w:lang w:val="en-GB"/>
              </w:rPr>
              <w:t>S. No</w:t>
            </w:r>
          </w:p>
        </w:tc>
        <w:tc>
          <w:tcPr>
            <w:tcW w:w="1992" w:type="dxa"/>
            <w:shd w:val="clear" w:color="auto" w:fill="14756E" w:themeFill="accent1"/>
            <w:vAlign w:val="center"/>
          </w:tcPr>
          <w:p w14:paraId="36A127FC" w14:textId="77777777" w:rsidR="00F602F3" w:rsidRPr="00F6444E" w:rsidRDefault="00F602F3" w:rsidP="00227074">
            <w:pPr>
              <w:jc w:val="center"/>
              <w:rPr>
                <w:rFonts w:ascii="Georgia" w:hAnsi="Georgia"/>
                <w:b/>
                <w:bCs/>
                <w:color w:val="FFFFFF" w:themeColor="background1"/>
                <w:sz w:val="24"/>
                <w:szCs w:val="24"/>
                <w:lang w:val="en-GB"/>
              </w:rPr>
            </w:pPr>
            <w:r w:rsidRPr="00F6444E">
              <w:rPr>
                <w:rFonts w:ascii="Georgia" w:hAnsi="Georgia"/>
                <w:b/>
                <w:bCs/>
                <w:color w:val="FFFFFF" w:themeColor="background1"/>
                <w:sz w:val="24"/>
                <w:szCs w:val="24"/>
                <w:lang w:val="en-GB"/>
              </w:rPr>
              <w:t>SDG</w:t>
            </w:r>
          </w:p>
        </w:tc>
        <w:tc>
          <w:tcPr>
            <w:tcW w:w="1969" w:type="dxa"/>
            <w:shd w:val="clear" w:color="auto" w:fill="14756E" w:themeFill="accent1"/>
            <w:vAlign w:val="center"/>
          </w:tcPr>
          <w:p w14:paraId="5F87CA68" w14:textId="77777777" w:rsidR="00F602F3" w:rsidRPr="00F6444E" w:rsidRDefault="00F602F3" w:rsidP="00227074">
            <w:pPr>
              <w:jc w:val="center"/>
              <w:rPr>
                <w:rFonts w:ascii="Georgia" w:hAnsi="Georgia"/>
                <w:b/>
                <w:bCs/>
                <w:color w:val="FFFFFF" w:themeColor="background1"/>
                <w:sz w:val="24"/>
                <w:szCs w:val="24"/>
                <w:lang w:val="en-GB"/>
              </w:rPr>
            </w:pPr>
            <w:r w:rsidRPr="00F6444E">
              <w:rPr>
                <w:rFonts w:ascii="Georgia" w:hAnsi="Georgia"/>
                <w:b/>
                <w:bCs/>
                <w:color w:val="FFFFFF" w:themeColor="background1"/>
                <w:sz w:val="24"/>
                <w:szCs w:val="24"/>
                <w:lang w:val="en-GB"/>
              </w:rPr>
              <w:t>Target</w:t>
            </w:r>
          </w:p>
        </w:tc>
        <w:tc>
          <w:tcPr>
            <w:tcW w:w="2728" w:type="dxa"/>
            <w:shd w:val="clear" w:color="auto" w:fill="14756E" w:themeFill="accent1"/>
            <w:vAlign w:val="center"/>
          </w:tcPr>
          <w:p w14:paraId="776CEC24" w14:textId="77777777" w:rsidR="00F602F3" w:rsidRPr="00F6444E" w:rsidRDefault="00F602F3" w:rsidP="00227074">
            <w:pPr>
              <w:jc w:val="center"/>
              <w:rPr>
                <w:rFonts w:ascii="Georgia" w:hAnsi="Georgia"/>
                <w:b/>
                <w:bCs/>
                <w:color w:val="FFFFFF" w:themeColor="background1"/>
                <w:sz w:val="24"/>
                <w:szCs w:val="24"/>
                <w:lang w:val="en-GB"/>
              </w:rPr>
            </w:pPr>
            <w:r w:rsidRPr="00F6444E">
              <w:rPr>
                <w:rFonts w:ascii="Georgia" w:hAnsi="Georgia"/>
                <w:b/>
                <w:bCs/>
                <w:color w:val="FFFFFF" w:themeColor="background1"/>
                <w:sz w:val="24"/>
                <w:szCs w:val="24"/>
                <w:lang w:val="en-GB"/>
              </w:rPr>
              <w:t>Actual Contribution</w:t>
            </w:r>
          </w:p>
        </w:tc>
        <w:tc>
          <w:tcPr>
            <w:tcW w:w="2420" w:type="dxa"/>
            <w:shd w:val="clear" w:color="auto" w:fill="14756E" w:themeFill="accent1"/>
            <w:vAlign w:val="center"/>
          </w:tcPr>
          <w:p w14:paraId="28AC24A7" w14:textId="77777777" w:rsidR="00F602F3" w:rsidRPr="00F6444E" w:rsidRDefault="00F602F3" w:rsidP="00227074">
            <w:pPr>
              <w:jc w:val="center"/>
              <w:rPr>
                <w:rFonts w:ascii="Georgia" w:hAnsi="Georgia"/>
                <w:b/>
                <w:bCs/>
                <w:color w:val="FFFFFF" w:themeColor="background1"/>
                <w:sz w:val="24"/>
                <w:szCs w:val="24"/>
                <w:lang w:val="en-GB"/>
              </w:rPr>
            </w:pPr>
            <w:r w:rsidRPr="00F6444E">
              <w:rPr>
                <w:rFonts w:ascii="Georgia" w:hAnsi="Georgia"/>
                <w:b/>
                <w:bCs/>
                <w:color w:val="FFFFFF" w:themeColor="background1"/>
                <w:sz w:val="24"/>
                <w:szCs w:val="24"/>
                <w:lang w:val="en-GB"/>
              </w:rPr>
              <w:t>Ex-ante Estimation</w:t>
            </w:r>
          </w:p>
        </w:tc>
        <w:tc>
          <w:tcPr>
            <w:tcW w:w="3190" w:type="dxa"/>
            <w:shd w:val="clear" w:color="auto" w:fill="14756E" w:themeFill="accent1"/>
            <w:vAlign w:val="center"/>
          </w:tcPr>
          <w:p w14:paraId="6F06F302" w14:textId="77777777" w:rsidR="00F602F3" w:rsidRPr="00F6444E" w:rsidRDefault="00F602F3" w:rsidP="00227074">
            <w:pPr>
              <w:jc w:val="center"/>
              <w:rPr>
                <w:rFonts w:ascii="Georgia" w:hAnsi="Georgia"/>
                <w:b/>
                <w:bCs/>
                <w:color w:val="FFFFFF" w:themeColor="background1"/>
                <w:sz w:val="24"/>
                <w:szCs w:val="24"/>
                <w:lang w:val="en-GB"/>
              </w:rPr>
            </w:pPr>
            <w:r w:rsidRPr="00F6444E">
              <w:rPr>
                <w:rFonts w:ascii="Georgia" w:hAnsi="Georgia"/>
                <w:b/>
                <w:bCs/>
                <w:color w:val="FFFFFF" w:themeColor="background1"/>
                <w:sz w:val="24"/>
                <w:szCs w:val="24"/>
                <w:lang w:val="en-GB"/>
              </w:rPr>
              <w:t>Justification for difference, If any</w:t>
            </w:r>
          </w:p>
        </w:tc>
      </w:tr>
      <w:tr w:rsidR="00F602F3" w14:paraId="3CD8E0CF" w14:textId="77777777" w:rsidTr="00227074">
        <w:trPr>
          <w:trHeight w:val="500"/>
        </w:trPr>
        <w:tc>
          <w:tcPr>
            <w:tcW w:w="992" w:type="dxa"/>
            <w:shd w:val="clear" w:color="auto" w:fill="F2F2F2" w:themeFill="background1" w:themeFillShade="F2"/>
          </w:tcPr>
          <w:p w14:paraId="7E4C3B47" w14:textId="77777777" w:rsidR="00F602F3" w:rsidRPr="002C0B91" w:rsidRDefault="00F602F3" w:rsidP="00F602F3">
            <w:pPr>
              <w:pStyle w:val="ListParagraph"/>
              <w:numPr>
                <w:ilvl w:val="0"/>
                <w:numId w:val="39"/>
              </w:numPr>
              <w:rPr>
                <w:sz w:val="24"/>
                <w:szCs w:val="24"/>
                <w:lang w:val="en-GB"/>
              </w:rPr>
            </w:pPr>
          </w:p>
        </w:tc>
        <w:tc>
          <w:tcPr>
            <w:tcW w:w="1992" w:type="dxa"/>
            <w:shd w:val="clear" w:color="auto" w:fill="F2F2F2" w:themeFill="background1" w:themeFillShade="F2"/>
          </w:tcPr>
          <w:p w14:paraId="4D8B0DE6" w14:textId="77777777" w:rsidR="00F602F3" w:rsidRPr="002C0B91" w:rsidRDefault="00F602F3" w:rsidP="00227074">
            <w:pPr>
              <w:rPr>
                <w:sz w:val="24"/>
                <w:szCs w:val="24"/>
                <w:lang w:val="en-GB"/>
              </w:rPr>
            </w:pPr>
          </w:p>
        </w:tc>
        <w:tc>
          <w:tcPr>
            <w:tcW w:w="1969" w:type="dxa"/>
            <w:shd w:val="clear" w:color="auto" w:fill="F2F2F2" w:themeFill="background1" w:themeFillShade="F2"/>
          </w:tcPr>
          <w:p w14:paraId="6AA11B2D" w14:textId="77777777" w:rsidR="00F602F3" w:rsidRDefault="00F602F3" w:rsidP="00227074">
            <w:pPr>
              <w:rPr>
                <w:lang w:val="en-GB"/>
              </w:rPr>
            </w:pPr>
          </w:p>
        </w:tc>
        <w:tc>
          <w:tcPr>
            <w:tcW w:w="2728" w:type="dxa"/>
            <w:shd w:val="clear" w:color="auto" w:fill="F2F2F2" w:themeFill="background1" w:themeFillShade="F2"/>
          </w:tcPr>
          <w:p w14:paraId="419C7965" w14:textId="77777777" w:rsidR="00F602F3" w:rsidRDefault="00F602F3" w:rsidP="00227074">
            <w:pPr>
              <w:rPr>
                <w:lang w:val="en-GB"/>
              </w:rPr>
            </w:pPr>
          </w:p>
        </w:tc>
        <w:tc>
          <w:tcPr>
            <w:tcW w:w="2420" w:type="dxa"/>
            <w:shd w:val="clear" w:color="auto" w:fill="F2F2F2" w:themeFill="background1" w:themeFillShade="F2"/>
          </w:tcPr>
          <w:p w14:paraId="2AE9EEAF" w14:textId="77777777" w:rsidR="00F602F3" w:rsidRDefault="00F602F3" w:rsidP="00227074">
            <w:pPr>
              <w:rPr>
                <w:lang w:val="en-GB"/>
              </w:rPr>
            </w:pPr>
          </w:p>
        </w:tc>
        <w:tc>
          <w:tcPr>
            <w:tcW w:w="3190" w:type="dxa"/>
            <w:shd w:val="clear" w:color="auto" w:fill="F2F2F2" w:themeFill="background1" w:themeFillShade="F2"/>
          </w:tcPr>
          <w:p w14:paraId="6B7684FD" w14:textId="77777777" w:rsidR="00F602F3" w:rsidRDefault="00F602F3" w:rsidP="00227074">
            <w:pPr>
              <w:rPr>
                <w:lang w:val="en-GB"/>
              </w:rPr>
            </w:pPr>
          </w:p>
        </w:tc>
      </w:tr>
      <w:tr w:rsidR="00F602F3" w14:paraId="3F7F66AE" w14:textId="77777777" w:rsidTr="00227074">
        <w:trPr>
          <w:trHeight w:val="533"/>
        </w:trPr>
        <w:tc>
          <w:tcPr>
            <w:tcW w:w="992" w:type="dxa"/>
            <w:shd w:val="clear" w:color="auto" w:fill="F2F2F2" w:themeFill="background1" w:themeFillShade="F2"/>
          </w:tcPr>
          <w:p w14:paraId="67354BA0" w14:textId="77777777" w:rsidR="00F602F3" w:rsidRPr="002C0B91" w:rsidRDefault="00F602F3" w:rsidP="00F602F3">
            <w:pPr>
              <w:pStyle w:val="ListParagraph"/>
              <w:numPr>
                <w:ilvl w:val="0"/>
                <w:numId w:val="39"/>
              </w:numPr>
              <w:rPr>
                <w:sz w:val="24"/>
                <w:szCs w:val="24"/>
                <w:lang w:val="en-GB"/>
              </w:rPr>
            </w:pPr>
          </w:p>
        </w:tc>
        <w:tc>
          <w:tcPr>
            <w:tcW w:w="1992" w:type="dxa"/>
            <w:shd w:val="clear" w:color="auto" w:fill="F2F2F2" w:themeFill="background1" w:themeFillShade="F2"/>
          </w:tcPr>
          <w:p w14:paraId="02A31E95" w14:textId="77777777" w:rsidR="00F602F3" w:rsidRPr="002C0B91" w:rsidRDefault="00F602F3" w:rsidP="00227074">
            <w:pPr>
              <w:rPr>
                <w:sz w:val="24"/>
                <w:szCs w:val="24"/>
                <w:lang w:val="en-GB"/>
              </w:rPr>
            </w:pPr>
          </w:p>
        </w:tc>
        <w:tc>
          <w:tcPr>
            <w:tcW w:w="1969" w:type="dxa"/>
            <w:shd w:val="clear" w:color="auto" w:fill="F2F2F2" w:themeFill="background1" w:themeFillShade="F2"/>
          </w:tcPr>
          <w:p w14:paraId="46D8EB5B" w14:textId="77777777" w:rsidR="00F602F3" w:rsidRDefault="00F602F3" w:rsidP="00227074">
            <w:pPr>
              <w:rPr>
                <w:lang w:val="en-GB"/>
              </w:rPr>
            </w:pPr>
          </w:p>
        </w:tc>
        <w:tc>
          <w:tcPr>
            <w:tcW w:w="2728" w:type="dxa"/>
            <w:shd w:val="clear" w:color="auto" w:fill="F2F2F2" w:themeFill="background1" w:themeFillShade="F2"/>
          </w:tcPr>
          <w:p w14:paraId="0AC9E8DE" w14:textId="77777777" w:rsidR="00F602F3" w:rsidRDefault="00F602F3" w:rsidP="00227074">
            <w:pPr>
              <w:rPr>
                <w:lang w:val="en-GB"/>
              </w:rPr>
            </w:pPr>
          </w:p>
        </w:tc>
        <w:tc>
          <w:tcPr>
            <w:tcW w:w="2420" w:type="dxa"/>
            <w:shd w:val="clear" w:color="auto" w:fill="F2F2F2" w:themeFill="background1" w:themeFillShade="F2"/>
          </w:tcPr>
          <w:p w14:paraId="7EF738DA" w14:textId="77777777" w:rsidR="00F602F3" w:rsidRDefault="00F602F3" w:rsidP="00227074">
            <w:pPr>
              <w:rPr>
                <w:lang w:val="en-GB"/>
              </w:rPr>
            </w:pPr>
          </w:p>
        </w:tc>
        <w:tc>
          <w:tcPr>
            <w:tcW w:w="3190" w:type="dxa"/>
            <w:shd w:val="clear" w:color="auto" w:fill="F2F2F2" w:themeFill="background1" w:themeFillShade="F2"/>
          </w:tcPr>
          <w:p w14:paraId="6D4D09D7" w14:textId="77777777" w:rsidR="00F602F3" w:rsidRDefault="00F602F3" w:rsidP="00227074">
            <w:pPr>
              <w:rPr>
                <w:lang w:val="en-GB"/>
              </w:rPr>
            </w:pPr>
          </w:p>
        </w:tc>
      </w:tr>
      <w:tr w:rsidR="00F602F3" w14:paraId="24279744" w14:textId="77777777" w:rsidTr="00227074">
        <w:trPr>
          <w:trHeight w:val="533"/>
        </w:trPr>
        <w:tc>
          <w:tcPr>
            <w:tcW w:w="992" w:type="dxa"/>
            <w:shd w:val="clear" w:color="auto" w:fill="F2F2F2" w:themeFill="background1" w:themeFillShade="F2"/>
          </w:tcPr>
          <w:p w14:paraId="1592F881" w14:textId="77777777" w:rsidR="00F602F3" w:rsidRPr="002C0B91" w:rsidRDefault="00F602F3" w:rsidP="00F602F3">
            <w:pPr>
              <w:pStyle w:val="ListParagraph"/>
              <w:numPr>
                <w:ilvl w:val="0"/>
                <w:numId w:val="39"/>
              </w:numPr>
              <w:rPr>
                <w:sz w:val="24"/>
                <w:szCs w:val="24"/>
                <w:lang w:val="en-GB"/>
              </w:rPr>
            </w:pPr>
          </w:p>
        </w:tc>
        <w:tc>
          <w:tcPr>
            <w:tcW w:w="1992" w:type="dxa"/>
            <w:shd w:val="clear" w:color="auto" w:fill="F2F2F2" w:themeFill="background1" w:themeFillShade="F2"/>
          </w:tcPr>
          <w:p w14:paraId="425437CB" w14:textId="77777777" w:rsidR="00F602F3" w:rsidRPr="002C0B91" w:rsidRDefault="00F602F3" w:rsidP="00227074">
            <w:pPr>
              <w:rPr>
                <w:sz w:val="24"/>
                <w:szCs w:val="24"/>
                <w:lang w:val="en-GB"/>
              </w:rPr>
            </w:pPr>
          </w:p>
        </w:tc>
        <w:tc>
          <w:tcPr>
            <w:tcW w:w="1969" w:type="dxa"/>
            <w:shd w:val="clear" w:color="auto" w:fill="F2F2F2" w:themeFill="background1" w:themeFillShade="F2"/>
          </w:tcPr>
          <w:p w14:paraId="33ED32CD" w14:textId="77777777" w:rsidR="00F602F3" w:rsidRDefault="00F602F3" w:rsidP="00227074">
            <w:pPr>
              <w:rPr>
                <w:lang w:val="en-GB"/>
              </w:rPr>
            </w:pPr>
          </w:p>
        </w:tc>
        <w:tc>
          <w:tcPr>
            <w:tcW w:w="2728" w:type="dxa"/>
            <w:shd w:val="clear" w:color="auto" w:fill="F2F2F2" w:themeFill="background1" w:themeFillShade="F2"/>
          </w:tcPr>
          <w:p w14:paraId="2DC2A3F6" w14:textId="77777777" w:rsidR="00F602F3" w:rsidRDefault="00F602F3" w:rsidP="00227074">
            <w:pPr>
              <w:rPr>
                <w:lang w:val="en-GB"/>
              </w:rPr>
            </w:pPr>
          </w:p>
        </w:tc>
        <w:tc>
          <w:tcPr>
            <w:tcW w:w="2420" w:type="dxa"/>
            <w:shd w:val="clear" w:color="auto" w:fill="F2F2F2" w:themeFill="background1" w:themeFillShade="F2"/>
          </w:tcPr>
          <w:p w14:paraId="1F18E4C5" w14:textId="77777777" w:rsidR="00F602F3" w:rsidRDefault="00F602F3" w:rsidP="00227074">
            <w:pPr>
              <w:rPr>
                <w:lang w:val="en-GB"/>
              </w:rPr>
            </w:pPr>
          </w:p>
        </w:tc>
        <w:tc>
          <w:tcPr>
            <w:tcW w:w="3190" w:type="dxa"/>
            <w:shd w:val="clear" w:color="auto" w:fill="F2F2F2" w:themeFill="background1" w:themeFillShade="F2"/>
          </w:tcPr>
          <w:p w14:paraId="190D0939" w14:textId="77777777" w:rsidR="00F602F3" w:rsidRDefault="00F602F3" w:rsidP="00227074">
            <w:pPr>
              <w:rPr>
                <w:lang w:val="en-GB"/>
              </w:rPr>
            </w:pPr>
          </w:p>
        </w:tc>
      </w:tr>
      <w:tr w:rsidR="00F602F3" w14:paraId="359278A7" w14:textId="77777777" w:rsidTr="00227074">
        <w:trPr>
          <w:trHeight w:val="533"/>
        </w:trPr>
        <w:tc>
          <w:tcPr>
            <w:tcW w:w="992" w:type="dxa"/>
            <w:shd w:val="clear" w:color="auto" w:fill="F2F2F2" w:themeFill="background1" w:themeFillShade="F2"/>
          </w:tcPr>
          <w:p w14:paraId="1DE2D117" w14:textId="77777777" w:rsidR="00F602F3" w:rsidRPr="002C0B91" w:rsidRDefault="00F602F3" w:rsidP="00F602F3">
            <w:pPr>
              <w:pStyle w:val="ListParagraph"/>
              <w:numPr>
                <w:ilvl w:val="0"/>
                <w:numId w:val="39"/>
              </w:numPr>
              <w:rPr>
                <w:sz w:val="24"/>
                <w:szCs w:val="24"/>
                <w:lang w:val="en-GB"/>
              </w:rPr>
            </w:pPr>
          </w:p>
        </w:tc>
        <w:tc>
          <w:tcPr>
            <w:tcW w:w="1992" w:type="dxa"/>
            <w:shd w:val="clear" w:color="auto" w:fill="F2F2F2" w:themeFill="background1" w:themeFillShade="F2"/>
          </w:tcPr>
          <w:p w14:paraId="217C1A7A" w14:textId="77777777" w:rsidR="00F602F3" w:rsidRPr="002C0B91" w:rsidRDefault="00F602F3" w:rsidP="00227074">
            <w:pPr>
              <w:rPr>
                <w:sz w:val="24"/>
                <w:szCs w:val="24"/>
                <w:lang w:val="en-GB"/>
              </w:rPr>
            </w:pPr>
          </w:p>
        </w:tc>
        <w:tc>
          <w:tcPr>
            <w:tcW w:w="1969" w:type="dxa"/>
            <w:shd w:val="clear" w:color="auto" w:fill="F2F2F2" w:themeFill="background1" w:themeFillShade="F2"/>
          </w:tcPr>
          <w:p w14:paraId="311079DC" w14:textId="77777777" w:rsidR="00F602F3" w:rsidRDefault="00F602F3" w:rsidP="00227074">
            <w:pPr>
              <w:rPr>
                <w:lang w:val="en-GB"/>
              </w:rPr>
            </w:pPr>
          </w:p>
        </w:tc>
        <w:tc>
          <w:tcPr>
            <w:tcW w:w="2728" w:type="dxa"/>
            <w:shd w:val="clear" w:color="auto" w:fill="F2F2F2" w:themeFill="background1" w:themeFillShade="F2"/>
          </w:tcPr>
          <w:p w14:paraId="601FC7F5" w14:textId="77777777" w:rsidR="00F602F3" w:rsidRDefault="00F602F3" w:rsidP="00227074">
            <w:pPr>
              <w:rPr>
                <w:lang w:val="en-GB"/>
              </w:rPr>
            </w:pPr>
          </w:p>
        </w:tc>
        <w:tc>
          <w:tcPr>
            <w:tcW w:w="2420" w:type="dxa"/>
            <w:shd w:val="clear" w:color="auto" w:fill="F2F2F2" w:themeFill="background1" w:themeFillShade="F2"/>
          </w:tcPr>
          <w:p w14:paraId="3E46F671" w14:textId="77777777" w:rsidR="00F602F3" w:rsidRDefault="00F602F3" w:rsidP="00227074">
            <w:pPr>
              <w:rPr>
                <w:lang w:val="en-GB"/>
              </w:rPr>
            </w:pPr>
          </w:p>
        </w:tc>
        <w:tc>
          <w:tcPr>
            <w:tcW w:w="3190" w:type="dxa"/>
            <w:shd w:val="clear" w:color="auto" w:fill="F2F2F2" w:themeFill="background1" w:themeFillShade="F2"/>
          </w:tcPr>
          <w:p w14:paraId="4369313B" w14:textId="77777777" w:rsidR="00F602F3" w:rsidRDefault="00F602F3" w:rsidP="00227074">
            <w:pPr>
              <w:rPr>
                <w:lang w:val="en-GB"/>
              </w:rPr>
            </w:pPr>
          </w:p>
        </w:tc>
      </w:tr>
    </w:tbl>
    <w:p w14:paraId="4F2B7ECD" w14:textId="77777777" w:rsidR="00F602F3" w:rsidRDefault="00F602F3" w:rsidP="00F602F3">
      <w:pPr>
        <w:rPr>
          <w:lang w:val="en-GB"/>
        </w:rPr>
      </w:pPr>
    </w:p>
    <w:p w14:paraId="52AC5A09" w14:textId="77777777" w:rsidR="00F602F3" w:rsidRDefault="00F602F3" w:rsidP="00F602F3">
      <w:pPr>
        <w:ind w:left="630"/>
        <w:rPr>
          <w:lang w:val="en-GB"/>
        </w:rPr>
      </w:pPr>
    </w:p>
    <w:p w14:paraId="3906E3C3" w14:textId="77777777" w:rsidR="00F602F3" w:rsidRDefault="00F602F3" w:rsidP="00F602F3">
      <w:pPr>
        <w:ind w:left="630"/>
        <w:rPr>
          <w:lang w:val="en-GB"/>
        </w:rPr>
      </w:pPr>
    </w:p>
    <w:p w14:paraId="585C772C" w14:textId="77777777" w:rsidR="00F602F3" w:rsidRDefault="00F602F3" w:rsidP="00F602F3">
      <w:pPr>
        <w:rPr>
          <w:lang w:val="en-GB"/>
        </w:rPr>
      </w:pPr>
    </w:p>
    <w:p w14:paraId="6E54A9D3" w14:textId="77777777" w:rsidR="00F602F3" w:rsidRDefault="00F602F3" w:rsidP="00F602F3">
      <w:pPr>
        <w:tabs>
          <w:tab w:val="left" w:pos="582"/>
        </w:tabs>
        <w:rPr>
          <w:lang w:val="en-GB"/>
        </w:rPr>
        <w:sectPr w:rsidR="00F602F3" w:rsidSect="00227074">
          <w:pgSz w:w="15840" w:h="12240" w:orient="landscape"/>
          <w:pgMar w:top="1440" w:right="1440" w:bottom="1440" w:left="1440" w:header="720" w:footer="720" w:gutter="0"/>
          <w:cols w:space="720"/>
          <w:docGrid w:linePitch="360"/>
        </w:sectPr>
      </w:pPr>
    </w:p>
    <w:p w14:paraId="4103F17F" w14:textId="77777777" w:rsidR="00F602F3" w:rsidRDefault="00F602F3" w:rsidP="00F602F3">
      <w:pPr>
        <w:rPr>
          <w:lang w:val="en-GB"/>
        </w:rPr>
      </w:pPr>
    </w:p>
    <w:p w14:paraId="4F547A11" w14:textId="77777777" w:rsidR="00F602F3" w:rsidRPr="00260D43" w:rsidRDefault="00F602F3" w:rsidP="00F602F3">
      <w:pPr>
        <w:pStyle w:val="Heading1"/>
        <w:numPr>
          <w:ilvl w:val="0"/>
          <w:numId w:val="37"/>
        </w:numPr>
        <w:spacing w:before="240" w:after="0"/>
        <w:rPr>
          <w:rFonts w:ascii="Georgia" w:hAnsi="Georgia"/>
          <w:b w:val="0"/>
          <w:bCs/>
          <w:lang w:val="en-GB"/>
        </w:rPr>
      </w:pPr>
      <w:bookmarkStart w:id="27" w:name="_Toc82515252"/>
      <w:r>
        <w:rPr>
          <w:rFonts w:ascii="Georgia" w:hAnsi="Georgia"/>
          <w:bCs/>
          <w:lang w:val="en-GB"/>
        </w:rPr>
        <w:t>GHG Reversal Risk and Buffer Contribution</w:t>
      </w:r>
      <w:bookmarkEnd w:id="27"/>
      <w:r>
        <w:rPr>
          <w:rFonts w:ascii="Georgia" w:hAnsi="Georgia"/>
          <w:bCs/>
          <w:lang w:val="en-GB"/>
        </w:rPr>
        <w:t xml:space="preserve"> </w:t>
      </w:r>
    </w:p>
    <w:p w14:paraId="76DBAB59" w14:textId="77777777" w:rsidR="00F602F3" w:rsidRDefault="00F602F3" w:rsidP="00F602F3">
      <w:pPr>
        <w:ind w:left="630"/>
        <w:jc w:val="both"/>
        <w:rPr>
          <w:rFonts w:ascii="Georgia" w:hAnsi="Georgia"/>
          <w:i/>
          <w:iCs/>
          <w:color w:val="595959" w:themeColor="text1" w:themeTint="A6"/>
          <w:sz w:val="24"/>
          <w:szCs w:val="24"/>
          <w:lang w:val="en-GB"/>
        </w:rPr>
      </w:pPr>
    </w:p>
    <w:p w14:paraId="644978FB" w14:textId="77777777" w:rsidR="00F602F3" w:rsidRPr="00B145DA" w:rsidRDefault="00F602F3" w:rsidP="00F602F3">
      <w:pPr>
        <w:ind w:left="630"/>
        <w:jc w:val="both"/>
        <w:rPr>
          <w:rFonts w:ascii="Georgia" w:hAnsi="Georgia"/>
          <w:i/>
          <w:iCs/>
          <w:color w:val="595959" w:themeColor="text1" w:themeTint="A6"/>
          <w:sz w:val="24"/>
          <w:szCs w:val="24"/>
          <w:lang w:val="en-GB"/>
        </w:rPr>
      </w:pPr>
      <w:r w:rsidRPr="00B145DA">
        <w:rPr>
          <w:rFonts w:ascii="Georgia" w:hAnsi="Georgia"/>
          <w:i/>
          <w:iCs/>
          <w:color w:val="595959" w:themeColor="text1" w:themeTint="A6"/>
          <w:sz w:val="24"/>
          <w:szCs w:val="24"/>
          <w:lang w:val="en-GB"/>
        </w:rPr>
        <w:t>Describe how the GHG Reversal Risks were monitor</w:t>
      </w:r>
      <w:r>
        <w:rPr>
          <w:rFonts w:ascii="Georgia" w:hAnsi="Georgia"/>
          <w:i/>
          <w:iCs/>
          <w:color w:val="595959" w:themeColor="text1" w:themeTint="A6"/>
          <w:sz w:val="24"/>
          <w:szCs w:val="24"/>
          <w:lang w:val="en-GB"/>
        </w:rPr>
        <w:t>ed</w:t>
      </w:r>
      <w:r w:rsidRPr="00B145DA">
        <w:rPr>
          <w:rFonts w:ascii="Georgia" w:hAnsi="Georgia"/>
          <w:i/>
          <w:iCs/>
          <w:color w:val="595959" w:themeColor="text1" w:themeTint="A6"/>
          <w:sz w:val="24"/>
          <w:szCs w:val="24"/>
          <w:lang w:val="en-GB"/>
        </w:rPr>
        <w:t xml:space="preserve"> and if applicable, the utilisation of the corresponding GHG Reversal Risk mitigation measures. </w:t>
      </w:r>
      <w:r>
        <w:rPr>
          <w:rFonts w:ascii="Georgia" w:hAnsi="Georgia"/>
          <w:i/>
          <w:iCs/>
          <w:color w:val="595959" w:themeColor="text1" w:themeTint="A6"/>
          <w:sz w:val="24"/>
          <w:szCs w:val="24"/>
          <w:lang w:val="en-GB"/>
        </w:rPr>
        <w:t xml:space="preserve">Mention the amount of MCUs to be contributed to CR-I Buffer Pool along with the option for contribution to CR-I Buffer Pool. If MCUs additional to Minimum Buffer Percentage are being contributed, mention the amount and source, i.e., deduction from issuance or contribution of MCUs of other Projects. </w:t>
      </w:r>
    </w:p>
    <w:p w14:paraId="71B31491" w14:textId="77777777" w:rsidR="00F602F3" w:rsidRPr="00B145DA" w:rsidRDefault="00F602F3" w:rsidP="00F602F3">
      <w:pPr>
        <w:ind w:left="630"/>
        <w:jc w:val="both"/>
        <w:rPr>
          <w:rFonts w:ascii="Georgia" w:hAnsi="Georgia"/>
          <w:i/>
          <w:iCs/>
          <w:color w:val="595959" w:themeColor="text1" w:themeTint="A6"/>
          <w:sz w:val="24"/>
          <w:szCs w:val="24"/>
          <w:lang w:val="en-GB"/>
        </w:rPr>
      </w:pPr>
      <w:r w:rsidRPr="00B145DA">
        <w:rPr>
          <w:rFonts w:ascii="Georgia" w:hAnsi="Georgia"/>
          <w:i/>
          <w:iCs/>
          <w:color w:val="595959" w:themeColor="text1" w:themeTint="A6"/>
          <w:sz w:val="24"/>
          <w:szCs w:val="24"/>
          <w:lang w:val="en-GB"/>
        </w:rPr>
        <w:t>Include  procedures for data collection, collation, storage and analysis. Also, with the help of diagram and/or flowchart, describe management system including details on roles and responsibilities of entities involved.</w:t>
      </w:r>
    </w:p>
    <w:p w14:paraId="7E28E147" w14:textId="77777777" w:rsidR="00F602F3" w:rsidRDefault="00F602F3" w:rsidP="00F602F3">
      <w:pPr>
        <w:ind w:left="630"/>
        <w:jc w:val="both"/>
        <w:rPr>
          <w:rFonts w:ascii="Georgia" w:hAnsi="Georgia"/>
          <w:sz w:val="24"/>
          <w:szCs w:val="24"/>
          <w:lang w:val="en-GB"/>
        </w:rPr>
      </w:pPr>
      <w:r w:rsidRPr="00B145DA">
        <w:rPr>
          <w:rFonts w:ascii="Georgia" w:hAnsi="Georgia"/>
          <w:i/>
          <w:iCs/>
          <w:color w:val="595959" w:themeColor="text1" w:themeTint="A6"/>
          <w:sz w:val="24"/>
          <w:szCs w:val="24"/>
          <w:lang w:val="en-GB"/>
        </w:rPr>
        <w:t xml:space="preserve">Describe how the determined GHG Reversal Risk is appropriate for the </w:t>
      </w:r>
      <w:r>
        <w:rPr>
          <w:rFonts w:ascii="Georgia" w:hAnsi="Georgia"/>
          <w:i/>
          <w:iCs/>
          <w:color w:val="595959" w:themeColor="text1" w:themeTint="A6"/>
          <w:sz w:val="24"/>
          <w:szCs w:val="24"/>
          <w:lang w:val="en-GB"/>
        </w:rPr>
        <w:t>M</w:t>
      </w:r>
      <w:r w:rsidRPr="00B145DA">
        <w:rPr>
          <w:rFonts w:ascii="Georgia" w:hAnsi="Georgia"/>
          <w:i/>
          <w:iCs/>
          <w:color w:val="595959" w:themeColor="text1" w:themeTint="A6"/>
          <w:sz w:val="24"/>
          <w:szCs w:val="24"/>
          <w:lang w:val="en-GB"/>
        </w:rPr>
        <w:t xml:space="preserve">onitoring </w:t>
      </w:r>
      <w:r>
        <w:rPr>
          <w:rFonts w:ascii="Georgia" w:hAnsi="Georgia"/>
          <w:i/>
          <w:iCs/>
          <w:color w:val="595959" w:themeColor="text1" w:themeTint="A6"/>
          <w:sz w:val="24"/>
          <w:szCs w:val="24"/>
          <w:lang w:val="en-GB"/>
        </w:rPr>
        <w:t>P</w:t>
      </w:r>
      <w:r w:rsidRPr="00B145DA">
        <w:rPr>
          <w:rFonts w:ascii="Georgia" w:hAnsi="Georgia"/>
          <w:i/>
          <w:iCs/>
          <w:color w:val="595959" w:themeColor="text1" w:themeTint="A6"/>
          <w:sz w:val="24"/>
          <w:szCs w:val="24"/>
          <w:lang w:val="en-GB"/>
        </w:rPr>
        <w:t xml:space="preserve">eriod and if changes are proposed, provide calculations as per the rules, requirements and procedures of the </w:t>
      </w:r>
      <w:r>
        <w:rPr>
          <w:rFonts w:ascii="Georgia" w:hAnsi="Georgia"/>
          <w:i/>
          <w:iCs/>
          <w:color w:val="595959" w:themeColor="text1" w:themeTint="A6"/>
          <w:sz w:val="24"/>
          <w:szCs w:val="24"/>
          <w:lang w:val="en-GB"/>
        </w:rPr>
        <w:t>R</w:t>
      </w:r>
      <w:r w:rsidRPr="00B145DA">
        <w:rPr>
          <w:rFonts w:ascii="Georgia" w:hAnsi="Georgia"/>
          <w:i/>
          <w:iCs/>
          <w:color w:val="595959" w:themeColor="text1" w:themeTint="A6"/>
          <w:sz w:val="24"/>
          <w:szCs w:val="24"/>
          <w:lang w:val="en-GB"/>
        </w:rPr>
        <w:t>egistry</w:t>
      </w:r>
      <w:r>
        <w:rPr>
          <w:rFonts w:ascii="Georgia" w:hAnsi="Georgia"/>
          <w:sz w:val="24"/>
          <w:szCs w:val="24"/>
          <w:lang w:val="en-GB"/>
        </w:rPr>
        <w:t>.</w:t>
      </w:r>
    </w:p>
    <w:p w14:paraId="0157627F" w14:textId="77777777" w:rsidR="00F602F3" w:rsidRDefault="00F602F3" w:rsidP="00F602F3">
      <w:pPr>
        <w:ind w:left="720"/>
        <w:jc w:val="both"/>
        <w:rPr>
          <w:rFonts w:ascii="Georgia" w:hAnsi="Georgia"/>
          <w:sz w:val="24"/>
          <w:szCs w:val="24"/>
          <w:lang w:val="en-GB"/>
        </w:rPr>
      </w:pPr>
    </w:p>
    <w:p w14:paraId="106A65CD" w14:textId="77777777" w:rsidR="00F602F3" w:rsidRPr="00A01961" w:rsidRDefault="00F602F3" w:rsidP="00F602F3">
      <w:pPr>
        <w:ind w:left="720"/>
        <w:jc w:val="both"/>
        <w:rPr>
          <w:rFonts w:ascii="Georgia" w:hAnsi="Georgia"/>
          <w:sz w:val="24"/>
          <w:szCs w:val="24"/>
          <w:lang w:val="en-GB"/>
        </w:rPr>
      </w:pPr>
    </w:p>
    <w:p w14:paraId="5CD01DC6" w14:textId="77777777" w:rsidR="00F602F3" w:rsidRDefault="00F602F3" w:rsidP="00F602F3">
      <w:pPr>
        <w:rPr>
          <w:lang w:val="en-GB"/>
        </w:rPr>
      </w:pPr>
    </w:p>
    <w:p w14:paraId="37131207" w14:textId="77777777" w:rsidR="00F602F3" w:rsidRDefault="00F602F3" w:rsidP="00F602F3">
      <w:pPr>
        <w:rPr>
          <w:lang w:val="en-GB"/>
        </w:rPr>
      </w:pPr>
    </w:p>
    <w:p w14:paraId="71A777A6" w14:textId="77777777" w:rsidR="00F602F3" w:rsidRDefault="00F602F3" w:rsidP="00F602F3">
      <w:pPr>
        <w:rPr>
          <w:lang w:val="en-GB"/>
        </w:rPr>
      </w:pPr>
    </w:p>
    <w:p w14:paraId="40A604BB" w14:textId="77777777" w:rsidR="00F602F3" w:rsidRDefault="00F602F3" w:rsidP="00F602F3">
      <w:pPr>
        <w:rPr>
          <w:lang w:val="en-GB"/>
        </w:rPr>
      </w:pPr>
    </w:p>
    <w:p w14:paraId="3C10434A" w14:textId="77777777" w:rsidR="00F602F3" w:rsidRDefault="00F602F3" w:rsidP="00F602F3">
      <w:pPr>
        <w:rPr>
          <w:lang w:val="en-GB"/>
        </w:rPr>
      </w:pPr>
    </w:p>
    <w:p w14:paraId="56F2410D" w14:textId="77777777" w:rsidR="00F602F3" w:rsidRDefault="00F602F3" w:rsidP="00F602F3">
      <w:pPr>
        <w:rPr>
          <w:lang w:val="en-GB"/>
        </w:rPr>
      </w:pPr>
    </w:p>
    <w:p w14:paraId="26B68164" w14:textId="77777777" w:rsidR="00F602F3" w:rsidRDefault="00F602F3" w:rsidP="00F602F3">
      <w:pPr>
        <w:rPr>
          <w:lang w:val="en-GB"/>
        </w:rPr>
      </w:pPr>
    </w:p>
    <w:p w14:paraId="428EA1DC" w14:textId="77777777" w:rsidR="00F602F3" w:rsidRDefault="00F602F3" w:rsidP="00F602F3">
      <w:pPr>
        <w:rPr>
          <w:lang w:val="en-GB"/>
        </w:rPr>
      </w:pPr>
    </w:p>
    <w:p w14:paraId="74E4482A" w14:textId="77777777" w:rsidR="00F602F3" w:rsidRDefault="00F602F3" w:rsidP="00F602F3">
      <w:pPr>
        <w:rPr>
          <w:lang w:val="en-GB"/>
        </w:rPr>
      </w:pPr>
    </w:p>
    <w:p w14:paraId="74B16BE4" w14:textId="77777777" w:rsidR="00F602F3" w:rsidRDefault="00F602F3" w:rsidP="00F602F3">
      <w:pPr>
        <w:rPr>
          <w:lang w:val="en-GB"/>
        </w:rPr>
      </w:pPr>
    </w:p>
    <w:p w14:paraId="5584F4C0" w14:textId="77777777" w:rsidR="00F602F3" w:rsidRDefault="00F602F3" w:rsidP="00F602F3">
      <w:pPr>
        <w:rPr>
          <w:lang w:val="en-GB"/>
        </w:rPr>
      </w:pPr>
    </w:p>
    <w:p w14:paraId="68AE4B61" w14:textId="77777777" w:rsidR="00F602F3" w:rsidRDefault="00F602F3" w:rsidP="00F602F3">
      <w:pPr>
        <w:rPr>
          <w:lang w:val="en-GB"/>
        </w:rPr>
      </w:pPr>
    </w:p>
    <w:p w14:paraId="018EBC15" w14:textId="77777777" w:rsidR="00F602F3" w:rsidRDefault="00F602F3" w:rsidP="00F602F3">
      <w:pPr>
        <w:rPr>
          <w:lang w:val="en-GB"/>
        </w:rPr>
      </w:pPr>
    </w:p>
    <w:p w14:paraId="5BD21E0F" w14:textId="77777777" w:rsidR="00F602F3" w:rsidRDefault="00F602F3" w:rsidP="00F602F3">
      <w:pPr>
        <w:rPr>
          <w:lang w:val="en-GB"/>
        </w:rPr>
      </w:pPr>
    </w:p>
    <w:p w14:paraId="26D81AA4" w14:textId="77777777" w:rsidR="00F602F3" w:rsidRDefault="00F602F3" w:rsidP="00F602F3">
      <w:pPr>
        <w:rPr>
          <w:lang w:val="en-GB"/>
        </w:rPr>
      </w:pPr>
    </w:p>
    <w:p w14:paraId="4B82C7D0" w14:textId="77777777" w:rsidR="00F602F3" w:rsidRPr="002A27D5" w:rsidRDefault="00F602F3" w:rsidP="00F602F3">
      <w:pPr>
        <w:pStyle w:val="Heading1"/>
        <w:rPr>
          <w:rFonts w:ascii="Georgia" w:hAnsi="Georgia"/>
          <w:b w:val="0"/>
          <w:bCs/>
        </w:rPr>
      </w:pPr>
      <w:bookmarkStart w:id="28" w:name="_Toc44962878"/>
      <w:bookmarkStart w:id="29" w:name="_Toc46320288"/>
      <w:bookmarkStart w:id="30" w:name="_Toc82515253"/>
      <w:r w:rsidRPr="002A27D5">
        <w:rPr>
          <w:rFonts w:ascii="Georgia" w:hAnsi="Georgia"/>
          <w:bCs/>
        </w:rPr>
        <w:lastRenderedPageBreak/>
        <w:t xml:space="preserve">Annexure </w:t>
      </w:r>
      <w:r>
        <w:rPr>
          <w:rFonts w:ascii="Georgia" w:hAnsi="Georgia"/>
          <w:bCs/>
        </w:rPr>
        <w:t>A</w:t>
      </w:r>
      <w:r w:rsidRPr="002A27D5">
        <w:rPr>
          <w:rFonts w:ascii="Georgia" w:hAnsi="Georgia"/>
          <w:bCs/>
        </w:rPr>
        <w:t>: Title of Annexure</w:t>
      </w:r>
      <w:bookmarkEnd w:id="28"/>
      <w:bookmarkEnd w:id="29"/>
      <w:bookmarkEnd w:id="30"/>
      <w:r w:rsidRPr="002A27D5">
        <w:rPr>
          <w:rFonts w:ascii="Georgia" w:hAnsi="Georgia"/>
          <w:bCs/>
        </w:rPr>
        <w:t xml:space="preserve"> </w:t>
      </w:r>
    </w:p>
    <w:p w14:paraId="73386647" w14:textId="77777777" w:rsidR="00F602F3" w:rsidRPr="002A27D5" w:rsidRDefault="00F602F3" w:rsidP="00F602F3">
      <w:pPr>
        <w:rPr>
          <w:rFonts w:ascii="Georgia" w:hAnsi="Georgia"/>
          <w:sz w:val="24"/>
          <w:szCs w:val="24"/>
        </w:rPr>
      </w:pPr>
    </w:p>
    <w:p w14:paraId="55B8AB53" w14:textId="77777777" w:rsidR="00F602F3" w:rsidRPr="002A27D5" w:rsidRDefault="00F602F3" w:rsidP="00F602F3">
      <w:pPr>
        <w:jc w:val="both"/>
        <w:rPr>
          <w:rFonts w:ascii="Georgia" w:hAnsi="Georgia"/>
          <w:i/>
          <w:iCs/>
          <w:color w:val="595959" w:themeColor="text1" w:themeTint="A6"/>
          <w:sz w:val="24"/>
          <w:szCs w:val="24"/>
        </w:rPr>
      </w:pPr>
      <w:r w:rsidRPr="002A27D5">
        <w:rPr>
          <w:rFonts w:ascii="Georgia" w:hAnsi="Georgia"/>
          <w:i/>
          <w:iCs/>
          <w:color w:val="595959" w:themeColor="text1" w:themeTint="A6"/>
          <w:sz w:val="24"/>
          <w:szCs w:val="24"/>
        </w:rPr>
        <w:t xml:space="preserve">If required, add additional information such as table, explanation and description of elements mentioned </w:t>
      </w:r>
      <w:r>
        <w:rPr>
          <w:rFonts w:ascii="Georgia" w:hAnsi="Georgia"/>
          <w:i/>
          <w:iCs/>
          <w:color w:val="595959" w:themeColor="text1" w:themeTint="A6"/>
          <w:sz w:val="24"/>
          <w:szCs w:val="24"/>
        </w:rPr>
        <w:t>heretofore</w:t>
      </w:r>
      <w:r w:rsidRPr="002A27D5">
        <w:rPr>
          <w:rFonts w:ascii="Georgia" w:hAnsi="Georgia"/>
          <w:i/>
          <w:iCs/>
          <w:color w:val="595959" w:themeColor="text1" w:themeTint="A6"/>
          <w:sz w:val="24"/>
          <w:szCs w:val="24"/>
        </w:rPr>
        <w:t>, etc.</w:t>
      </w:r>
    </w:p>
    <w:p w14:paraId="289180F8" w14:textId="77777777" w:rsidR="00F602F3" w:rsidRDefault="00F602F3" w:rsidP="00F602F3">
      <w:pPr>
        <w:rPr>
          <w:lang w:val="en-GB"/>
        </w:rPr>
      </w:pPr>
    </w:p>
    <w:p w14:paraId="710D808F" w14:textId="77777777" w:rsidR="00F602F3" w:rsidRDefault="00F602F3" w:rsidP="00F602F3">
      <w:pPr>
        <w:rPr>
          <w:lang w:val="en-GB"/>
        </w:rPr>
      </w:pPr>
    </w:p>
    <w:p w14:paraId="2E09DF51" w14:textId="77777777" w:rsidR="00F602F3" w:rsidRDefault="00F602F3" w:rsidP="00F602F3">
      <w:pPr>
        <w:rPr>
          <w:lang w:val="en-GB"/>
        </w:rPr>
      </w:pPr>
    </w:p>
    <w:p w14:paraId="4BC8F985" w14:textId="77777777" w:rsidR="00F602F3" w:rsidRDefault="00F602F3" w:rsidP="00F602F3">
      <w:pPr>
        <w:rPr>
          <w:lang w:val="en-GB"/>
        </w:rPr>
      </w:pPr>
    </w:p>
    <w:p w14:paraId="78194E03" w14:textId="77777777" w:rsidR="00F602F3" w:rsidRDefault="00F602F3" w:rsidP="00F602F3">
      <w:pPr>
        <w:rPr>
          <w:lang w:val="en-GB"/>
        </w:rPr>
      </w:pPr>
    </w:p>
    <w:p w14:paraId="7DD2BC1A" w14:textId="77777777" w:rsidR="00F602F3" w:rsidRDefault="00F602F3" w:rsidP="00F602F3">
      <w:pPr>
        <w:rPr>
          <w:lang w:val="en-GB"/>
        </w:rPr>
      </w:pPr>
    </w:p>
    <w:p w14:paraId="18872AC2" w14:textId="77777777" w:rsidR="00F602F3" w:rsidRDefault="00F602F3" w:rsidP="00F602F3">
      <w:pPr>
        <w:rPr>
          <w:lang w:val="en-GB"/>
        </w:rPr>
      </w:pPr>
    </w:p>
    <w:p w14:paraId="14800AF4" w14:textId="77777777" w:rsidR="00F602F3" w:rsidRDefault="00F602F3" w:rsidP="00F602F3">
      <w:pPr>
        <w:rPr>
          <w:lang w:val="en-GB"/>
        </w:rPr>
      </w:pPr>
    </w:p>
    <w:p w14:paraId="0F30E825" w14:textId="77777777" w:rsidR="00F602F3" w:rsidRDefault="00F602F3" w:rsidP="00F602F3">
      <w:pPr>
        <w:rPr>
          <w:lang w:val="en-GB"/>
        </w:rPr>
      </w:pPr>
    </w:p>
    <w:p w14:paraId="62467B14" w14:textId="77777777" w:rsidR="00F602F3" w:rsidRDefault="00F602F3" w:rsidP="00F602F3">
      <w:pPr>
        <w:rPr>
          <w:lang w:val="en-GB"/>
        </w:rPr>
      </w:pPr>
    </w:p>
    <w:p w14:paraId="44EC8B7A" w14:textId="77777777" w:rsidR="00F602F3" w:rsidRDefault="00F602F3" w:rsidP="00F602F3">
      <w:pPr>
        <w:rPr>
          <w:lang w:val="en-GB"/>
        </w:rPr>
      </w:pPr>
    </w:p>
    <w:p w14:paraId="41AF9FA9" w14:textId="77777777" w:rsidR="00F602F3" w:rsidRDefault="00F602F3" w:rsidP="00F602F3">
      <w:pPr>
        <w:rPr>
          <w:lang w:val="en-GB"/>
        </w:rPr>
      </w:pPr>
    </w:p>
    <w:p w14:paraId="098CF628" w14:textId="77777777" w:rsidR="00F602F3" w:rsidRDefault="00F602F3" w:rsidP="00F602F3">
      <w:pPr>
        <w:rPr>
          <w:lang w:val="en-GB"/>
        </w:rPr>
      </w:pPr>
    </w:p>
    <w:p w14:paraId="7FCC1540" w14:textId="77777777" w:rsidR="00F602F3" w:rsidRDefault="00F602F3" w:rsidP="00F602F3">
      <w:pPr>
        <w:rPr>
          <w:lang w:val="en-GB"/>
        </w:rPr>
      </w:pPr>
    </w:p>
    <w:p w14:paraId="53582558" w14:textId="77777777" w:rsidR="00F602F3" w:rsidRDefault="00F602F3" w:rsidP="00F602F3">
      <w:pPr>
        <w:rPr>
          <w:lang w:val="en-GB"/>
        </w:rPr>
      </w:pPr>
    </w:p>
    <w:p w14:paraId="779D8CCA" w14:textId="77777777" w:rsidR="00F602F3" w:rsidRDefault="00F602F3" w:rsidP="00F602F3">
      <w:pPr>
        <w:rPr>
          <w:lang w:val="en-GB"/>
        </w:rPr>
      </w:pPr>
    </w:p>
    <w:p w14:paraId="722F09D5" w14:textId="77777777" w:rsidR="00F602F3" w:rsidRDefault="00F602F3" w:rsidP="00F602F3">
      <w:pPr>
        <w:rPr>
          <w:lang w:val="en-GB"/>
        </w:rPr>
      </w:pPr>
    </w:p>
    <w:p w14:paraId="11991250" w14:textId="77777777" w:rsidR="00F602F3" w:rsidRDefault="00F602F3" w:rsidP="00F602F3">
      <w:pPr>
        <w:rPr>
          <w:lang w:val="en-GB"/>
        </w:rPr>
      </w:pPr>
    </w:p>
    <w:p w14:paraId="38604A20" w14:textId="77777777" w:rsidR="00F602F3" w:rsidRDefault="00F602F3" w:rsidP="00F602F3">
      <w:pPr>
        <w:rPr>
          <w:lang w:val="en-GB"/>
        </w:rPr>
      </w:pPr>
    </w:p>
    <w:p w14:paraId="610876E7" w14:textId="77777777" w:rsidR="00F602F3" w:rsidRDefault="00F602F3" w:rsidP="00F602F3">
      <w:pPr>
        <w:rPr>
          <w:lang w:val="en-GB"/>
        </w:rPr>
      </w:pPr>
    </w:p>
    <w:p w14:paraId="1CC66E7C" w14:textId="77777777" w:rsidR="00F602F3" w:rsidRDefault="00F602F3" w:rsidP="00F602F3">
      <w:pPr>
        <w:rPr>
          <w:lang w:val="en-GB"/>
        </w:rPr>
      </w:pPr>
    </w:p>
    <w:p w14:paraId="03895A7A" w14:textId="77777777" w:rsidR="00F602F3" w:rsidRDefault="00F602F3" w:rsidP="00F602F3">
      <w:pPr>
        <w:rPr>
          <w:lang w:val="en-GB"/>
        </w:rPr>
      </w:pPr>
    </w:p>
    <w:p w14:paraId="47609C1D" w14:textId="77777777" w:rsidR="00F602F3" w:rsidRDefault="00F602F3" w:rsidP="00F602F3">
      <w:pPr>
        <w:rPr>
          <w:lang w:val="en-GB"/>
        </w:rPr>
      </w:pPr>
    </w:p>
    <w:p w14:paraId="6051DB4D" w14:textId="77777777" w:rsidR="00F602F3" w:rsidRDefault="00F602F3" w:rsidP="00F602F3">
      <w:pPr>
        <w:rPr>
          <w:lang w:val="en-GB"/>
        </w:rPr>
      </w:pPr>
    </w:p>
    <w:p w14:paraId="3F56FFD9" w14:textId="77777777" w:rsidR="00F602F3" w:rsidRDefault="00F602F3" w:rsidP="00F602F3">
      <w:pPr>
        <w:rPr>
          <w:lang w:val="en-GB"/>
        </w:rPr>
      </w:pPr>
    </w:p>
    <w:p w14:paraId="07A210BC" w14:textId="77777777" w:rsidR="00F602F3" w:rsidRPr="00F64E8A" w:rsidRDefault="00F602F3" w:rsidP="00F602F3">
      <w:pPr>
        <w:pStyle w:val="Heading1"/>
        <w:jc w:val="center"/>
        <w:rPr>
          <w:rFonts w:ascii="Georgia" w:hAnsi="Georgia"/>
          <w:b w:val="0"/>
          <w:bCs/>
        </w:rPr>
      </w:pPr>
      <w:bookmarkStart w:id="31" w:name="_Toc44962879"/>
      <w:bookmarkStart w:id="32" w:name="_Toc46320289"/>
      <w:bookmarkStart w:id="33" w:name="_Toc82515254"/>
      <w:r w:rsidRPr="002A27D5">
        <w:rPr>
          <w:rFonts w:ascii="Georgia" w:hAnsi="Georgia"/>
          <w:bCs/>
        </w:rPr>
        <w:lastRenderedPageBreak/>
        <w:t>DOCUMENT HISTORY</w:t>
      </w:r>
      <w:bookmarkEnd w:id="31"/>
      <w:bookmarkEnd w:id="32"/>
      <w:bookmarkEnd w:id="33"/>
    </w:p>
    <w:p w14:paraId="6F68BB29" w14:textId="77777777" w:rsidR="00F602F3" w:rsidRPr="002A27D5" w:rsidRDefault="00F602F3" w:rsidP="00F602F3">
      <w:pPr>
        <w:rPr>
          <w:rFonts w:ascii="Georgia" w:hAnsi="Georgia"/>
        </w:rPr>
      </w:pPr>
    </w:p>
    <w:tbl>
      <w:tblPr>
        <w:tblStyle w:val="TableGrid"/>
        <w:tblW w:w="0" w:type="auto"/>
        <w:tblLook w:val="04A0" w:firstRow="1" w:lastRow="0" w:firstColumn="1" w:lastColumn="0" w:noHBand="0" w:noVBand="1"/>
      </w:tblPr>
      <w:tblGrid>
        <w:gridCol w:w="1838"/>
        <w:gridCol w:w="2126"/>
        <w:gridCol w:w="5052"/>
      </w:tblGrid>
      <w:tr w:rsidR="00F602F3" w:rsidRPr="002A27D5" w14:paraId="6B512D36" w14:textId="77777777" w:rsidTr="00F6444E">
        <w:trPr>
          <w:trHeight w:val="516"/>
        </w:trPr>
        <w:tc>
          <w:tcPr>
            <w:tcW w:w="1838" w:type="dxa"/>
            <w:shd w:val="clear" w:color="auto" w:fill="14756E" w:themeFill="accent1"/>
          </w:tcPr>
          <w:p w14:paraId="1FE0FCF2" w14:textId="77777777" w:rsidR="00F602F3" w:rsidRPr="00F6444E" w:rsidRDefault="00F602F3" w:rsidP="00227074">
            <w:pPr>
              <w:autoSpaceDE w:val="0"/>
              <w:autoSpaceDN w:val="0"/>
              <w:adjustRightInd w:val="0"/>
              <w:jc w:val="center"/>
              <w:rPr>
                <w:rFonts w:ascii="Georgia" w:hAnsi="Georgia" w:cs="Helvetica"/>
                <w:b/>
                <w:color w:val="FFFFFF" w:themeColor="background1"/>
                <w:sz w:val="24"/>
                <w:szCs w:val="24"/>
                <w:lang w:bidi="hi-IN"/>
              </w:rPr>
            </w:pPr>
            <w:r w:rsidRPr="00F6444E">
              <w:rPr>
                <w:rFonts w:ascii="Georgia" w:hAnsi="Georgia" w:cs="Helvetica"/>
                <w:b/>
                <w:color w:val="FFFFFF" w:themeColor="background1"/>
                <w:sz w:val="24"/>
                <w:szCs w:val="24"/>
                <w:lang w:bidi="hi-IN"/>
              </w:rPr>
              <w:t>Version</w:t>
            </w:r>
          </w:p>
        </w:tc>
        <w:tc>
          <w:tcPr>
            <w:tcW w:w="2126" w:type="dxa"/>
            <w:shd w:val="clear" w:color="auto" w:fill="14756E" w:themeFill="accent1"/>
          </w:tcPr>
          <w:p w14:paraId="15549CDE" w14:textId="77777777" w:rsidR="00F602F3" w:rsidRPr="00F6444E" w:rsidRDefault="00F602F3" w:rsidP="00227074">
            <w:pPr>
              <w:autoSpaceDE w:val="0"/>
              <w:autoSpaceDN w:val="0"/>
              <w:adjustRightInd w:val="0"/>
              <w:jc w:val="center"/>
              <w:rPr>
                <w:rFonts w:ascii="Georgia" w:hAnsi="Georgia" w:cs="Helvetica"/>
                <w:b/>
                <w:color w:val="FFFFFF" w:themeColor="background1"/>
                <w:sz w:val="24"/>
                <w:szCs w:val="24"/>
                <w:lang w:bidi="hi-IN"/>
              </w:rPr>
            </w:pPr>
            <w:r w:rsidRPr="00F6444E">
              <w:rPr>
                <w:rFonts w:ascii="Georgia" w:hAnsi="Georgia" w:cs="Helvetica"/>
                <w:b/>
                <w:color w:val="FFFFFF" w:themeColor="background1"/>
                <w:sz w:val="24"/>
                <w:szCs w:val="24"/>
                <w:lang w:bidi="hi-IN"/>
              </w:rPr>
              <w:t>Date</w:t>
            </w:r>
          </w:p>
        </w:tc>
        <w:tc>
          <w:tcPr>
            <w:tcW w:w="5052" w:type="dxa"/>
            <w:shd w:val="clear" w:color="auto" w:fill="14756E" w:themeFill="accent1"/>
          </w:tcPr>
          <w:p w14:paraId="6A12B907" w14:textId="77777777" w:rsidR="00F602F3" w:rsidRPr="00F6444E" w:rsidRDefault="00F602F3" w:rsidP="00227074">
            <w:pPr>
              <w:autoSpaceDE w:val="0"/>
              <w:autoSpaceDN w:val="0"/>
              <w:adjustRightInd w:val="0"/>
              <w:jc w:val="center"/>
              <w:rPr>
                <w:rFonts w:ascii="Georgia" w:hAnsi="Georgia" w:cs="Helvetica"/>
                <w:b/>
                <w:color w:val="FFFFFF" w:themeColor="background1"/>
                <w:sz w:val="24"/>
                <w:szCs w:val="24"/>
                <w:lang w:bidi="hi-IN"/>
              </w:rPr>
            </w:pPr>
            <w:r w:rsidRPr="00F6444E">
              <w:rPr>
                <w:rFonts w:ascii="Georgia" w:hAnsi="Georgia" w:cs="Helvetica"/>
                <w:b/>
                <w:color w:val="FFFFFF" w:themeColor="background1"/>
                <w:sz w:val="24"/>
                <w:szCs w:val="24"/>
                <w:lang w:bidi="hi-IN"/>
              </w:rPr>
              <w:t>Description</w:t>
            </w:r>
          </w:p>
        </w:tc>
      </w:tr>
      <w:tr w:rsidR="00F602F3" w:rsidRPr="002A27D5" w14:paraId="56585187" w14:textId="77777777" w:rsidTr="00227074">
        <w:trPr>
          <w:trHeight w:val="1228"/>
        </w:trPr>
        <w:tc>
          <w:tcPr>
            <w:tcW w:w="1838" w:type="dxa"/>
            <w:shd w:val="clear" w:color="auto" w:fill="F2F2F2" w:themeFill="background1" w:themeFillShade="F2"/>
          </w:tcPr>
          <w:p w14:paraId="2440717F" w14:textId="77777777" w:rsidR="00F602F3" w:rsidRPr="002A27D5" w:rsidRDefault="00F602F3" w:rsidP="00227074">
            <w:pPr>
              <w:autoSpaceDE w:val="0"/>
              <w:autoSpaceDN w:val="0"/>
              <w:adjustRightInd w:val="0"/>
              <w:rPr>
                <w:rFonts w:ascii="Georgia" w:hAnsi="Georgia" w:cs="Helvetica"/>
                <w:i/>
                <w:iCs/>
                <w:color w:val="595959" w:themeColor="text1" w:themeTint="A6"/>
                <w:sz w:val="24"/>
                <w:szCs w:val="24"/>
                <w:lang w:bidi="hi-IN"/>
              </w:rPr>
            </w:pPr>
            <w:r w:rsidRPr="002A27D5">
              <w:rPr>
                <w:rFonts w:ascii="Georgia" w:hAnsi="Georgia" w:cs="Helvetica"/>
                <w:i/>
                <w:iCs/>
                <w:color w:val="595959" w:themeColor="text1" w:themeTint="A6"/>
                <w:sz w:val="24"/>
                <w:szCs w:val="24"/>
                <w:lang w:bidi="hi-IN"/>
              </w:rPr>
              <w:t>Mention the version number (reverse chronological order)</w:t>
            </w:r>
          </w:p>
        </w:tc>
        <w:tc>
          <w:tcPr>
            <w:tcW w:w="2126" w:type="dxa"/>
            <w:shd w:val="clear" w:color="auto" w:fill="F2F2F2" w:themeFill="background1" w:themeFillShade="F2"/>
          </w:tcPr>
          <w:p w14:paraId="574ED8CC" w14:textId="77777777" w:rsidR="00F602F3" w:rsidRPr="002A27D5" w:rsidRDefault="00F602F3" w:rsidP="00227074">
            <w:pPr>
              <w:autoSpaceDE w:val="0"/>
              <w:autoSpaceDN w:val="0"/>
              <w:adjustRightInd w:val="0"/>
              <w:rPr>
                <w:rFonts w:ascii="Georgia" w:hAnsi="Georgia" w:cs="Helvetica"/>
                <w:i/>
                <w:iCs/>
                <w:sz w:val="24"/>
                <w:szCs w:val="24"/>
                <w:lang w:bidi="hi-IN"/>
              </w:rPr>
            </w:pPr>
            <w:r w:rsidRPr="002A27D5">
              <w:rPr>
                <w:rFonts w:ascii="Georgia" w:hAnsi="Georgia" w:cs="Helvetica"/>
                <w:i/>
                <w:iCs/>
                <w:color w:val="595959" w:themeColor="text1" w:themeTint="A6"/>
                <w:sz w:val="24"/>
                <w:szCs w:val="24"/>
                <w:lang w:bidi="hi-IN"/>
              </w:rPr>
              <w:t xml:space="preserve">Date of completion </w:t>
            </w:r>
          </w:p>
        </w:tc>
        <w:tc>
          <w:tcPr>
            <w:tcW w:w="5052" w:type="dxa"/>
            <w:shd w:val="clear" w:color="auto" w:fill="F2F2F2" w:themeFill="background1" w:themeFillShade="F2"/>
          </w:tcPr>
          <w:p w14:paraId="06DFE4C7" w14:textId="77777777" w:rsidR="00F602F3" w:rsidRPr="002A27D5" w:rsidRDefault="00F602F3" w:rsidP="00227074">
            <w:pPr>
              <w:autoSpaceDE w:val="0"/>
              <w:autoSpaceDN w:val="0"/>
              <w:adjustRightInd w:val="0"/>
              <w:jc w:val="both"/>
              <w:rPr>
                <w:rFonts w:ascii="Georgia" w:hAnsi="Georgia"/>
                <w:i/>
                <w:iCs/>
                <w:color w:val="595959" w:themeColor="text1" w:themeTint="A6"/>
                <w:sz w:val="24"/>
                <w:szCs w:val="24"/>
              </w:rPr>
            </w:pPr>
            <w:r w:rsidRPr="002A27D5">
              <w:rPr>
                <w:rFonts w:ascii="Georgia" w:hAnsi="Georgia"/>
                <w:i/>
                <w:iCs/>
                <w:color w:val="595959" w:themeColor="text1" w:themeTint="A6"/>
                <w:sz w:val="24"/>
                <w:szCs w:val="24"/>
              </w:rPr>
              <w:t>Briefly describe the document or changes made as compared to previous version</w:t>
            </w:r>
          </w:p>
        </w:tc>
      </w:tr>
      <w:tr w:rsidR="00F602F3" w:rsidRPr="002A27D5" w14:paraId="649750F0" w14:textId="77777777" w:rsidTr="00227074">
        <w:trPr>
          <w:trHeight w:val="1228"/>
        </w:trPr>
        <w:tc>
          <w:tcPr>
            <w:tcW w:w="1838" w:type="dxa"/>
            <w:shd w:val="clear" w:color="auto" w:fill="F2F2F2" w:themeFill="background1" w:themeFillShade="F2"/>
          </w:tcPr>
          <w:p w14:paraId="153C7A78" w14:textId="77777777" w:rsidR="00F602F3" w:rsidRPr="002A27D5" w:rsidRDefault="00F602F3" w:rsidP="00227074">
            <w:pPr>
              <w:autoSpaceDE w:val="0"/>
              <w:autoSpaceDN w:val="0"/>
              <w:adjustRightInd w:val="0"/>
              <w:rPr>
                <w:rFonts w:ascii="Georgia" w:hAnsi="Georgia" w:cs="Helvetica"/>
                <w:sz w:val="24"/>
                <w:szCs w:val="24"/>
                <w:lang w:bidi="hi-IN"/>
              </w:rPr>
            </w:pPr>
          </w:p>
        </w:tc>
        <w:tc>
          <w:tcPr>
            <w:tcW w:w="2126" w:type="dxa"/>
            <w:shd w:val="clear" w:color="auto" w:fill="F2F2F2" w:themeFill="background1" w:themeFillShade="F2"/>
          </w:tcPr>
          <w:p w14:paraId="4C32F994" w14:textId="77777777" w:rsidR="00F602F3" w:rsidRPr="002A27D5" w:rsidRDefault="00F602F3" w:rsidP="00227074">
            <w:pPr>
              <w:autoSpaceDE w:val="0"/>
              <w:autoSpaceDN w:val="0"/>
              <w:adjustRightInd w:val="0"/>
              <w:rPr>
                <w:rFonts w:ascii="Georgia" w:hAnsi="Georgia" w:cs="Helvetica"/>
                <w:sz w:val="24"/>
                <w:szCs w:val="24"/>
                <w:lang w:bidi="hi-IN"/>
              </w:rPr>
            </w:pPr>
          </w:p>
        </w:tc>
        <w:tc>
          <w:tcPr>
            <w:tcW w:w="5052" w:type="dxa"/>
            <w:shd w:val="clear" w:color="auto" w:fill="F2F2F2" w:themeFill="background1" w:themeFillShade="F2"/>
          </w:tcPr>
          <w:p w14:paraId="5A9D6E24" w14:textId="77777777" w:rsidR="00F602F3" w:rsidRPr="002A27D5" w:rsidRDefault="00F602F3" w:rsidP="00227074">
            <w:pPr>
              <w:autoSpaceDE w:val="0"/>
              <w:autoSpaceDN w:val="0"/>
              <w:adjustRightInd w:val="0"/>
              <w:jc w:val="both"/>
              <w:rPr>
                <w:rFonts w:ascii="Georgia" w:hAnsi="Georgia"/>
                <w:sz w:val="24"/>
                <w:szCs w:val="24"/>
              </w:rPr>
            </w:pPr>
          </w:p>
        </w:tc>
      </w:tr>
      <w:tr w:rsidR="00F602F3" w:rsidRPr="002A27D5" w14:paraId="5FEBB38E" w14:textId="77777777" w:rsidTr="00227074">
        <w:trPr>
          <w:trHeight w:val="1228"/>
        </w:trPr>
        <w:tc>
          <w:tcPr>
            <w:tcW w:w="1838" w:type="dxa"/>
            <w:shd w:val="clear" w:color="auto" w:fill="F2F2F2" w:themeFill="background1" w:themeFillShade="F2"/>
          </w:tcPr>
          <w:p w14:paraId="1C08FCAD" w14:textId="77777777" w:rsidR="00F602F3" w:rsidRPr="002A27D5" w:rsidRDefault="00F602F3" w:rsidP="00227074">
            <w:pPr>
              <w:autoSpaceDE w:val="0"/>
              <w:autoSpaceDN w:val="0"/>
              <w:adjustRightInd w:val="0"/>
              <w:rPr>
                <w:rFonts w:ascii="Georgia" w:hAnsi="Georgia" w:cs="Helvetica"/>
                <w:sz w:val="24"/>
                <w:szCs w:val="24"/>
                <w:lang w:bidi="hi-IN"/>
              </w:rPr>
            </w:pPr>
          </w:p>
        </w:tc>
        <w:tc>
          <w:tcPr>
            <w:tcW w:w="2126" w:type="dxa"/>
            <w:shd w:val="clear" w:color="auto" w:fill="F2F2F2" w:themeFill="background1" w:themeFillShade="F2"/>
          </w:tcPr>
          <w:p w14:paraId="1FD24B7F" w14:textId="77777777" w:rsidR="00F602F3" w:rsidRPr="002A27D5" w:rsidRDefault="00F602F3" w:rsidP="00227074">
            <w:pPr>
              <w:autoSpaceDE w:val="0"/>
              <w:autoSpaceDN w:val="0"/>
              <w:adjustRightInd w:val="0"/>
              <w:rPr>
                <w:rFonts w:ascii="Georgia" w:hAnsi="Georgia" w:cs="Helvetica"/>
                <w:sz w:val="24"/>
                <w:szCs w:val="24"/>
                <w:highlight w:val="yellow"/>
                <w:lang w:bidi="hi-IN"/>
              </w:rPr>
            </w:pPr>
          </w:p>
        </w:tc>
        <w:tc>
          <w:tcPr>
            <w:tcW w:w="5052" w:type="dxa"/>
            <w:shd w:val="clear" w:color="auto" w:fill="F2F2F2" w:themeFill="background1" w:themeFillShade="F2"/>
          </w:tcPr>
          <w:p w14:paraId="61A70806" w14:textId="77777777" w:rsidR="00F602F3" w:rsidRPr="002A27D5" w:rsidRDefault="00F602F3" w:rsidP="00227074">
            <w:pPr>
              <w:autoSpaceDE w:val="0"/>
              <w:autoSpaceDN w:val="0"/>
              <w:adjustRightInd w:val="0"/>
              <w:jc w:val="both"/>
              <w:rPr>
                <w:rFonts w:ascii="Georgia" w:hAnsi="Georgia" w:cs="Helvetica"/>
                <w:sz w:val="24"/>
                <w:szCs w:val="24"/>
                <w:lang w:bidi="hi-IN"/>
              </w:rPr>
            </w:pPr>
          </w:p>
        </w:tc>
      </w:tr>
    </w:tbl>
    <w:p w14:paraId="70544592" w14:textId="77777777" w:rsidR="00F602F3" w:rsidRPr="002A27D5" w:rsidRDefault="00F602F3" w:rsidP="00F602F3">
      <w:pPr>
        <w:rPr>
          <w:rFonts w:ascii="Georgia" w:hAnsi="Georgia"/>
        </w:rPr>
      </w:pPr>
    </w:p>
    <w:p w14:paraId="6BFDDCF6" w14:textId="77777777" w:rsidR="00F602F3" w:rsidRPr="00A54BEB" w:rsidRDefault="00F602F3" w:rsidP="00F602F3">
      <w:pPr>
        <w:rPr>
          <w:lang w:val="en-GB"/>
        </w:rPr>
      </w:pPr>
    </w:p>
    <w:p w14:paraId="5385F427" w14:textId="77777777" w:rsidR="000B3301" w:rsidRDefault="000B3301" w:rsidP="00F602F3">
      <w:pPr>
        <w:pStyle w:val="Heading1"/>
        <w:jc w:val="center"/>
        <w:rPr>
          <w:noProof/>
        </w:rPr>
      </w:pPr>
    </w:p>
    <w:sectPr w:rsidR="000B3301" w:rsidSect="00086022">
      <w:pgSz w:w="11906" w:h="16838"/>
      <w:pgMar w:top="1440" w:right="1440" w:bottom="1440" w:left="1440" w:header="709"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64413" w14:textId="77777777" w:rsidR="003D4F71" w:rsidRDefault="003D4F71" w:rsidP="00A63A6C">
      <w:pPr>
        <w:spacing w:after="0" w:line="240" w:lineRule="auto"/>
      </w:pPr>
      <w:r>
        <w:separator/>
      </w:r>
    </w:p>
  </w:endnote>
  <w:endnote w:type="continuationSeparator" w:id="0">
    <w:p w14:paraId="30DE58C1" w14:textId="77777777" w:rsidR="003D4F71" w:rsidRDefault="003D4F71" w:rsidP="00A6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Medium Cond">
    <w:panose1 w:val="020B0606030402020204"/>
    <w:charset w:val="00"/>
    <w:family w:val="swiss"/>
    <w:pitch w:val="variable"/>
    <w:sig w:usb0="00000287" w:usb1="00000000" w:usb2="00000000" w:usb3="00000000" w:csb0="0000009F" w:csb1="00000000"/>
  </w:font>
  <w:font w:name="Georgia">
    <w:altName w:val="﷽﷽﷽﷽﷽﷽﷽﷽踀ν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eza Pro">
    <w:altName w:val="﷽﷽﷽﷽﷽﷽﷽﷽o"/>
    <w:panose1 w:val="02000400000000000000"/>
    <w:charset w:val="B2"/>
    <w:family w:val="auto"/>
    <w:pitch w:val="variable"/>
    <w:sig w:usb0="80002001"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BBF67" w14:textId="77777777" w:rsidR="006404A7" w:rsidRDefault="00640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55" w:type="dxa"/>
      <w:tblLook w:val="04A0" w:firstRow="1" w:lastRow="0" w:firstColumn="1" w:lastColumn="0" w:noHBand="0" w:noVBand="1"/>
    </w:tblPr>
    <w:tblGrid>
      <w:gridCol w:w="7513"/>
      <w:gridCol w:w="2842"/>
    </w:tblGrid>
    <w:tr w:rsidR="007232C8" w14:paraId="1E462396" w14:textId="77777777" w:rsidTr="00494220">
      <w:trPr>
        <w:trHeight w:val="106"/>
      </w:trPr>
      <w:tc>
        <w:tcPr>
          <w:tcW w:w="7513" w:type="dxa"/>
        </w:tcPr>
        <w:p w14:paraId="3A47BE24" w14:textId="770D2B8C" w:rsidR="007232C8" w:rsidRPr="001E334D" w:rsidRDefault="007232C8" w:rsidP="00367558">
          <w:pPr>
            <w:pStyle w:val="Footer"/>
            <w:rPr>
              <w:sz w:val="18"/>
              <w:szCs w:val="18"/>
              <w:lang w:val="en-IN"/>
            </w:rPr>
          </w:pPr>
          <w:r w:rsidRPr="001E334D">
            <w:rPr>
              <w:sz w:val="18"/>
              <w:szCs w:val="18"/>
              <w:lang w:val="en-IN"/>
            </w:rPr>
            <w:t xml:space="preserve">Carbon Registry – India | </w:t>
          </w:r>
          <w:r w:rsidRPr="001E334D">
            <w:rPr>
              <w:sz w:val="18"/>
              <w:szCs w:val="18"/>
            </w:rPr>
            <w:t>Network for Certification and Conservations of Forests</w:t>
          </w:r>
          <w:r w:rsidR="00227074">
            <w:rPr>
              <w:sz w:val="18"/>
              <w:szCs w:val="18"/>
            </w:rPr>
            <w:t xml:space="preserve">                                            </w:t>
          </w:r>
        </w:p>
      </w:tc>
      <w:tc>
        <w:tcPr>
          <w:tcW w:w="2842" w:type="dxa"/>
        </w:tcPr>
        <w:p w14:paraId="6D562E96" w14:textId="38A06184" w:rsidR="007232C8" w:rsidRPr="00494220" w:rsidRDefault="007232C8" w:rsidP="00367558">
          <w:pPr>
            <w:pStyle w:val="Footer"/>
            <w:pBdr>
              <w:top w:val="single" w:sz="4" w:space="0" w:color="D9D9D9" w:themeColor="background1" w:themeShade="D9"/>
            </w:pBdr>
            <w:jc w:val="right"/>
            <w:rPr>
              <w:color w:val="FFFFFF" w:themeColor="background1"/>
            </w:rPr>
          </w:pPr>
          <w:r>
            <w:rPr>
              <w:color w:val="FFFFFF" w:themeColor="background1"/>
            </w:rPr>
            <w:t xml:space="preserve">  </w:t>
          </w:r>
          <w:sdt>
            <w:sdtPr>
              <w:rPr>
                <w:color w:val="FFFFFF" w:themeColor="background1"/>
              </w:rPr>
              <w:id w:val="-1573194210"/>
              <w:docPartObj>
                <w:docPartGallery w:val="Page Numbers (Bottom of Page)"/>
                <w:docPartUnique/>
              </w:docPartObj>
            </w:sdtPr>
            <w:sdtEndPr>
              <w:rPr>
                <w:spacing w:val="60"/>
              </w:rPr>
            </w:sdtEndPr>
            <w:sdtContent>
              <w:r w:rsidRPr="00494220">
                <w:rPr>
                  <w:color w:val="FFFFFF" w:themeColor="background1"/>
                </w:rPr>
                <w:fldChar w:fldCharType="begin"/>
              </w:r>
              <w:r w:rsidRPr="00494220">
                <w:rPr>
                  <w:color w:val="FFFFFF" w:themeColor="background1"/>
                </w:rPr>
                <w:instrText xml:space="preserve"> PAGE   \* MERGEFORMAT </w:instrText>
              </w:r>
              <w:r w:rsidRPr="00494220">
                <w:rPr>
                  <w:color w:val="FFFFFF" w:themeColor="background1"/>
                </w:rPr>
                <w:fldChar w:fldCharType="separate"/>
              </w:r>
              <w:r w:rsidRPr="00494220">
                <w:rPr>
                  <w:color w:val="FFFFFF" w:themeColor="background1"/>
                </w:rPr>
                <w:t>1</w:t>
              </w:r>
              <w:r w:rsidRPr="00494220">
                <w:rPr>
                  <w:noProof/>
                  <w:color w:val="FFFFFF" w:themeColor="background1"/>
                </w:rPr>
                <w:fldChar w:fldCharType="end"/>
              </w:r>
              <w:r w:rsidRPr="00494220">
                <w:rPr>
                  <w:color w:val="FFFFFF" w:themeColor="background1"/>
                </w:rPr>
                <w:t xml:space="preserve"> | </w:t>
              </w:r>
              <w:bookmarkStart w:id="2" w:name="_Hlk82437833"/>
              <w:r w:rsidRPr="00494220">
                <w:rPr>
                  <w:color w:val="FFFFFF" w:themeColor="background1"/>
                  <w:spacing w:val="60"/>
                </w:rPr>
                <w:t>Page</w:t>
              </w:r>
            </w:sdtContent>
          </w:sdt>
          <w:bookmarkEnd w:id="2"/>
        </w:p>
      </w:tc>
    </w:tr>
  </w:tbl>
  <w:p w14:paraId="586B5664" w14:textId="5F6C4FE9" w:rsidR="007232C8" w:rsidRDefault="007232C8" w:rsidP="00494220">
    <w:pPr>
      <w:pStyle w:val="Footer"/>
      <w:tabs>
        <w:tab w:val="clear" w:pos="4680"/>
        <w:tab w:val="clear" w:pos="9360"/>
        <w:tab w:val="left" w:pos="860"/>
        <w:tab w:val="center" w:pos="5040"/>
      </w:tabs>
    </w:pPr>
    <w:r>
      <w:rPr>
        <w:noProof/>
      </w:rPr>
      <mc:AlternateContent>
        <mc:Choice Requires="wps">
          <w:drawing>
            <wp:anchor distT="0" distB="0" distL="114300" distR="114300" simplePos="0" relativeHeight="251659264" behindDoc="1" locked="0" layoutInCell="1" allowOverlap="1" wp14:anchorId="37197195" wp14:editId="1A098DBD">
              <wp:simplePos x="0" y="0"/>
              <wp:positionH relativeFrom="page">
                <wp:align>right</wp:align>
              </wp:positionH>
              <wp:positionV relativeFrom="paragraph">
                <wp:posOffset>-347345</wp:posOffset>
              </wp:positionV>
              <wp:extent cx="2784475" cy="961697"/>
              <wp:effectExtent l="0" t="0" r="0"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84475" cy="96169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665609BA" id="Rectangle 17" o:spid="_x0000_s1026" style="position:absolute;margin-left:168.05pt;margin-top:-27.35pt;width:219.25pt;height:75.7pt;z-index:-25165721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" fillcolor="#14756e [3204]" stroked="f" strokeweight="1pt">
              <w10:wrap anchorx="page"/>
            </v:rect>
          </w:pict>
        </mc:Fallback>
      </mc:AlternateConten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12C22" w14:textId="77777777" w:rsidR="006404A7" w:rsidRDefault="006404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9032931"/>
      <w:docPartObj>
        <w:docPartGallery w:val="Page Numbers (Bottom of Page)"/>
        <w:docPartUnique/>
      </w:docPartObj>
    </w:sdtPr>
    <w:sdtEndPr>
      <w:rPr>
        <w:rStyle w:val="PageNumber"/>
      </w:rPr>
    </w:sdtEndPr>
    <w:sdtContent>
      <w:p w14:paraId="71F9AE8B" w14:textId="77777777" w:rsidR="00227074" w:rsidRDefault="00227074" w:rsidP="002270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A9FEB7" w14:textId="77777777" w:rsidR="00227074" w:rsidRDefault="00227074" w:rsidP="002270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432F1" w14:textId="77777777" w:rsidR="003D4F71" w:rsidRDefault="003D4F71" w:rsidP="00A63A6C">
      <w:pPr>
        <w:spacing w:after="0" w:line="240" w:lineRule="auto"/>
      </w:pPr>
      <w:r>
        <w:separator/>
      </w:r>
    </w:p>
  </w:footnote>
  <w:footnote w:type="continuationSeparator" w:id="0">
    <w:p w14:paraId="2C94BEC6" w14:textId="77777777" w:rsidR="003D4F71" w:rsidRDefault="003D4F71" w:rsidP="00A6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0D3C9" w14:textId="77777777" w:rsidR="006404A7" w:rsidRDefault="00640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4AB7D" w14:textId="2B1C640F" w:rsidR="00227074" w:rsidRPr="00D20BF2" w:rsidRDefault="00227074">
    <w:pPr>
      <w:pStyle w:val="Header"/>
      <w:rPr>
        <w:rFonts w:ascii="Georgia" w:hAnsi="Georgia"/>
        <w:i/>
        <w:iCs/>
        <w:sz w:val="20"/>
        <w:szCs w:val="20"/>
      </w:rPr>
    </w:pPr>
    <w:r w:rsidRPr="00BC2F3B">
      <w:rPr>
        <w:rFonts w:ascii="Georgia" w:eastAsia="Calibri" w:hAnsi="Georgia" w:cs="Times New Roman"/>
        <w:i/>
        <w:iCs/>
        <w:color w:val="auto"/>
        <w:spacing w:val="2"/>
        <w:kern w:val="21"/>
        <w:sz w:val="20"/>
        <w:szCs w:val="20"/>
        <w:lang w:val="en-GB"/>
      </w:rPr>
      <w:t>CR</w:t>
    </w:r>
    <w:r w:rsidRPr="0025324F">
      <w:rPr>
        <w:rFonts w:ascii="Georgia" w:hAnsi="Georgia"/>
        <w:i/>
        <w:iCs/>
        <w:sz w:val="20"/>
        <w:szCs w:val="20"/>
      </w:rPr>
      <w:t>-I</w:t>
    </w:r>
    <w:r>
      <w:rPr>
        <w:rFonts w:ascii="Georgia" w:hAnsi="Georgia"/>
        <w:i/>
        <w:iCs/>
        <w:sz w:val="20"/>
        <w:szCs w:val="20"/>
      </w:rPr>
      <w:t xml:space="preserve"> MR</w:t>
    </w:r>
    <w:r w:rsidRPr="0025324F">
      <w:rPr>
        <w:rFonts w:ascii="Georgia" w:hAnsi="Georgia"/>
        <w:i/>
        <w:iCs/>
        <w:sz w:val="20"/>
        <w:szCs w:val="20"/>
      </w:rPr>
      <w:t xml:space="preserve"> Template Ver1.0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2F94" w14:textId="77777777" w:rsidR="006404A7" w:rsidRDefault="00640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BC47B8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5414A"/>
    <w:multiLevelType w:val="hybridMultilevel"/>
    <w:tmpl w:val="FDE25D0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326D4D"/>
    <w:multiLevelType w:val="hybridMultilevel"/>
    <w:tmpl w:val="FC12D6B8"/>
    <w:lvl w:ilvl="0" w:tplc="A5B0D44A">
      <w:start w:val="1"/>
      <w:numFmt w:val="bullet"/>
      <w:lvlText w:val=""/>
      <w:lvlJc w:val="left"/>
      <w:pPr>
        <w:ind w:left="720" w:hanging="360"/>
      </w:pPr>
      <w:rPr>
        <w:rFonts w:ascii="Symbol" w:hAnsi="Symbol" w:hint="default"/>
        <w:color w:val="14756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027F"/>
    <w:multiLevelType w:val="hybridMultilevel"/>
    <w:tmpl w:val="C2C6B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4855BD7"/>
    <w:multiLevelType w:val="hybridMultilevel"/>
    <w:tmpl w:val="375C2CF0"/>
    <w:lvl w:ilvl="0" w:tplc="6E10B5D0">
      <w:start w:val="1"/>
      <w:numFmt w:val="lowerRoman"/>
      <w:lvlText w:val="(%1)"/>
      <w:lvlJc w:val="left"/>
      <w:pPr>
        <w:ind w:left="1080" w:hanging="720"/>
      </w:pPr>
      <w:rPr>
        <w:rFonts w:hint="default"/>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A40A1"/>
    <w:multiLevelType w:val="hybridMultilevel"/>
    <w:tmpl w:val="9DC07782"/>
    <w:lvl w:ilvl="0" w:tplc="5DA4DD18">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155E74C1"/>
    <w:multiLevelType w:val="hybridMultilevel"/>
    <w:tmpl w:val="F6EE88F4"/>
    <w:lvl w:ilvl="0" w:tplc="14EE602C">
      <w:start w:val="1"/>
      <w:numFmt w:val="bullet"/>
      <w:lvlText w:val="►"/>
      <w:lvlJc w:val="left"/>
      <w:pPr>
        <w:ind w:left="720" w:hanging="360"/>
      </w:pPr>
      <w:rPr>
        <w:rFonts w:ascii="Franklin Gothic Medium Cond" w:hAnsi="Franklin Gothic Medium Cond" w:hint="default"/>
        <w:color w:val="14756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B2D9C"/>
    <w:multiLevelType w:val="hybridMultilevel"/>
    <w:tmpl w:val="A4528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12947"/>
    <w:multiLevelType w:val="hybridMultilevel"/>
    <w:tmpl w:val="97B0DEF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D1E3264"/>
    <w:multiLevelType w:val="hybridMultilevel"/>
    <w:tmpl w:val="4B6821B2"/>
    <w:lvl w:ilvl="0" w:tplc="21483578">
      <w:start w:val="1"/>
      <w:numFmt w:val="lowerRoman"/>
      <w:lvlText w:val="%1)"/>
      <w:lvlJc w:val="right"/>
      <w:pPr>
        <w:ind w:left="1440" w:hanging="360"/>
      </w:pPr>
      <w:rPr>
        <w:rFonts w:ascii="Georgia" w:eastAsiaTheme="minorHAnsi" w:hAnsi="Georgia" w:cstheme="minorBidi"/>
        <w:b w:val="0"/>
        <w:bCs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EE6265D"/>
    <w:multiLevelType w:val="hybridMultilevel"/>
    <w:tmpl w:val="8A2419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32327CB"/>
    <w:multiLevelType w:val="multilevel"/>
    <w:tmpl w:val="8D0453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Georgia" w:hAnsi="Georgia" w:hint="default"/>
        <w:b/>
        <w:bCs/>
        <w:color w:val="0F5751" w:themeColor="accent1" w:themeShade="B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B42599"/>
    <w:multiLevelType w:val="hybridMultilevel"/>
    <w:tmpl w:val="3F70F6DA"/>
    <w:lvl w:ilvl="0" w:tplc="6CC4F7C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F2017B5"/>
    <w:multiLevelType w:val="multilevel"/>
    <w:tmpl w:val="6AC8FC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5A54D0"/>
    <w:multiLevelType w:val="hybridMultilevel"/>
    <w:tmpl w:val="9F66A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B95AA8"/>
    <w:multiLevelType w:val="multilevel"/>
    <w:tmpl w:val="314241E4"/>
    <w:lvl w:ilvl="0">
      <w:start w:val="1"/>
      <w:numFmt w:val="decimal"/>
      <w:lvlText w:val="%1."/>
      <w:lvlJc w:val="left"/>
      <w:pPr>
        <w:ind w:left="630" w:hanging="360"/>
      </w:pPr>
      <w:rPr>
        <w:b/>
        <w:bCs/>
      </w:rPr>
    </w:lvl>
    <w:lvl w:ilvl="1">
      <w:start w:val="1"/>
      <w:numFmt w:val="decimal"/>
      <w:lvlText w:val="%1.%2"/>
      <w:lvlJc w:val="left"/>
      <w:pPr>
        <w:ind w:left="720" w:hanging="360"/>
      </w:pPr>
      <w:rPr>
        <w:rFonts w:ascii="Georgia" w:hAnsi="Georgia" w:hint="default"/>
        <w:b/>
        <w:bCs/>
        <w:color w:val="0F5751" w:themeColor="accent1" w:themeShade="BF"/>
        <w:sz w:val="24"/>
        <w:szCs w:val="24"/>
      </w:rPr>
    </w:lvl>
    <w:lvl w:ilvl="2">
      <w:start w:val="1"/>
      <w:numFmt w:val="decima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9951B34"/>
    <w:multiLevelType w:val="hybridMultilevel"/>
    <w:tmpl w:val="20409CB0"/>
    <w:lvl w:ilvl="0" w:tplc="A1862C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04404C"/>
    <w:multiLevelType w:val="hybridMultilevel"/>
    <w:tmpl w:val="CA42F586"/>
    <w:lvl w:ilvl="0" w:tplc="75ACBA88">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A060428"/>
    <w:multiLevelType w:val="hybridMultilevel"/>
    <w:tmpl w:val="69C87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D27BD4"/>
    <w:multiLevelType w:val="hybridMultilevel"/>
    <w:tmpl w:val="7AC44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779F9"/>
    <w:multiLevelType w:val="hybridMultilevel"/>
    <w:tmpl w:val="0A688AF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3E71510"/>
    <w:multiLevelType w:val="hybridMultilevel"/>
    <w:tmpl w:val="86AE44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7341CCC"/>
    <w:multiLevelType w:val="hybridMultilevel"/>
    <w:tmpl w:val="7F207362"/>
    <w:lvl w:ilvl="0" w:tplc="D9EE1758">
      <w:start w:val="1"/>
      <w:numFmt w:val="lowerRoman"/>
      <w:lvlText w:val="(%1)"/>
      <w:lvlJc w:val="left"/>
      <w:pPr>
        <w:ind w:left="1080" w:hanging="720"/>
      </w:pPr>
      <w:rPr>
        <w:rFonts w:hint="default"/>
        <w:i w:val="0"/>
        <w:iCs w:val="0"/>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0F00A1"/>
    <w:multiLevelType w:val="hybridMultilevel"/>
    <w:tmpl w:val="89E24E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D170CF3"/>
    <w:multiLevelType w:val="hybridMultilevel"/>
    <w:tmpl w:val="D7928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600ED4"/>
    <w:multiLevelType w:val="hybridMultilevel"/>
    <w:tmpl w:val="FFFFFFFF"/>
    <w:lvl w:ilvl="0" w:tplc="18AE3AE0">
      <w:start w:val="1"/>
      <w:numFmt w:val="bullet"/>
      <w:lvlText w:val=""/>
      <w:lvlJc w:val="left"/>
      <w:pPr>
        <w:ind w:left="720" w:hanging="360"/>
      </w:pPr>
      <w:rPr>
        <w:rFonts w:ascii="Symbol" w:hAnsi="Symbol" w:hint="default"/>
      </w:rPr>
    </w:lvl>
    <w:lvl w:ilvl="1" w:tplc="0E9CF282">
      <w:start w:val="1"/>
      <w:numFmt w:val="bullet"/>
      <w:lvlText w:val="o"/>
      <w:lvlJc w:val="left"/>
      <w:pPr>
        <w:ind w:left="1440" w:hanging="360"/>
      </w:pPr>
      <w:rPr>
        <w:rFonts w:ascii="Courier New" w:hAnsi="Courier New" w:hint="default"/>
      </w:rPr>
    </w:lvl>
    <w:lvl w:ilvl="2" w:tplc="FF0C1954">
      <w:start w:val="1"/>
      <w:numFmt w:val="bullet"/>
      <w:lvlText w:val=""/>
      <w:lvlJc w:val="left"/>
      <w:pPr>
        <w:ind w:left="2160" w:hanging="360"/>
      </w:pPr>
      <w:rPr>
        <w:rFonts w:ascii="Wingdings" w:hAnsi="Wingdings" w:hint="default"/>
      </w:rPr>
    </w:lvl>
    <w:lvl w:ilvl="3" w:tplc="26D8A16C">
      <w:start w:val="1"/>
      <w:numFmt w:val="bullet"/>
      <w:lvlText w:val=""/>
      <w:lvlJc w:val="left"/>
      <w:pPr>
        <w:ind w:left="2880" w:hanging="360"/>
      </w:pPr>
      <w:rPr>
        <w:rFonts w:ascii="Symbol" w:hAnsi="Symbol" w:hint="default"/>
      </w:rPr>
    </w:lvl>
    <w:lvl w:ilvl="4" w:tplc="148A731E">
      <w:start w:val="1"/>
      <w:numFmt w:val="bullet"/>
      <w:lvlText w:val="o"/>
      <w:lvlJc w:val="left"/>
      <w:pPr>
        <w:ind w:left="3600" w:hanging="360"/>
      </w:pPr>
      <w:rPr>
        <w:rFonts w:ascii="Courier New" w:hAnsi="Courier New" w:hint="default"/>
      </w:rPr>
    </w:lvl>
    <w:lvl w:ilvl="5" w:tplc="C3867EE4">
      <w:start w:val="1"/>
      <w:numFmt w:val="bullet"/>
      <w:lvlText w:val=""/>
      <w:lvlJc w:val="left"/>
      <w:pPr>
        <w:ind w:left="4320" w:hanging="360"/>
      </w:pPr>
      <w:rPr>
        <w:rFonts w:ascii="Wingdings" w:hAnsi="Wingdings" w:hint="default"/>
      </w:rPr>
    </w:lvl>
    <w:lvl w:ilvl="6" w:tplc="76089744">
      <w:start w:val="1"/>
      <w:numFmt w:val="bullet"/>
      <w:lvlText w:val=""/>
      <w:lvlJc w:val="left"/>
      <w:pPr>
        <w:ind w:left="5040" w:hanging="360"/>
      </w:pPr>
      <w:rPr>
        <w:rFonts w:ascii="Symbol" w:hAnsi="Symbol" w:hint="default"/>
      </w:rPr>
    </w:lvl>
    <w:lvl w:ilvl="7" w:tplc="83609886">
      <w:start w:val="1"/>
      <w:numFmt w:val="bullet"/>
      <w:lvlText w:val="o"/>
      <w:lvlJc w:val="left"/>
      <w:pPr>
        <w:ind w:left="5760" w:hanging="360"/>
      </w:pPr>
      <w:rPr>
        <w:rFonts w:ascii="Courier New" w:hAnsi="Courier New" w:hint="default"/>
      </w:rPr>
    </w:lvl>
    <w:lvl w:ilvl="8" w:tplc="F47C01BA">
      <w:start w:val="1"/>
      <w:numFmt w:val="bullet"/>
      <w:lvlText w:val=""/>
      <w:lvlJc w:val="left"/>
      <w:pPr>
        <w:ind w:left="6480" w:hanging="360"/>
      </w:pPr>
      <w:rPr>
        <w:rFonts w:ascii="Wingdings" w:hAnsi="Wingdings" w:hint="default"/>
      </w:rPr>
    </w:lvl>
  </w:abstractNum>
  <w:abstractNum w:abstractNumId="26" w15:restartNumberingAfterBreak="0">
    <w:nsid w:val="6434705F"/>
    <w:multiLevelType w:val="hybridMultilevel"/>
    <w:tmpl w:val="83BEB6F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64D6DD7"/>
    <w:multiLevelType w:val="hybridMultilevel"/>
    <w:tmpl w:val="41FE3A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78B182C"/>
    <w:multiLevelType w:val="hybridMultilevel"/>
    <w:tmpl w:val="5616D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BC342A"/>
    <w:multiLevelType w:val="hybridMultilevel"/>
    <w:tmpl w:val="3012AC96"/>
    <w:lvl w:ilvl="0" w:tplc="AA0285CC">
      <w:start w:val="1"/>
      <w:numFmt w:val="bullet"/>
      <w:pStyle w:val="ListBullet"/>
      <w:lvlText w:val="►"/>
      <w:lvlJc w:val="left"/>
      <w:pPr>
        <w:ind w:left="720" w:hanging="360"/>
      </w:pPr>
      <w:rPr>
        <w:rFonts w:ascii="Franklin Gothic Medium Cond" w:hAnsi="Franklin Gothic Medium Cond" w:hint="default"/>
        <w:color w:val="14756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82C67"/>
    <w:multiLevelType w:val="hybridMultilevel"/>
    <w:tmpl w:val="414A0F5E"/>
    <w:lvl w:ilvl="0" w:tplc="F306DAFE">
      <w:start w:val="1"/>
      <w:numFmt w:val="lowerRoman"/>
      <w:lvlText w:val="(%1)"/>
      <w:lvlJc w:val="left"/>
      <w:pPr>
        <w:ind w:left="1440" w:hanging="720"/>
      </w:pPr>
      <w:rPr>
        <w:rFonts w:hint="default"/>
        <w:i w:val="0"/>
        <w:iCs w:val="0"/>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EC67C33"/>
    <w:multiLevelType w:val="multilevel"/>
    <w:tmpl w:val="1480CBB6"/>
    <w:lvl w:ilvl="0">
      <w:start w:val="1"/>
      <w:numFmt w:val="decimal"/>
      <w:lvlText w:val="%1."/>
      <w:lvlJc w:val="left"/>
      <w:pPr>
        <w:ind w:left="720" w:hanging="360"/>
      </w:pPr>
      <w:rPr>
        <w:rFonts w:hint="default"/>
      </w:rPr>
    </w:lvl>
    <w:lvl w:ilvl="1">
      <w:start w:val="1"/>
      <w:numFmt w:val="decimal"/>
      <w:lvlText w:val="%1.%2"/>
      <w:lvlJc w:val="left"/>
      <w:pPr>
        <w:ind w:left="1080" w:hanging="720"/>
      </w:pPr>
      <w:rPr>
        <w:rFonts w:ascii="Georgia" w:hAnsi="Georgia" w:hint="default"/>
        <w:b w:val="0"/>
        <w:bCs w:val="0"/>
        <w:sz w:val="24"/>
        <w:szCs w:val="24"/>
      </w:rPr>
    </w:lvl>
    <w:lvl w:ilvl="2">
      <w:start w:val="1"/>
      <w:numFmt w:val="decimal"/>
      <w:lvlText w:val="%1.%2.%3"/>
      <w:lvlJc w:val="left"/>
      <w:pPr>
        <w:ind w:left="1080" w:hanging="720"/>
      </w:pPr>
      <w:rPr>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ED40662"/>
    <w:multiLevelType w:val="hybridMultilevel"/>
    <w:tmpl w:val="CB6EF7C4"/>
    <w:lvl w:ilvl="0" w:tplc="DC2AF218">
      <w:start w:val="1"/>
      <w:numFmt w:val="decimal"/>
      <w:lvlText w:val="%1."/>
      <w:lvlJc w:val="left"/>
      <w:pPr>
        <w:ind w:left="720" w:hanging="360"/>
      </w:pPr>
      <w:rPr>
        <w:rFonts w:ascii="Georgia" w:hAnsi="Georg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1E09FD"/>
    <w:multiLevelType w:val="hybridMultilevel"/>
    <w:tmpl w:val="7814FEB6"/>
    <w:lvl w:ilvl="0" w:tplc="CCE4DA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0F544BE"/>
    <w:multiLevelType w:val="hybridMultilevel"/>
    <w:tmpl w:val="01185C56"/>
    <w:lvl w:ilvl="0" w:tplc="6352BACE">
      <w:start w:val="1"/>
      <w:numFmt w:val="lowerRoman"/>
      <w:lvlText w:val="%1)"/>
      <w:lvlJc w:val="left"/>
      <w:pPr>
        <w:ind w:left="1800" w:hanging="72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15:restartNumberingAfterBreak="0">
    <w:nsid w:val="72002EB3"/>
    <w:multiLevelType w:val="hybridMultilevel"/>
    <w:tmpl w:val="6648514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6FE4A01"/>
    <w:multiLevelType w:val="hybridMultilevel"/>
    <w:tmpl w:val="740E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20DDA"/>
    <w:multiLevelType w:val="multilevel"/>
    <w:tmpl w:val="20CA4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540764"/>
    <w:multiLevelType w:val="hybridMultilevel"/>
    <w:tmpl w:val="83B8888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36"/>
  </w:num>
  <w:num w:numId="3">
    <w:abstractNumId w:val="29"/>
  </w:num>
  <w:num w:numId="4">
    <w:abstractNumId w:val="0"/>
  </w:num>
  <w:num w:numId="5">
    <w:abstractNumId w:val="2"/>
  </w:num>
  <w:num w:numId="6">
    <w:abstractNumId w:val="31"/>
  </w:num>
  <w:num w:numId="7">
    <w:abstractNumId w:val="9"/>
  </w:num>
  <w:num w:numId="8">
    <w:abstractNumId w:val="10"/>
  </w:num>
  <w:num w:numId="9">
    <w:abstractNumId w:val="23"/>
  </w:num>
  <w:num w:numId="10">
    <w:abstractNumId w:val="21"/>
  </w:num>
  <w:num w:numId="11">
    <w:abstractNumId w:val="17"/>
  </w:num>
  <w:num w:numId="12">
    <w:abstractNumId w:val="3"/>
  </w:num>
  <w:num w:numId="13">
    <w:abstractNumId w:val="27"/>
  </w:num>
  <w:num w:numId="14">
    <w:abstractNumId w:val="35"/>
  </w:num>
  <w:num w:numId="15">
    <w:abstractNumId w:val="26"/>
  </w:num>
  <w:num w:numId="16">
    <w:abstractNumId w:val="20"/>
  </w:num>
  <w:num w:numId="17">
    <w:abstractNumId w:val="8"/>
  </w:num>
  <w:num w:numId="18">
    <w:abstractNumId w:val="38"/>
  </w:num>
  <w:num w:numId="19">
    <w:abstractNumId w:val="1"/>
  </w:num>
  <w:num w:numId="20">
    <w:abstractNumId w:val="34"/>
  </w:num>
  <w:num w:numId="21">
    <w:abstractNumId w:val="5"/>
  </w:num>
  <w:num w:numId="22">
    <w:abstractNumId w:val="19"/>
  </w:num>
  <w:num w:numId="23">
    <w:abstractNumId w:val="11"/>
  </w:num>
  <w:num w:numId="24">
    <w:abstractNumId w:val="12"/>
  </w:num>
  <w:num w:numId="25">
    <w:abstractNumId w:val="24"/>
  </w:num>
  <w:num w:numId="26">
    <w:abstractNumId w:val="22"/>
  </w:num>
  <w:num w:numId="27">
    <w:abstractNumId w:val="37"/>
  </w:num>
  <w:num w:numId="28">
    <w:abstractNumId w:val="4"/>
  </w:num>
  <w:num w:numId="29">
    <w:abstractNumId w:val="16"/>
  </w:num>
  <w:num w:numId="30">
    <w:abstractNumId w:val="14"/>
  </w:num>
  <w:num w:numId="31">
    <w:abstractNumId w:val="13"/>
  </w:num>
  <w:num w:numId="32">
    <w:abstractNumId w:val="30"/>
  </w:num>
  <w:num w:numId="33">
    <w:abstractNumId w:val="18"/>
  </w:num>
  <w:num w:numId="34">
    <w:abstractNumId w:val="33"/>
  </w:num>
  <w:num w:numId="35">
    <w:abstractNumId w:val="28"/>
  </w:num>
  <w:num w:numId="36">
    <w:abstractNumId w:val="25"/>
  </w:num>
  <w:num w:numId="37">
    <w:abstractNumId w:val="15"/>
  </w:num>
  <w:num w:numId="38">
    <w:abstractNumId w:val="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removePersonalInformation/>
  <w:removeDateAndTime/>
  <w:proofState w:spelling="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rQ0MLU0NDczNjRQ0lEKTi0uzszPAykwqQUArrNvbiwAAAA="/>
  </w:docVars>
  <w:rsids>
    <w:rsidRoot w:val="00BF62DA"/>
    <w:rsid w:val="00002642"/>
    <w:rsid w:val="000035F7"/>
    <w:rsid w:val="0001487E"/>
    <w:rsid w:val="0001638A"/>
    <w:rsid w:val="00024F90"/>
    <w:rsid w:val="0002620A"/>
    <w:rsid w:val="00037F6E"/>
    <w:rsid w:val="00047CE7"/>
    <w:rsid w:val="000516BB"/>
    <w:rsid w:val="000529F1"/>
    <w:rsid w:val="00053705"/>
    <w:rsid w:val="0005379A"/>
    <w:rsid w:val="00055653"/>
    <w:rsid w:val="0006324A"/>
    <w:rsid w:val="00073B4F"/>
    <w:rsid w:val="000832CC"/>
    <w:rsid w:val="00084FF8"/>
    <w:rsid w:val="00086022"/>
    <w:rsid w:val="0008671B"/>
    <w:rsid w:val="00087ED6"/>
    <w:rsid w:val="000A21EC"/>
    <w:rsid w:val="000B3301"/>
    <w:rsid w:val="000B3B89"/>
    <w:rsid w:val="000B451E"/>
    <w:rsid w:val="000D64C5"/>
    <w:rsid w:val="000F323E"/>
    <w:rsid w:val="00110B73"/>
    <w:rsid w:val="001163AE"/>
    <w:rsid w:val="001237B0"/>
    <w:rsid w:val="001401F6"/>
    <w:rsid w:val="00183CD0"/>
    <w:rsid w:val="00194C4E"/>
    <w:rsid w:val="00197414"/>
    <w:rsid w:val="001B3360"/>
    <w:rsid w:val="001B512E"/>
    <w:rsid w:val="001C0384"/>
    <w:rsid w:val="001D0736"/>
    <w:rsid w:val="001E2618"/>
    <w:rsid w:val="001E334D"/>
    <w:rsid w:val="001F5C05"/>
    <w:rsid w:val="001F682E"/>
    <w:rsid w:val="001F7BC5"/>
    <w:rsid w:val="0021311F"/>
    <w:rsid w:val="00220B9B"/>
    <w:rsid w:val="00227074"/>
    <w:rsid w:val="002669F8"/>
    <w:rsid w:val="0028265E"/>
    <w:rsid w:val="002A4639"/>
    <w:rsid w:val="002B4439"/>
    <w:rsid w:val="002D05A7"/>
    <w:rsid w:val="002D7002"/>
    <w:rsid w:val="002E700F"/>
    <w:rsid w:val="002F517F"/>
    <w:rsid w:val="00310C8A"/>
    <w:rsid w:val="003125E8"/>
    <w:rsid w:val="003129F0"/>
    <w:rsid w:val="00317BB3"/>
    <w:rsid w:val="0032122F"/>
    <w:rsid w:val="00321B7D"/>
    <w:rsid w:val="00327A7B"/>
    <w:rsid w:val="0033160C"/>
    <w:rsid w:val="00332026"/>
    <w:rsid w:val="00333AAD"/>
    <w:rsid w:val="00333F79"/>
    <w:rsid w:val="0033767E"/>
    <w:rsid w:val="00346FEB"/>
    <w:rsid w:val="00367558"/>
    <w:rsid w:val="00381EF1"/>
    <w:rsid w:val="00384B99"/>
    <w:rsid w:val="003A290D"/>
    <w:rsid w:val="003C2F6B"/>
    <w:rsid w:val="003D0860"/>
    <w:rsid w:val="003D1F96"/>
    <w:rsid w:val="003D3BC9"/>
    <w:rsid w:val="003D4F71"/>
    <w:rsid w:val="003D7B43"/>
    <w:rsid w:val="003E0430"/>
    <w:rsid w:val="003E3496"/>
    <w:rsid w:val="003F234D"/>
    <w:rsid w:val="00415AB0"/>
    <w:rsid w:val="0041769B"/>
    <w:rsid w:val="004240BC"/>
    <w:rsid w:val="00427B4E"/>
    <w:rsid w:val="0045138B"/>
    <w:rsid w:val="00475E10"/>
    <w:rsid w:val="00494220"/>
    <w:rsid w:val="004A7CCE"/>
    <w:rsid w:val="004C0C3F"/>
    <w:rsid w:val="004C43D2"/>
    <w:rsid w:val="004C6B8A"/>
    <w:rsid w:val="004E4BD9"/>
    <w:rsid w:val="004E5762"/>
    <w:rsid w:val="004F50E0"/>
    <w:rsid w:val="00503CB7"/>
    <w:rsid w:val="00506E3F"/>
    <w:rsid w:val="00506F77"/>
    <w:rsid w:val="00514CCA"/>
    <w:rsid w:val="00522DD6"/>
    <w:rsid w:val="00533DB7"/>
    <w:rsid w:val="00547276"/>
    <w:rsid w:val="00561E98"/>
    <w:rsid w:val="005729DE"/>
    <w:rsid w:val="0058035A"/>
    <w:rsid w:val="00580F98"/>
    <w:rsid w:val="005840AF"/>
    <w:rsid w:val="00593A70"/>
    <w:rsid w:val="00593F53"/>
    <w:rsid w:val="005975B9"/>
    <w:rsid w:val="005978FD"/>
    <w:rsid w:val="005A20B8"/>
    <w:rsid w:val="005A586E"/>
    <w:rsid w:val="005B015D"/>
    <w:rsid w:val="005B1DED"/>
    <w:rsid w:val="005B275C"/>
    <w:rsid w:val="005B6BBD"/>
    <w:rsid w:val="005C218D"/>
    <w:rsid w:val="005D4319"/>
    <w:rsid w:val="005D71BA"/>
    <w:rsid w:val="005F4B01"/>
    <w:rsid w:val="005F7996"/>
    <w:rsid w:val="00601D66"/>
    <w:rsid w:val="00617F7D"/>
    <w:rsid w:val="0063439C"/>
    <w:rsid w:val="006404A7"/>
    <w:rsid w:val="00642B92"/>
    <w:rsid w:val="0064312D"/>
    <w:rsid w:val="00695D74"/>
    <w:rsid w:val="006960F4"/>
    <w:rsid w:val="006A044B"/>
    <w:rsid w:val="006A11B1"/>
    <w:rsid w:val="006A2477"/>
    <w:rsid w:val="006A2D6E"/>
    <w:rsid w:val="006A3A69"/>
    <w:rsid w:val="006B6D4B"/>
    <w:rsid w:val="006C3C6C"/>
    <w:rsid w:val="007232C8"/>
    <w:rsid w:val="00751FB5"/>
    <w:rsid w:val="007574CB"/>
    <w:rsid w:val="00767F8B"/>
    <w:rsid w:val="007766B6"/>
    <w:rsid w:val="007831F1"/>
    <w:rsid w:val="007927B6"/>
    <w:rsid w:val="007A0F6F"/>
    <w:rsid w:val="007B5C03"/>
    <w:rsid w:val="007C106A"/>
    <w:rsid w:val="007D6EFF"/>
    <w:rsid w:val="007D750C"/>
    <w:rsid w:val="007E10BC"/>
    <w:rsid w:val="007E3857"/>
    <w:rsid w:val="007E3A88"/>
    <w:rsid w:val="007E4052"/>
    <w:rsid w:val="007F19C0"/>
    <w:rsid w:val="007F250D"/>
    <w:rsid w:val="007F6485"/>
    <w:rsid w:val="00815AB3"/>
    <w:rsid w:val="00831FBE"/>
    <w:rsid w:val="00841014"/>
    <w:rsid w:val="00846719"/>
    <w:rsid w:val="008546A8"/>
    <w:rsid w:val="00857787"/>
    <w:rsid w:val="00864509"/>
    <w:rsid w:val="00885BC3"/>
    <w:rsid w:val="008B31B7"/>
    <w:rsid w:val="008C3979"/>
    <w:rsid w:val="008C39A9"/>
    <w:rsid w:val="008C770D"/>
    <w:rsid w:val="008F2B87"/>
    <w:rsid w:val="009012C2"/>
    <w:rsid w:val="009211CF"/>
    <w:rsid w:val="00922B8C"/>
    <w:rsid w:val="00922FCD"/>
    <w:rsid w:val="00923C2E"/>
    <w:rsid w:val="00937ABD"/>
    <w:rsid w:val="00952F5B"/>
    <w:rsid w:val="0095767F"/>
    <w:rsid w:val="00965DF5"/>
    <w:rsid w:val="009802BB"/>
    <w:rsid w:val="00986731"/>
    <w:rsid w:val="009A3397"/>
    <w:rsid w:val="009B6663"/>
    <w:rsid w:val="009C5FE2"/>
    <w:rsid w:val="009D472B"/>
    <w:rsid w:val="009F4FE7"/>
    <w:rsid w:val="00A57E76"/>
    <w:rsid w:val="00A618B4"/>
    <w:rsid w:val="00A63A6C"/>
    <w:rsid w:val="00A94338"/>
    <w:rsid w:val="00AB538E"/>
    <w:rsid w:val="00AB58D9"/>
    <w:rsid w:val="00AC6387"/>
    <w:rsid w:val="00AE6FF4"/>
    <w:rsid w:val="00B060F1"/>
    <w:rsid w:val="00B069D9"/>
    <w:rsid w:val="00B0794A"/>
    <w:rsid w:val="00B07FC3"/>
    <w:rsid w:val="00B166CC"/>
    <w:rsid w:val="00B223D0"/>
    <w:rsid w:val="00B225C1"/>
    <w:rsid w:val="00B24A18"/>
    <w:rsid w:val="00B30158"/>
    <w:rsid w:val="00B31872"/>
    <w:rsid w:val="00B67BE0"/>
    <w:rsid w:val="00BB1B01"/>
    <w:rsid w:val="00BC2F3B"/>
    <w:rsid w:val="00BD4849"/>
    <w:rsid w:val="00BE0D18"/>
    <w:rsid w:val="00BF62DA"/>
    <w:rsid w:val="00C034E4"/>
    <w:rsid w:val="00C353A8"/>
    <w:rsid w:val="00C47A6C"/>
    <w:rsid w:val="00C6044C"/>
    <w:rsid w:val="00C623BD"/>
    <w:rsid w:val="00C62F79"/>
    <w:rsid w:val="00C81631"/>
    <w:rsid w:val="00C91A98"/>
    <w:rsid w:val="00C95E64"/>
    <w:rsid w:val="00C97BBF"/>
    <w:rsid w:val="00CB3C7C"/>
    <w:rsid w:val="00CB43CD"/>
    <w:rsid w:val="00CC49C7"/>
    <w:rsid w:val="00CC7B80"/>
    <w:rsid w:val="00CD2A19"/>
    <w:rsid w:val="00CD7B1F"/>
    <w:rsid w:val="00CE4711"/>
    <w:rsid w:val="00D10406"/>
    <w:rsid w:val="00D1081A"/>
    <w:rsid w:val="00D11B9C"/>
    <w:rsid w:val="00D20BF2"/>
    <w:rsid w:val="00D21E32"/>
    <w:rsid w:val="00D42475"/>
    <w:rsid w:val="00D528B9"/>
    <w:rsid w:val="00D73D59"/>
    <w:rsid w:val="00D8383D"/>
    <w:rsid w:val="00D91887"/>
    <w:rsid w:val="00DB1878"/>
    <w:rsid w:val="00DB5DAB"/>
    <w:rsid w:val="00DC46CE"/>
    <w:rsid w:val="00DC49B0"/>
    <w:rsid w:val="00DD402D"/>
    <w:rsid w:val="00DD58CC"/>
    <w:rsid w:val="00DE03FC"/>
    <w:rsid w:val="00DE2F2B"/>
    <w:rsid w:val="00DE3223"/>
    <w:rsid w:val="00DE6CD4"/>
    <w:rsid w:val="00DF653E"/>
    <w:rsid w:val="00E203D4"/>
    <w:rsid w:val="00E33FB2"/>
    <w:rsid w:val="00E403F2"/>
    <w:rsid w:val="00E43389"/>
    <w:rsid w:val="00E6258B"/>
    <w:rsid w:val="00E63328"/>
    <w:rsid w:val="00E77529"/>
    <w:rsid w:val="00E814CC"/>
    <w:rsid w:val="00E819C5"/>
    <w:rsid w:val="00E91500"/>
    <w:rsid w:val="00E94F13"/>
    <w:rsid w:val="00EA79BE"/>
    <w:rsid w:val="00EC6438"/>
    <w:rsid w:val="00EE76D2"/>
    <w:rsid w:val="00EF570D"/>
    <w:rsid w:val="00F13E0F"/>
    <w:rsid w:val="00F45B1D"/>
    <w:rsid w:val="00F45D38"/>
    <w:rsid w:val="00F4640E"/>
    <w:rsid w:val="00F602F3"/>
    <w:rsid w:val="00F6395F"/>
    <w:rsid w:val="00F6444E"/>
    <w:rsid w:val="00F75750"/>
    <w:rsid w:val="00F76BA3"/>
    <w:rsid w:val="00F802DB"/>
    <w:rsid w:val="00FC0730"/>
    <w:rsid w:val="00FD557E"/>
    <w:rsid w:val="00FD6126"/>
    <w:rsid w:val="00FE7A22"/>
    <w:rsid w:val="00FF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320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F77"/>
    <w:rPr>
      <w:color w:val="000000" w:themeColor="text1"/>
    </w:rPr>
  </w:style>
  <w:style w:type="paragraph" w:styleId="Heading1">
    <w:name w:val="heading 1"/>
    <w:basedOn w:val="Normal"/>
    <w:next w:val="Normal"/>
    <w:link w:val="Heading1Char"/>
    <w:uiPriority w:val="9"/>
    <w:qFormat/>
    <w:rsid w:val="0001638A"/>
    <w:pPr>
      <w:keepNext/>
      <w:keepLines/>
      <w:outlineLvl w:val="0"/>
    </w:pPr>
    <w:rPr>
      <w:rFonts w:asciiTheme="majorHAnsi" w:eastAsiaTheme="majorEastAsia" w:hAnsiTheme="majorHAnsi" w:cstheme="majorBidi"/>
      <w:b/>
      <w:color w:val="14756E" w:themeColor="accent1"/>
      <w:sz w:val="40"/>
      <w:szCs w:val="32"/>
    </w:rPr>
  </w:style>
  <w:style w:type="paragraph" w:styleId="Heading2">
    <w:name w:val="heading 2"/>
    <w:basedOn w:val="Normal"/>
    <w:next w:val="Normal"/>
    <w:link w:val="Heading2Char"/>
    <w:uiPriority w:val="9"/>
    <w:qFormat/>
    <w:rsid w:val="00841014"/>
    <w:pPr>
      <w:outlineLvl w:val="1"/>
    </w:pPr>
    <w:rPr>
      <w:rFonts w:ascii="Tw Cen MT" w:hAnsi="Tw Cen MT"/>
      <w:b/>
      <w:bCs/>
      <w:color w:val="14756E" w:themeColor="accen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38A"/>
    <w:rPr>
      <w:rFonts w:asciiTheme="majorHAnsi" w:eastAsiaTheme="majorEastAsia" w:hAnsiTheme="majorHAnsi" w:cstheme="majorBidi"/>
      <w:b/>
      <w:color w:val="14756E" w:themeColor="accent1"/>
      <w:sz w:val="40"/>
      <w:szCs w:val="32"/>
    </w:rPr>
  </w:style>
  <w:style w:type="character" w:customStyle="1" w:styleId="Heading2Char">
    <w:name w:val="Heading 2 Char"/>
    <w:basedOn w:val="DefaultParagraphFont"/>
    <w:link w:val="Heading2"/>
    <w:uiPriority w:val="9"/>
    <w:rsid w:val="0064312D"/>
    <w:rPr>
      <w:rFonts w:ascii="Tw Cen MT" w:hAnsi="Tw Cen MT"/>
      <w:b/>
      <w:bCs/>
      <w:color w:val="14756E" w:themeColor="accent1"/>
      <w:sz w:val="40"/>
      <w:szCs w:val="40"/>
    </w:rPr>
  </w:style>
  <w:style w:type="paragraph" w:styleId="ListParagraph">
    <w:name w:val="List Paragraph"/>
    <w:basedOn w:val="Normal"/>
    <w:uiPriority w:val="34"/>
    <w:qFormat/>
    <w:rsid w:val="004E5762"/>
    <w:pPr>
      <w:ind w:left="720"/>
      <w:contextualSpacing/>
    </w:pPr>
  </w:style>
  <w:style w:type="paragraph" w:styleId="Header">
    <w:name w:val="header"/>
    <w:basedOn w:val="Normal"/>
    <w:link w:val="HeaderChar"/>
    <w:uiPriority w:val="99"/>
    <w:rsid w:val="00A6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12D"/>
  </w:style>
  <w:style w:type="paragraph" w:styleId="Footer">
    <w:name w:val="footer"/>
    <w:basedOn w:val="Normal"/>
    <w:link w:val="FooterChar"/>
    <w:uiPriority w:val="99"/>
    <w:rsid w:val="00A6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12D"/>
  </w:style>
  <w:style w:type="paragraph" w:styleId="Title">
    <w:name w:val="Title"/>
    <w:basedOn w:val="Normal"/>
    <w:next w:val="Normal"/>
    <w:link w:val="TitleChar"/>
    <w:uiPriority w:val="10"/>
    <w:qFormat/>
    <w:rsid w:val="00D528B9"/>
    <w:pPr>
      <w:spacing w:line="192" w:lineRule="auto"/>
      <w:contextualSpacing/>
    </w:pPr>
    <w:rPr>
      <w:rFonts w:asciiTheme="majorHAnsi" w:eastAsiaTheme="majorEastAsia" w:hAnsiTheme="majorHAnsi" w:cstheme="majorBidi"/>
      <w:color w:val="FFFFFF" w:themeColor="background1"/>
      <w:kern w:val="28"/>
      <w:sz w:val="72"/>
      <w:szCs w:val="56"/>
    </w:rPr>
  </w:style>
  <w:style w:type="character" w:customStyle="1" w:styleId="TitleChar">
    <w:name w:val="Title Char"/>
    <w:basedOn w:val="DefaultParagraphFont"/>
    <w:link w:val="Title"/>
    <w:uiPriority w:val="10"/>
    <w:rsid w:val="00D528B9"/>
    <w:rPr>
      <w:rFonts w:asciiTheme="majorHAnsi" w:eastAsiaTheme="majorEastAsia" w:hAnsiTheme="majorHAnsi" w:cstheme="majorBidi"/>
      <w:color w:val="FFFFFF" w:themeColor="background1"/>
      <w:kern w:val="28"/>
      <w:sz w:val="72"/>
      <w:szCs w:val="56"/>
    </w:rPr>
  </w:style>
  <w:style w:type="character" w:styleId="PlaceholderText">
    <w:name w:val="Placeholder Text"/>
    <w:basedOn w:val="DefaultParagraphFont"/>
    <w:uiPriority w:val="99"/>
    <w:semiHidden/>
    <w:rsid w:val="00DE3223"/>
    <w:rPr>
      <w:color w:val="808080"/>
    </w:rPr>
  </w:style>
  <w:style w:type="paragraph" w:styleId="Subtitle">
    <w:name w:val="Subtitle"/>
    <w:basedOn w:val="Normal"/>
    <w:next w:val="Normal"/>
    <w:link w:val="SubtitleChar"/>
    <w:uiPriority w:val="11"/>
    <w:qFormat/>
    <w:rsid w:val="00D528B9"/>
    <w:pPr>
      <w:numPr>
        <w:ilvl w:val="1"/>
      </w:numPr>
      <w:spacing w:line="192" w:lineRule="auto"/>
    </w:pPr>
    <w:rPr>
      <w:rFonts w:asciiTheme="majorHAnsi" w:eastAsiaTheme="minorEastAsia" w:hAnsiTheme="majorHAnsi"/>
      <w:b/>
      <w:color w:val="FFFFFF" w:themeColor="background1"/>
      <w:sz w:val="160"/>
    </w:rPr>
  </w:style>
  <w:style w:type="character" w:customStyle="1" w:styleId="SubtitleChar">
    <w:name w:val="Subtitle Char"/>
    <w:basedOn w:val="DefaultParagraphFont"/>
    <w:link w:val="Subtitle"/>
    <w:uiPriority w:val="11"/>
    <w:rsid w:val="00D528B9"/>
    <w:rPr>
      <w:rFonts w:asciiTheme="majorHAnsi" w:eastAsiaTheme="minorEastAsia" w:hAnsiTheme="majorHAnsi"/>
      <w:b/>
      <w:color w:val="FFFFFF" w:themeColor="background1"/>
      <w:sz w:val="160"/>
    </w:rPr>
  </w:style>
  <w:style w:type="paragraph" w:customStyle="1" w:styleId="Introduction">
    <w:name w:val="Introduction"/>
    <w:basedOn w:val="Normal"/>
    <w:next w:val="Normal"/>
    <w:link w:val="IntroductionChar"/>
    <w:uiPriority w:val="12"/>
    <w:qFormat/>
    <w:rsid w:val="00D528B9"/>
    <w:pPr>
      <w:spacing w:before="240"/>
    </w:pPr>
    <w:rPr>
      <w:color w:val="auto"/>
      <w:sz w:val="32"/>
      <w:szCs w:val="32"/>
    </w:rPr>
  </w:style>
  <w:style w:type="character" w:customStyle="1" w:styleId="IntroductionChar">
    <w:name w:val="Introduction Char"/>
    <w:basedOn w:val="DefaultParagraphFont"/>
    <w:link w:val="Introduction"/>
    <w:uiPriority w:val="12"/>
    <w:rsid w:val="00D528B9"/>
    <w:rPr>
      <w:color w:val="auto"/>
      <w:sz w:val="32"/>
      <w:szCs w:val="32"/>
    </w:rPr>
  </w:style>
  <w:style w:type="paragraph" w:customStyle="1" w:styleId="Author">
    <w:name w:val="Author"/>
    <w:basedOn w:val="Normal"/>
    <w:next w:val="Normal"/>
    <w:link w:val="AuthorChar"/>
    <w:uiPriority w:val="12"/>
    <w:qFormat/>
    <w:rsid w:val="0001638A"/>
    <w:rPr>
      <w:color w:val="auto"/>
    </w:rPr>
  </w:style>
  <w:style w:type="character" w:customStyle="1" w:styleId="AuthorChar">
    <w:name w:val="Author Char"/>
    <w:basedOn w:val="DefaultParagraphFont"/>
    <w:link w:val="Author"/>
    <w:uiPriority w:val="12"/>
    <w:rsid w:val="0064312D"/>
    <w:rPr>
      <w:color w:val="auto"/>
    </w:rPr>
  </w:style>
  <w:style w:type="paragraph" w:styleId="Quote">
    <w:name w:val="Quote"/>
    <w:basedOn w:val="Quote8"/>
    <w:next w:val="Normal"/>
    <w:link w:val="QuoteChar"/>
    <w:uiPriority w:val="29"/>
    <w:qFormat/>
    <w:rsid w:val="009802BB"/>
    <w:rPr>
      <w:color w:val="FFFFFF" w:themeColor="background1"/>
      <w:szCs w:val="36"/>
    </w:rPr>
  </w:style>
  <w:style w:type="paragraph" w:customStyle="1" w:styleId="Quote8">
    <w:name w:val="Quote 8"/>
    <w:basedOn w:val="Quote4"/>
    <w:link w:val="Quote8Char"/>
    <w:qFormat/>
    <w:rsid w:val="00475E10"/>
    <w:pPr>
      <w:ind w:left="0" w:right="0"/>
    </w:pPr>
    <w:rPr>
      <w:rFonts w:asciiTheme="minorHAnsi" w:hAnsiTheme="minorHAnsi"/>
      <w:color w:val="3A3A3A" w:themeColor="accent6"/>
      <w:sz w:val="36"/>
    </w:rPr>
  </w:style>
  <w:style w:type="paragraph" w:customStyle="1" w:styleId="Quote4">
    <w:name w:val="Quote 4"/>
    <w:basedOn w:val="Normal"/>
    <w:next w:val="Normal"/>
    <w:link w:val="Quote4Char"/>
    <w:uiPriority w:val="29"/>
    <w:qFormat/>
    <w:rsid w:val="009802BB"/>
    <w:pPr>
      <w:spacing w:after="0"/>
      <w:ind w:left="709" w:right="709"/>
      <w:jc w:val="center"/>
    </w:pPr>
    <w:rPr>
      <w:rFonts w:asciiTheme="majorHAnsi" w:hAnsiTheme="majorHAnsi"/>
      <w:i/>
      <w:color w:val="auto"/>
      <w:sz w:val="52"/>
    </w:rPr>
  </w:style>
  <w:style w:type="character" w:customStyle="1" w:styleId="Quote4Char">
    <w:name w:val="Quote 4 Char"/>
    <w:basedOn w:val="DefaultParagraphFont"/>
    <w:link w:val="Quote4"/>
    <w:uiPriority w:val="29"/>
    <w:rsid w:val="009802BB"/>
    <w:rPr>
      <w:rFonts w:asciiTheme="majorHAnsi" w:hAnsiTheme="majorHAnsi"/>
      <w:i/>
      <w:color w:val="auto"/>
      <w:sz w:val="52"/>
    </w:rPr>
  </w:style>
  <w:style w:type="character" w:customStyle="1" w:styleId="Quote8Char">
    <w:name w:val="Quote 8 Char"/>
    <w:basedOn w:val="Quote4Char"/>
    <w:link w:val="Quote8"/>
    <w:rsid w:val="00475E10"/>
    <w:rPr>
      <w:rFonts w:asciiTheme="majorHAnsi" w:hAnsiTheme="majorHAnsi"/>
      <w:i/>
      <w:color w:val="3A3A3A" w:themeColor="accent6"/>
      <w:sz w:val="36"/>
    </w:rPr>
  </w:style>
  <w:style w:type="character" w:customStyle="1" w:styleId="QuoteChar">
    <w:name w:val="Quote Char"/>
    <w:basedOn w:val="DefaultParagraphFont"/>
    <w:link w:val="Quote"/>
    <w:uiPriority w:val="29"/>
    <w:rsid w:val="009802BB"/>
    <w:rPr>
      <w:i/>
      <w:color w:val="FFFFFF" w:themeColor="background1"/>
      <w:sz w:val="36"/>
      <w:szCs w:val="36"/>
    </w:rPr>
  </w:style>
  <w:style w:type="paragraph" w:customStyle="1" w:styleId="Quote2">
    <w:name w:val="Quote 2"/>
    <w:basedOn w:val="Normal"/>
    <w:next w:val="Normal"/>
    <w:link w:val="Quote2Char"/>
    <w:uiPriority w:val="29"/>
    <w:qFormat/>
    <w:rsid w:val="00333AAD"/>
    <w:pPr>
      <w:tabs>
        <w:tab w:val="left" w:pos="5812"/>
      </w:tabs>
      <w:spacing w:after="0"/>
      <w:ind w:left="709" w:right="766"/>
      <w:jc w:val="center"/>
    </w:pPr>
    <w:rPr>
      <w:i/>
      <w:iCs/>
      <w:color w:val="FFFFFF" w:themeColor="background1"/>
      <w:sz w:val="36"/>
      <w:szCs w:val="36"/>
    </w:rPr>
  </w:style>
  <w:style w:type="character" w:customStyle="1" w:styleId="Quote2Char">
    <w:name w:val="Quote 2 Char"/>
    <w:basedOn w:val="DefaultParagraphFont"/>
    <w:link w:val="Quote2"/>
    <w:uiPriority w:val="29"/>
    <w:rsid w:val="00333AAD"/>
    <w:rPr>
      <w:i/>
      <w:iCs/>
      <w:color w:val="FFFFFF" w:themeColor="background1"/>
      <w:sz w:val="36"/>
      <w:szCs w:val="36"/>
    </w:rPr>
  </w:style>
  <w:style w:type="paragraph" w:customStyle="1" w:styleId="ChapterTitle">
    <w:name w:val="Chapter Title"/>
    <w:basedOn w:val="Normal"/>
    <w:next w:val="Normal"/>
    <w:link w:val="ChapterTitleChar"/>
    <w:uiPriority w:val="13"/>
    <w:qFormat/>
    <w:rsid w:val="00D528B9"/>
    <w:pPr>
      <w:spacing w:line="192" w:lineRule="auto"/>
    </w:pPr>
    <w:rPr>
      <w:rFonts w:asciiTheme="majorHAnsi" w:hAnsiTheme="majorHAnsi"/>
      <w:b/>
      <w:bCs/>
      <w:color w:val="FFFFFF" w:themeColor="background1"/>
      <w:spacing w:val="-40"/>
      <w:sz w:val="144"/>
      <w:szCs w:val="180"/>
    </w:rPr>
  </w:style>
  <w:style w:type="character" w:customStyle="1" w:styleId="ChapterTitleChar">
    <w:name w:val="Chapter Title Char"/>
    <w:basedOn w:val="DefaultParagraphFont"/>
    <w:link w:val="ChapterTitle"/>
    <w:uiPriority w:val="13"/>
    <w:rsid w:val="00D528B9"/>
    <w:rPr>
      <w:rFonts w:asciiTheme="majorHAnsi" w:hAnsiTheme="majorHAnsi"/>
      <w:b/>
      <w:bCs/>
      <w:color w:val="FFFFFF" w:themeColor="background1"/>
      <w:spacing w:val="-40"/>
      <w:sz w:val="144"/>
      <w:szCs w:val="180"/>
    </w:rPr>
  </w:style>
  <w:style w:type="paragraph" w:styleId="ListBullet">
    <w:name w:val="List Bullet"/>
    <w:basedOn w:val="ListParagraph"/>
    <w:uiPriority w:val="99"/>
    <w:qFormat/>
    <w:rsid w:val="006A2477"/>
    <w:pPr>
      <w:numPr>
        <w:numId w:val="3"/>
      </w:numPr>
      <w:ind w:left="426" w:hanging="426"/>
    </w:pPr>
  </w:style>
  <w:style w:type="table" w:styleId="TableGrid">
    <w:name w:val="Table Grid"/>
    <w:basedOn w:val="TableNormal"/>
    <w:uiPriority w:val="39"/>
    <w:rsid w:val="0092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3">
    <w:name w:val="Quote 3"/>
    <w:basedOn w:val="Normal"/>
    <w:next w:val="Normal"/>
    <w:link w:val="Quote3Char"/>
    <w:uiPriority w:val="29"/>
    <w:qFormat/>
    <w:rsid w:val="009802BB"/>
    <w:rPr>
      <w:rFonts w:asciiTheme="majorHAnsi" w:hAnsiTheme="majorHAnsi"/>
      <w:b/>
      <w:bCs/>
      <w:noProof/>
      <w:sz w:val="36"/>
      <w:szCs w:val="36"/>
    </w:rPr>
  </w:style>
  <w:style w:type="character" w:customStyle="1" w:styleId="Quote3Char">
    <w:name w:val="Quote 3 Char"/>
    <w:basedOn w:val="DefaultParagraphFont"/>
    <w:link w:val="Quote3"/>
    <w:uiPriority w:val="29"/>
    <w:rsid w:val="009802BB"/>
    <w:rPr>
      <w:rFonts w:asciiTheme="majorHAnsi" w:hAnsiTheme="majorHAnsi"/>
      <w:b/>
      <w:bCs/>
      <w:noProof/>
      <w:sz w:val="36"/>
      <w:szCs w:val="36"/>
    </w:rPr>
  </w:style>
  <w:style w:type="character" w:styleId="Strong">
    <w:name w:val="Strong"/>
    <w:basedOn w:val="DefaultParagraphFont"/>
    <w:uiPriority w:val="22"/>
    <w:qFormat/>
    <w:rsid w:val="00BE0D18"/>
    <w:rPr>
      <w:b/>
      <w:bCs/>
    </w:rPr>
  </w:style>
  <w:style w:type="paragraph" w:styleId="Caption">
    <w:name w:val="caption"/>
    <w:basedOn w:val="Normal"/>
    <w:next w:val="Normal"/>
    <w:uiPriority w:val="35"/>
    <w:qFormat/>
    <w:rsid w:val="002B4439"/>
    <w:pPr>
      <w:spacing w:before="600" w:after="200" w:line="240" w:lineRule="auto"/>
    </w:pPr>
    <w:rPr>
      <w:iCs/>
      <w:color w:val="FFFFFF" w:themeColor="background1"/>
      <w:sz w:val="14"/>
      <w:szCs w:val="18"/>
    </w:rPr>
  </w:style>
  <w:style w:type="paragraph" w:customStyle="1" w:styleId="Quote5">
    <w:name w:val="Quote 5"/>
    <w:basedOn w:val="Normal"/>
    <w:next w:val="Normal"/>
    <w:link w:val="Quote5Char"/>
    <w:uiPriority w:val="29"/>
    <w:qFormat/>
    <w:rsid w:val="00333AAD"/>
    <w:rPr>
      <w:i/>
      <w:sz w:val="44"/>
      <w:szCs w:val="44"/>
    </w:rPr>
  </w:style>
  <w:style w:type="character" w:customStyle="1" w:styleId="Quote5Char">
    <w:name w:val="Quote 5 Char"/>
    <w:basedOn w:val="DefaultParagraphFont"/>
    <w:link w:val="Quote5"/>
    <w:uiPriority w:val="29"/>
    <w:rsid w:val="00333AAD"/>
    <w:rPr>
      <w:i/>
      <w:sz w:val="44"/>
      <w:szCs w:val="44"/>
    </w:rPr>
  </w:style>
  <w:style w:type="paragraph" w:customStyle="1" w:styleId="Caption2">
    <w:name w:val="Caption 2"/>
    <w:basedOn w:val="Normal"/>
    <w:next w:val="Normal"/>
    <w:link w:val="Caption2Char"/>
    <w:uiPriority w:val="99"/>
    <w:qFormat/>
    <w:rsid w:val="00E403F2"/>
    <w:rPr>
      <w:sz w:val="14"/>
    </w:rPr>
  </w:style>
  <w:style w:type="character" w:customStyle="1" w:styleId="Caption2Char">
    <w:name w:val="Caption 2 Char"/>
    <w:basedOn w:val="DefaultParagraphFont"/>
    <w:link w:val="Caption2"/>
    <w:uiPriority w:val="99"/>
    <w:rsid w:val="00E403F2"/>
    <w:rPr>
      <w:sz w:val="14"/>
    </w:rPr>
  </w:style>
  <w:style w:type="paragraph" w:customStyle="1" w:styleId="Quote6">
    <w:name w:val="Quote 6"/>
    <w:basedOn w:val="Normal"/>
    <w:next w:val="Normal"/>
    <w:link w:val="Quote6Char"/>
    <w:uiPriority w:val="29"/>
    <w:qFormat/>
    <w:rsid w:val="001401F6"/>
    <w:rPr>
      <w:color w:val="14756E" w:themeColor="accent1"/>
      <w:sz w:val="44"/>
      <w:szCs w:val="44"/>
    </w:rPr>
  </w:style>
  <w:style w:type="character" w:customStyle="1" w:styleId="Quote6Char">
    <w:name w:val="Quote 6 Char"/>
    <w:basedOn w:val="DefaultParagraphFont"/>
    <w:link w:val="Quote6"/>
    <w:uiPriority w:val="29"/>
    <w:rsid w:val="0064312D"/>
    <w:rPr>
      <w:color w:val="14756E" w:themeColor="accent1"/>
      <w:sz w:val="44"/>
      <w:szCs w:val="44"/>
    </w:rPr>
  </w:style>
  <w:style w:type="paragraph" w:customStyle="1" w:styleId="Quote7">
    <w:name w:val="Quote 7"/>
    <w:basedOn w:val="Normal"/>
    <w:next w:val="Normal"/>
    <w:link w:val="Quote7Char"/>
    <w:uiPriority w:val="29"/>
    <w:qFormat/>
    <w:rsid w:val="00475E10"/>
    <w:pPr>
      <w:tabs>
        <w:tab w:val="left" w:pos="5812"/>
      </w:tabs>
      <w:spacing w:after="0"/>
      <w:ind w:left="709" w:right="766"/>
      <w:jc w:val="center"/>
    </w:pPr>
    <w:rPr>
      <w:i/>
      <w:noProof/>
      <w:color w:val="FFFFFF" w:themeColor="background1"/>
      <w:sz w:val="32"/>
      <w:szCs w:val="28"/>
    </w:rPr>
  </w:style>
  <w:style w:type="character" w:customStyle="1" w:styleId="Quote7Char">
    <w:name w:val="Quote 7 Char"/>
    <w:basedOn w:val="DefaultParagraphFont"/>
    <w:link w:val="Quote7"/>
    <w:uiPriority w:val="29"/>
    <w:rsid w:val="00475E10"/>
    <w:rPr>
      <w:i/>
      <w:noProof/>
      <w:color w:val="FFFFFF" w:themeColor="background1"/>
      <w:sz w:val="32"/>
      <w:szCs w:val="28"/>
    </w:rPr>
  </w:style>
  <w:style w:type="character" w:styleId="IntenseReference">
    <w:name w:val="Intense Reference"/>
    <w:basedOn w:val="DefaultParagraphFont"/>
    <w:uiPriority w:val="32"/>
    <w:semiHidden/>
    <w:rsid w:val="0064312D"/>
    <w:rPr>
      <w:b/>
      <w:bCs/>
      <w:smallCaps/>
      <w:color w:val="14756E" w:themeColor="accent1"/>
      <w:spacing w:val="5"/>
    </w:rPr>
  </w:style>
  <w:style w:type="paragraph" w:styleId="TOCHeading">
    <w:name w:val="TOC Heading"/>
    <w:basedOn w:val="Heading1"/>
    <w:next w:val="Normal"/>
    <w:uiPriority w:val="39"/>
    <w:unhideWhenUsed/>
    <w:qFormat/>
    <w:rsid w:val="009211CF"/>
    <w:pPr>
      <w:spacing w:before="240" w:after="0"/>
      <w:outlineLvl w:val="9"/>
    </w:pPr>
    <w:rPr>
      <w:b w:val="0"/>
      <w:color w:val="0F5751" w:themeColor="accent1" w:themeShade="BF"/>
      <w:sz w:val="32"/>
    </w:rPr>
  </w:style>
  <w:style w:type="paragraph" w:styleId="TOC1">
    <w:name w:val="toc 1"/>
    <w:basedOn w:val="Normal"/>
    <w:next w:val="Normal"/>
    <w:autoRedefine/>
    <w:uiPriority w:val="39"/>
    <w:unhideWhenUsed/>
    <w:rsid w:val="009211CF"/>
    <w:pPr>
      <w:spacing w:after="100"/>
    </w:pPr>
  </w:style>
  <w:style w:type="character" w:styleId="Hyperlink">
    <w:name w:val="Hyperlink"/>
    <w:basedOn w:val="DefaultParagraphFont"/>
    <w:uiPriority w:val="99"/>
    <w:unhideWhenUsed/>
    <w:rsid w:val="009211CF"/>
    <w:rPr>
      <w:color w:val="01B1AE" w:themeColor="hyperlink"/>
      <w:u w:val="single"/>
    </w:rPr>
  </w:style>
  <w:style w:type="character" w:styleId="PageNumber">
    <w:name w:val="page number"/>
    <w:basedOn w:val="DefaultParagraphFont"/>
    <w:uiPriority w:val="99"/>
    <w:semiHidden/>
    <w:unhideWhenUsed/>
    <w:rsid w:val="00986731"/>
  </w:style>
  <w:style w:type="character" w:customStyle="1" w:styleId="BalloonTextChar">
    <w:name w:val="Balloon Text Char"/>
    <w:basedOn w:val="DefaultParagraphFont"/>
    <w:link w:val="BalloonText"/>
    <w:uiPriority w:val="99"/>
    <w:semiHidden/>
    <w:rsid w:val="00923C2E"/>
    <w:rPr>
      <w:rFonts w:ascii="Times New Roman" w:eastAsia="Calibri" w:hAnsi="Times New Roman" w:cs="Times New Roman"/>
      <w:color w:val="auto"/>
      <w:spacing w:val="2"/>
      <w:kern w:val="21"/>
      <w:sz w:val="18"/>
      <w:szCs w:val="18"/>
      <w:lang w:val="en-GB"/>
    </w:rPr>
  </w:style>
  <w:style w:type="paragraph" w:styleId="BalloonText">
    <w:name w:val="Balloon Text"/>
    <w:basedOn w:val="Normal"/>
    <w:link w:val="BalloonTextChar"/>
    <w:uiPriority w:val="99"/>
    <w:semiHidden/>
    <w:unhideWhenUsed/>
    <w:rsid w:val="00923C2E"/>
    <w:pPr>
      <w:spacing w:after="0" w:line="240" w:lineRule="auto"/>
    </w:pPr>
    <w:rPr>
      <w:rFonts w:ascii="Times New Roman" w:eastAsia="Calibri" w:hAnsi="Times New Roman" w:cs="Times New Roman"/>
      <w:color w:val="auto"/>
      <w:spacing w:val="2"/>
      <w:kern w:val="21"/>
      <w:sz w:val="18"/>
      <w:szCs w:val="18"/>
      <w:lang w:val="en-GB"/>
    </w:rPr>
  </w:style>
  <w:style w:type="paragraph" w:customStyle="1" w:styleId="TableHeader">
    <w:name w:val="Table Header"/>
    <w:basedOn w:val="Normal"/>
    <w:link w:val="TableHeaderChar"/>
    <w:qFormat/>
    <w:rsid w:val="00923C2E"/>
    <w:pPr>
      <w:spacing w:before="120" w:after="120" w:line="240" w:lineRule="auto"/>
    </w:pPr>
    <w:rPr>
      <w:rFonts w:ascii="Franklin Gothic Book" w:hAnsi="Franklin Gothic Book"/>
      <w:b/>
      <w:bCs/>
      <w:color w:val="FFFFFF" w:themeColor="background1"/>
      <w:spacing w:val="4"/>
      <w:kern w:val="21"/>
      <w:sz w:val="21"/>
    </w:rPr>
  </w:style>
  <w:style w:type="character" w:customStyle="1" w:styleId="TableHeaderChar">
    <w:name w:val="Table Header Char"/>
    <w:basedOn w:val="DefaultParagraphFont"/>
    <w:link w:val="TableHeader"/>
    <w:rsid w:val="00923C2E"/>
    <w:rPr>
      <w:rFonts w:ascii="Franklin Gothic Book" w:hAnsi="Franklin Gothic Book"/>
      <w:b/>
      <w:bCs/>
      <w:color w:val="FFFFFF" w:themeColor="background1"/>
      <w:spacing w:val="4"/>
      <w:kern w:val="21"/>
      <w:sz w:val="21"/>
    </w:rPr>
  </w:style>
  <w:style w:type="paragraph" w:customStyle="1" w:styleId="FigureandTableTitles">
    <w:name w:val="Figure and Table Titles"/>
    <w:basedOn w:val="Normal"/>
    <w:link w:val="FigureandTableTitlesChar"/>
    <w:qFormat/>
    <w:rsid w:val="00923C2E"/>
    <w:pPr>
      <w:spacing w:after="200" w:line="312" w:lineRule="auto"/>
    </w:pPr>
    <w:rPr>
      <w:rFonts w:ascii="Century Gothic" w:eastAsia="MS Mincho" w:hAnsi="Century Gothic" w:cs="Times New Roman"/>
      <w:b/>
      <w:color w:val="595959"/>
      <w:spacing w:val="2"/>
      <w:sz w:val="20"/>
      <w:szCs w:val="20"/>
      <w:lang w:val="en-GB"/>
    </w:rPr>
  </w:style>
  <w:style w:type="character" w:customStyle="1" w:styleId="FigureandTableTitlesChar">
    <w:name w:val="Figure and Table Titles Char"/>
    <w:basedOn w:val="DefaultParagraphFont"/>
    <w:link w:val="FigureandTableTitles"/>
    <w:rsid w:val="00923C2E"/>
    <w:rPr>
      <w:rFonts w:ascii="Century Gothic" w:eastAsia="MS Mincho" w:hAnsi="Century Gothic" w:cs="Times New Roman"/>
      <w:b/>
      <w:color w:val="595959"/>
      <w:spacing w:val="2"/>
      <w:sz w:val="20"/>
      <w:szCs w:val="20"/>
      <w:lang w:val="en-GB"/>
    </w:rPr>
  </w:style>
  <w:style w:type="table" w:customStyle="1" w:styleId="VCSStyle1">
    <w:name w:val="VCS Style 1"/>
    <w:basedOn w:val="TableNormal"/>
    <w:uiPriority w:val="99"/>
    <w:rsid w:val="00923C2E"/>
    <w:pPr>
      <w:spacing w:after="0" w:line="240" w:lineRule="auto"/>
    </w:pPr>
    <w:rPr>
      <w:color w:val="auto"/>
    </w:rPr>
    <w:tblPr/>
  </w:style>
  <w:style w:type="character" w:styleId="SubtleEmphasis">
    <w:name w:val="Subtle Emphasis"/>
    <w:aliases w:val="Table Note"/>
    <w:basedOn w:val="DefaultParagraphFont"/>
    <w:uiPriority w:val="19"/>
    <w:qFormat/>
    <w:rsid w:val="00923C2E"/>
    <w:rPr>
      <w:rFonts w:ascii="Arial" w:hAnsi="Arial"/>
      <w:i/>
      <w:iCs/>
      <w:color w:val="2A2A2A" w:themeColor="text2"/>
    </w:rPr>
  </w:style>
  <w:style w:type="table" w:styleId="GridTable5Dark-Accent2">
    <w:name w:val="Grid Table 5 Dark Accent 2"/>
    <w:basedOn w:val="TableNormal"/>
    <w:uiPriority w:val="50"/>
    <w:rsid w:val="00923C2E"/>
    <w:pPr>
      <w:spacing w:after="0" w:line="240" w:lineRule="auto"/>
    </w:pPr>
    <w:rPr>
      <w:color w:val="au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F4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B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B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B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B1" w:themeFill="accent2"/>
      </w:tcPr>
    </w:tblStylePr>
    <w:tblStylePr w:type="band1Vert">
      <w:tblPr/>
      <w:tcPr>
        <w:shd w:val="clear" w:color="auto" w:fill="91E9F0" w:themeFill="accent2" w:themeFillTint="66"/>
      </w:tcPr>
    </w:tblStylePr>
    <w:tblStylePr w:type="band1Horz">
      <w:tblPr/>
      <w:tcPr>
        <w:shd w:val="clear" w:color="auto" w:fill="91E9F0" w:themeFill="accent2" w:themeFillTint="66"/>
      </w:tcPr>
    </w:tblStylePr>
  </w:style>
  <w:style w:type="table" w:customStyle="1" w:styleId="TableGrid1">
    <w:name w:val="Table Grid1"/>
    <w:basedOn w:val="TableNormal"/>
    <w:next w:val="TableGrid"/>
    <w:uiPriority w:val="39"/>
    <w:rsid w:val="00923C2E"/>
    <w:pPr>
      <w:spacing w:after="0" w:line="240" w:lineRule="auto"/>
    </w:pPr>
    <w:rPr>
      <w:color w:val="auto"/>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888888" w:themeFill="accent6" w:themeFillTint="99"/>
      </w:tcPr>
    </w:tblStylePr>
  </w:style>
  <w:style w:type="paragraph" w:styleId="NoSpacing">
    <w:name w:val="No Spacing"/>
    <w:uiPriority w:val="1"/>
    <w:qFormat/>
    <w:rsid w:val="00923C2E"/>
    <w:pPr>
      <w:spacing w:after="0" w:line="240" w:lineRule="auto"/>
    </w:pPr>
    <w:rPr>
      <w:rFonts w:ascii="Franklin Gothic Book" w:eastAsia="Calibri" w:hAnsi="Franklin Gothic Book" w:cs="Times New Roman"/>
      <w:color w:val="auto"/>
      <w:spacing w:val="2"/>
      <w:kern w:val="21"/>
      <w:sz w:val="21"/>
      <w:lang w:val="en-GB"/>
    </w:rPr>
  </w:style>
  <w:style w:type="paragraph" w:styleId="TOC2">
    <w:name w:val="toc 2"/>
    <w:basedOn w:val="Normal"/>
    <w:next w:val="Normal"/>
    <w:autoRedefine/>
    <w:uiPriority w:val="39"/>
    <w:unhideWhenUsed/>
    <w:rsid w:val="00923C2E"/>
    <w:pPr>
      <w:spacing w:after="100" w:line="312" w:lineRule="auto"/>
      <w:ind w:left="210"/>
    </w:pPr>
    <w:rPr>
      <w:rFonts w:ascii="Franklin Gothic Book" w:eastAsia="Calibri" w:hAnsi="Franklin Gothic Book" w:cs="Times New Roman"/>
      <w:color w:val="auto"/>
      <w:spacing w:val="2"/>
      <w:kern w:val="21"/>
      <w:sz w:val="21"/>
      <w:lang w:val="en-GB"/>
    </w:rPr>
  </w:style>
  <w:style w:type="character" w:customStyle="1" w:styleId="CommentTextChar">
    <w:name w:val="Comment Text Char"/>
    <w:basedOn w:val="DefaultParagraphFont"/>
    <w:link w:val="CommentText"/>
    <w:uiPriority w:val="99"/>
    <w:semiHidden/>
    <w:rsid w:val="00923C2E"/>
    <w:rPr>
      <w:rFonts w:ascii="Franklin Gothic Book" w:eastAsia="Calibri" w:hAnsi="Franklin Gothic Book" w:cs="Times New Roman"/>
      <w:color w:val="auto"/>
      <w:spacing w:val="2"/>
      <w:kern w:val="21"/>
      <w:sz w:val="20"/>
      <w:szCs w:val="20"/>
      <w:lang w:val="en-GB"/>
    </w:rPr>
  </w:style>
  <w:style w:type="paragraph" w:styleId="CommentText">
    <w:name w:val="annotation text"/>
    <w:basedOn w:val="Normal"/>
    <w:link w:val="CommentTextChar"/>
    <w:uiPriority w:val="99"/>
    <w:semiHidden/>
    <w:unhideWhenUsed/>
    <w:rsid w:val="00923C2E"/>
    <w:pPr>
      <w:spacing w:line="240" w:lineRule="auto"/>
    </w:pPr>
    <w:rPr>
      <w:rFonts w:ascii="Franklin Gothic Book" w:eastAsia="Calibri" w:hAnsi="Franklin Gothic Book" w:cs="Times New Roman"/>
      <w:color w:val="auto"/>
      <w:spacing w:val="2"/>
      <w:kern w:val="21"/>
      <w:sz w:val="20"/>
      <w:szCs w:val="20"/>
      <w:lang w:val="en-GB"/>
    </w:rPr>
  </w:style>
  <w:style w:type="character" w:customStyle="1" w:styleId="CommentSubjectChar">
    <w:name w:val="Comment Subject Char"/>
    <w:basedOn w:val="CommentTextChar"/>
    <w:link w:val="CommentSubject"/>
    <w:uiPriority w:val="99"/>
    <w:semiHidden/>
    <w:rsid w:val="00923C2E"/>
    <w:rPr>
      <w:rFonts w:ascii="Franklin Gothic Book" w:eastAsia="Calibri" w:hAnsi="Franklin Gothic Book" w:cs="Times New Roman"/>
      <w:b/>
      <w:bCs/>
      <w:color w:val="auto"/>
      <w:spacing w:val="2"/>
      <w:kern w:val="21"/>
      <w:sz w:val="20"/>
      <w:szCs w:val="20"/>
      <w:lang w:val="en-GB"/>
    </w:rPr>
  </w:style>
  <w:style w:type="paragraph" w:styleId="CommentSubject">
    <w:name w:val="annotation subject"/>
    <w:basedOn w:val="CommentText"/>
    <w:next w:val="CommentText"/>
    <w:link w:val="CommentSubjectChar"/>
    <w:uiPriority w:val="99"/>
    <w:semiHidden/>
    <w:unhideWhenUsed/>
    <w:rsid w:val="00923C2E"/>
    <w:rPr>
      <w:b/>
      <w:bCs/>
    </w:rPr>
  </w:style>
  <w:style w:type="table" w:styleId="TableGridLight">
    <w:name w:val="Grid Table Light"/>
    <w:basedOn w:val="TableNormal"/>
    <w:uiPriority w:val="40"/>
    <w:rsid w:val="00923C2E"/>
    <w:pPr>
      <w:spacing w:after="0" w:line="240" w:lineRule="auto"/>
    </w:pPr>
    <w:rPr>
      <w:color w:val="auto"/>
      <w:sz w:val="24"/>
      <w:szCs w:val="21"/>
      <w:lang w:val="en-IN"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086022"/>
    <w:pPr>
      <w:spacing w:before="100" w:beforeAutospacing="1" w:after="100" w:afterAutospacing="1" w:line="240" w:lineRule="auto"/>
    </w:pPr>
    <w:rPr>
      <w:rFonts w:ascii="Times New Roman" w:eastAsia="Times New Roman" w:hAnsi="Times New Roman" w:cs="Times New Roman"/>
      <w:color w:val="auto"/>
      <w:sz w:val="24"/>
      <w:szCs w:val="24"/>
      <w:lang w:val="en-IN" w:eastAsia="en-GB" w:bidi="hi-IN"/>
    </w:rPr>
  </w:style>
  <w:style w:type="table" w:customStyle="1" w:styleId="GridTable5Dark-Accent21">
    <w:name w:val="Grid Table 5 Dark - Accent 21"/>
    <w:basedOn w:val="TableNormal"/>
    <w:uiPriority w:val="50"/>
    <w:rsid w:val="00F602F3"/>
    <w:pPr>
      <w:spacing w:after="0" w:line="240" w:lineRule="auto"/>
    </w:pPr>
    <w:rPr>
      <w:color w:val="au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F4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B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B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B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B1" w:themeFill="accent2"/>
      </w:tcPr>
    </w:tblStylePr>
    <w:tblStylePr w:type="band1Vert">
      <w:tblPr/>
      <w:tcPr>
        <w:shd w:val="clear" w:color="auto" w:fill="91E9F0" w:themeFill="accent2" w:themeFillTint="66"/>
      </w:tcPr>
    </w:tblStylePr>
    <w:tblStylePr w:type="band1Horz">
      <w:tblPr/>
      <w:tcPr>
        <w:shd w:val="clear" w:color="auto" w:fill="91E9F0"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Bright\AppData\Roaming\Microsoft\Templates\CR-I.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2A2A2A"/>
      </a:dk2>
      <a:lt2>
        <a:srgbClr val="ACACAC"/>
      </a:lt2>
      <a:accent1>
        <a:srgbClr val="14756E"/>
      </a:accent1>
      <a:accent2>
        <a:srgbClr val="17A6B1"/>
      </a:accent2>
      <a:accent3>
        <a:srgbClr val="CB5577"/>
      </a:accent3>
      <a:accent4>
        <a:srgbClr val="F84C24"/>
      </a:accent4>
      <a:accent5>
        <a:srgbClr val="6A3B68"/>
      </a:accent5>
      <a:accent6>
        <a:srgbClr val="3A3A3A"/>
      </a:accent6>
      <a:hlink>
        <a:srgbClr val="01B1AE"/>
      </a:hlink>
      <a:folHlink>
        <a:srgbClr val="01B1AE"/>
      </a:folHlink>
    </a:clrScheme>
    <a:fontScheme name="Custom 291">
      <a:majorFont>
        <a:latin typeface="Tw Cen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046B33E2-0641-479C-8F24-3C66D74107CD}">
  <ds:schemaRefs>
    <ds:schemaRef ds:uri="http://schemas.openxmlformats.org/officeDocument/2006/bibliography"/>
  </ds:schemaRefs>
</ds:datastoreItem>
</file>

<file path=customXml/itemProps2.xml><?xml version="1.0" encoding="utf-8"?>
<ds:datastoreItem xmlns:ds="http://schemas.openxmlformats.org/officeDocument/2006/customXml" ds:itemID="{C9086043-D45D-406A-9F14-16186BC2F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753A9-7506-4DF0-8436-029231F1843F}">
  <ds:schemaRefs>
    <ds:schemaRef ds:uri="http://schemas.microsoft.com/sharepoint/v3/contenttype/forms"/>
  </ds:schemaRefs>
</ds:datastoreItem>
</file>

<file path=customXml/itemProps4.xml><?xml version="1.0" encoding="utf-8"?>
<ds:datastoreItem xmlns:ds="http://schemas.openxmlformats.org/officeDocument/2006/customXml" ds:itemID="{9635B084-AF06-459E-9FF3-A8531B9F619E}">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C:\Users\richard Bright\AppData\Roaming\Microsoft\Templates\CR-I.dotx</Template>
  <TotalTime>0</TotalTime>
  <Pages>17</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CR-I_MR_Version 1.0</dc:title>
  <dc:subject>CR-I_MR_Version</dc:subject>
  <dc:creator/>
  <cp:keywords>Template</cp:keywords>
  <dc:description/>
  <cp:lastModifiedBy/>
  <cp:revision>1</cp:revision>
  <dcterms:created xsi:type="dcterms:W3CDTF">2021-09-13T11:01:00Z</dcterms:created>
  <dcterms:modified xsi:type="dcterms:W3CDTF">2021-09-16T13:42:00Z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